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71" w:type="dxa"/>
        <w:jc w:val="center"/>
        <w:tblCellMar>
          <w:left w:w="99" w:type="dxa"/>
          <w:right w:w="99" w:type="dxa"/>
        </w:tblCellMar>
        <w:tblLook w:val="04A0" w:firstRow="1" w:lastRow="0" w:firstColumn="1" w:lastColumn="0" w:noHBand="0" w:noVBand="1"/>
      </w:tblPr>
      <w:tblGrid>
        <w:gridCol w:w="2160"/>
        <w:gridCol w:w="3021"/>
        <w:gridCol w:w="1710"/>
        <w:gridCol w:w="3480"/>
      </w:tblGrid>
      <w:tr w:rsidR="0031506B" w:rsidRPr="0031506B" w14:paraId="65CF23F8" w14:textId="77777777" w:rsidTr="00C65942">
        <w:trPr>
          <w:trHeight w:val="375"/>
          <w:jc w:val="center"/>
        </w:trPr>
        <w:tc>
          <w:tcPr>
            <w:tcW w:w="10371" w:type="dxa"/>
            <w:gridSpan w:val="4"/>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59106A69" w14:textId="77777777" w:rsidR="0031506B" w:rsidRPr="0031506B" w:rsidRDefault="0031506B" w:rsidP="0031506B">
            <w:pPr>
              <w:widowControl/>
              <w:jc w:val="center"/>
              <w:rPr>
                <w:rFonts w:ascii="ＭＳ Ｐゴシック" w:eastAsia="ＭＳ Ｐゴシック" w:hAnsi="ＭＳ Ｐゴシック" w:cs="ＭＳ Ｐゴシック"/>
                <w:b/>
                <w:bCs/>
                <w:color w:val="000000"/>
                <w:kern w:val="0"/>
                <w:sz w:val="28"/>
                <w:szCs w:val="28"/>
              </w:rPr>
            </w:pPr>
            <w:r w:rsidRPr="0031506B">
              <w:rPr>
                <w:rFonts w:ascii="ＭＳ Ｐゴシック" w:eastAsia="ＭＳ Ｐゴシック" w:hAnsi="ＭＳ Ｐゴシック" w:cs="ＭＳ Ｐゴシック" w:hint="eastAsia"/>
                <w:color w:val="000000"/>
                <w:kern w:val="0"/>
                <w:sz w:val="28"/>
                <w:szCs w:val="28"/>
              </w:rPr>
              <w:t xml:space="preserve">１ </w:t>
            </w:r>
            <w:r w:rsidRPr="0031506B">
              <w:rPr>
                <w:rFonts w:ascii="ＭＳ Ｐゴシック" w:eastAsia="ＭＳ Ｐゴシック" w:hAnsi="ＭＳ Ｐゴシック" w:cs="ＭＳ Ｐゴシック" w:hint="eastAsia"/>
                <w:b/>
                <w:bCs/>
                <w:color w:val="000000"/>
                <w:kern w:val="0"/>
                <w:sz w:val="28"/>
                <w:szCs w:val="28"/>
              </w:rPr>
              <w:t>貴社</w:t>
            </w:r>
            <w:r w:rsidRPr="0031506B">
              <w:rPr>
                <w:rFonts w:ascii="ＭＳ Ｐゴシック" w:eastAsia="ＭＳ Ｐゴシック" w:hAnsi="ＭＳ Ｐゴシック" w:cs="ＭＳ Ｐゴシック" w:hint="eastAsia"/>
                <w:color w:val="000000"/>
                <w:kern w:val="0"/>
                <w:sz w:val="28"/>
                <w:szCs w:val="28"/>
              </w:rPr>
              <w:t>について</w:t>
            </w:r>
          </w:p>
        </w:tc>
      </w:tr>
      <w:tr w:rsidR="0031506B" w:rsidRPr="0031506B" w14:paraId="67299C3D" w14:textId="77777777" w:rsidTr="00C65942">
        <w:trPr>
          <w:trHeight w:val="270"/>
          <w:jc w:val="center"/>
        </w:trPr>
        <w:tc>
          <w:tcPr>
            <w:tcW w:w="10371" w:type="dxa"/>
            <w:gridSpan w:val="4"/>
            <w:tcBorders>
              <w:top w:val="nil"/>
              <w:left w:val="nil"/>
              <w:bottom w:val="single" w:sz="4" w:space="0" w:color="auto"/>
              <w:right w:val="nil"/>
            </w:tcBorders>
            <w:shd w:val="clear" w:color="auto" w:fill="CCECFF"/>
            <w:noWrap/>
            <w:vAlign w:val="bottom"/>
            <w:hideMark/>
          </w:tcPr>
          <w:p w14:paraId="56A3DB87" w14:textId="77777777" w:rsidR="0031506B" w:rsidRPr="0031506B" w:rsidRDefault="007D45C0" w:rsidP="0031506B">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b/>
                <w:bCs/>
                <w:color w:val="000000"/>
                <w:kern w:val="0"/>
                <w:sz w:val="22"/>
              </w:rPr>
              <w:t>貴社についてご記入下さい</w:t>
            </w:r>
          </w:p>
        </w:tc>
      </w:tr>
      <w:tr w:rsidR="0031506B" w:rsidRPr="0031506B" w14:paraId="3CE40A55" w14:textId="77777777" w:rsidTr="00C65942">
        <w:trPr>
          <w:trHeight w:val="270"/>
          <w:jc w:val="center"/>
        </w:trPr>
        <w:tc>
          <w:tcPr>
            <w:tcW w:w="21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5BB3F7" w14:textId="77777777" w:rsidR="0031506B" w:rsidRPr="0031506B" w:rsidRDefault="0031506B" w:rsidP="0031506B">
            <w:pPr>
              <w:widowControl/>
              <w:jc w:val="center"/>
              <w:rPr>
                <w:rFonts w:ascii="ＭＳ Ｐゴシック" w:eastAsia="ＭＳ Ｐゴシック" w:hAnsi="ＭＳ Ｐゴシック" w:cs="ＭＳ Ｐゴシック"/>
                <w:color w:val="000000"/>
                <w:kern w:val="0"/>
                <w:sz w:val="22"/>
              </w:rPr>
            </w:pPr>
            <w:r w:rsidRPr="0031506B">
              <w:rPr>
                <w:rFonts w:ascii="ＭＳ Ｐゴシック" w:eastAsia="ＭＳ Ｐゴシック" w:hAnsi="ＭＳ Ｐゴシック" w:cs="ＭＳ Ｐゴシック" w:hint="eastAsia"/>
                <w:color w:val="000000"/>
                <w:kern w:val="0"/>
                <w:sz w:val="22"/>
              </w:rPr>
              <w:t>会社名</w:t>
            </w:r>
            <w:r w:rsidRPr="0031506B">
              <w:rPr>
                <w:rFonts w:ascii="ＭＳ Ｐゴシック" w:eastAsia="ＭＳ Ｐゴシック" w:hAnsi="ＭＳ Ｐゴシック" w:cs="ＭＳ Ｐゴシック" w:hint="eastAsia"/>
                <w:color w:val="FF0000"/>
                <w:kern w:val="0"/>
                <w:sz w:val="22"/>
              </w:rPr>
              <w:t>*</w:t>
            </w:r>
          </w:p>
        </w:tc>
        <w:tc>
          <w:tcPr>
            <w:tcW w:w="821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313E278" w14:textId="77777777" w:rsidR="0031506B" w:rsidRPr="0031506B" w:rsidRDefault="0031506B" w:rsidP="0031506B">
            <w:pPr>
              <w:widowControl/>
              <w:jc w:val="left"/>
              <w:rPr>
                <w:rFonts w:ascii="ＭＳ Ｐゴシック" w:eastAsia="ＭＳ Ｐゴシック" w:hAnsi="ＭＳ Ｐゴシック" w:cs="ＭＳ Ｐゴシック"/>
                <w:color w:val="000000"/>
                <w:kern w:val="0"/>
                <w:sz w:val="22"/>
              </w:rPr>
            </w:pPr>
            <w:r w:rsidRPr="0031506B">
              <w:rPr>
                <w:rFonts w:ascii="ＭＳ Ｐゴシック" w:eastAsia="ＭＳ Ｐゴシック" w:hAnsi="ＭＳ Ｐゴシック" w:cs="ＭＳ Ｐゴシック" w:hint="eastAsia"/>
                <w:color w:val="000000"/>
                <w:kern w:val="0"/>
                <w:sz w:val="22"/>
              </w:rPr>
              <w:t xml:space="preserve">　</w:t>
            </w:r>
          </w:p>
        </w:tc>
      </w:tr>
      <w:tr w:rsidR="00C65942" w:rsidRPr="0031506B" w14:paraId="140FF62E" w14:textId="77777777" w:rsidTr="003E0C1F">
        <w:trPr>
          <w:trHeight w:val="422"/>
          <w:jc w:val="center"/>
        </w:trPr>
        <w:tc>
          <w:tcPr>
            <w:tcW w:w="21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6D3892" w14:textId="77777777" w:rsidR="00C65942" w:rsidRPr="0031506B" w:rsidRDefault="00C65942" w:rsidP="003E0C1F">
            <w:pPr>
              <w:widowControl/>
              <w:jc w:val="center"/>
              <w:rPr>
                <w:rFonts w:ascii="ＭＳ Ｐゴシック" w:eastAsia="ＭＳ Ｐゴシック" w:hAnsi="ＭＳ Ｐゴシック" w:cs="ＭＳ Ｐゴシック"/>
                <w:color w:val="000000"/>
                <w:kern w:val="0"/>
                <w:sz w:val="22"/>
              </w:rPr>
            </w:pPr>
            <w:r w:rsidRPr="0031506B">
              <w:rPr>
                <w:rFonts w:ascii="ＭＳ Ｐゴシック" w:eastAsia="ＭＳ Ｐゴシック" w:hAnsi="ＭＳ Ｐゴシック" w:cs="ＭＳ Ｐゴシック" w:hint="eastAsia"/>
                <w:color w:val="000000"/>
                <w:kern w:val="0"/>
                <w:sz w:val="22"/>
              </w:rPr>
              <w:t>建設業許可番号</w:t>
            </w:r>
            <w:r w:rsidRPr="0031506B">
              <w:rPr>
                <w:rFonts w:ascii="ＭＳ Ｐゴシック" w:eastAsia="ＭＳ Ｐゴシック" w:hAnsi="ＭＳ Ｐゴシック" w:cs="ＭＳ Ｐゴシック" w:hint="eastAsia"/>
                <w:color w:val="FF0000"/>
                <w:kern w:val="0"/>
                <w:sz w:val="22"/>
              </w:rPr>
              <w:t>*</w:t>
            </w:r>
          </w:p>
        </w:tc>
        <w:tc>
          <w:tcPr>
            <w:tcW w:w="3021" w:type="dxa"/>
            <w:tcBorders>
              <w:top w:val="single" w:sz="4" w:space="0" w:color="auto"/>
              <w:left w:val="nil"/>
              <w:bottom w:val="single" w:sz="4" w:space="0" w:color="auto"/>
              <w:right w:val="single" w:sz="4" w:space="0" w:color="auto"/>
            </w:tcBorders>
            <w:shd w:val="clear" w:color="auto" w:fill="auto"/>
            <w:noWrap/>
            <w:vAlign w:val="bottom"/>
            <w:hideMark/>
          </w:tcPr>
          <w:p w14:paraId="601FFCC6" w14:textId="77777777" w:rsidR="00C65942" w:rsidRPr="0031506B" w:rsidRDefault="00C65942" w:rsidP="0031506B">
            <w:pPr>
              <w:widowControl/>
              <w:jc w:val="left"/>
              <w:rPr>
                <w:rFonts w:ascii="ＭＳ Ｐゴシック" w:eastAsia="ＭＳ Ｐゴシック" w:hAnsi="ＭＳ Ｐゴシック" w:cs="ＭＳ Ｐゴシック"/>
                <w:color w:val="000000"/>
                <w:kern w:val="0"/>
                <w:sz w:val="22"/>
              </w:rPr>
            </w:pPr>
            <w:r w:rsidRPr="0031506B">
              <w:rPr>
                <w:rFonts w:ascii="ＭＳ Ｐゴシック" w:eastAsia="ＭＳ Ｐゴシック" w:hAnsi="ＭＳ Ｐゴシック" w:cs="ＭＳ Ｐゴシック" w:hint="eastAsia"/>
                <w:color w:val="000000"/>
                <w:kern w:val="0"/>
                <w:sz w:val="22"/>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6311990" w14:textId="77777777" w:rsidR="00C65942" w:rsidRPr="0031506B" w:rsidRDefault="00C65942" w:rsidP="003E0C1F">
            <w:pPr>
              <w:widowControl/>
              <w:jc w:val="center"/>
              <w:rPr>
                <w:rFonts w:ascii="ＭＳ Ｐゴシック" w:eastAsia="ＭＳ Ｐゴシック" w:hAnsi="ＭＳ Ｐゴシック" w:cs="ＭＳ Ｐゴシック"/>
                <w:color w:val="000000"/>
                <w:kern w:val="0"/>
                <w:sz w:val="22"/>
              </w:rPr>
            </w:pPr>
            <w:r w:rsidRPr="0031506B">
              <w:rPr>
                <w:rFonts w:ascii="ＭＳ Ｐゴシック" w:eastAsia="ＭＳ Ｐゴシック" w:hAnsi="ＭＳ Ｐゴシック" w:cs="ＭＳ Ｐゴシック" w:hint="eastAsia"/>
                <w:color w:val="000000"/>
                <w:kern w:val="0"/>
                <w:sz w:val="22"/>
              </w:rPr>
              <w:t>電話番号</w:t>
            </w:r>
            <w:r w:rsidRPr="0031506B">
              <w:rPr>
                <w:rFonts w:ascii="ＭＳ Ｐゴシック" w:eastAsia="ＭＳ Ｐゴシック" w:hAnsi="ＭＳ Ｐゴシック" w:cs="ＭＳ Ｐゴシック" w:hint="eastAsia"/>
                <w:color w:val="FF0000"/>
                <w:kern w:val="0"/>
                <w:sz w:val="22"/>
              </w:rPr>
              <w:t>*</w:t>
            </w:r>
          </w:p>
        </w:tc>
        <w:tc>
          <w:tcPr>
            <w:tcW w:w="3480" w:type="dxa"/>
            <w:tcBorders>
              <w:top w:val="single" w:sz="4" w:space="0" w:color="auto"/>
              <w:left w:val="single" w:sz="4" w:space="0" w:color="auto"/>
              <w:bottom w:val="single" w:sz="4" w:space="0" w:color="auto"/>
              <w:right w:val="single" w:sz="4" w:space="0" w:color="000000"/>
            </w:tcBorders>
            <w:shd w:val="clear" w:color="auto" w:fill="auto"/>
            <w:vAlign w:val="bottom"/>
          </w:tcPr>
          <w:p w14:paraId="64AE76C9" w14:textId="77777777" w:rsidR="00C65942" w:rsidRPr="0031506B" w:rsidRDefault="00C65942" w:rsidP="00C65942">
            <w:pPr>
              <w:widowControl/>
              <w:jc w:val="left"/>
              <w:rPr>
                <w:rFonts w:ascii="ＭＳ Ｐゴシック" w:eastAsia="ＭＳ Ｐゴシック" w:hAnsi="ＭＳ Ｐゴシック" w:cs="ＭＳ Ｐゴシック"/>
                <w:color w:val="000000"/>
                <w:kern w:val="0"/>
                <w:sz w:val="22"/>
              </w:rPr>
            </w:pPr>
          </w:p>
        </w:tc>
      </w:tr>
      <w:tr w:rsidR="003E0C1F" w:rsidRPr="0031506B" w14:paraId="62729DC4" w14:textId="77777777" w:rsidTr="003E0C1F">
        <w:trPr>
          <w:trHeight w:val="362"/>
          <w:jc w:val="center"/>
        </w:trPr>
        <w:tc>
          <w:tcPr>
            <w:tcW w:w="216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7E43CB9" w14:textId="1B53C7DE" w:rsidR="003E0C1F" w:rsidRPr="0031506B" w:rsidRDefault="003E0C1F" w:rsidP="003E0C1F">
            <w:pPr>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所在地</w:t>
            </w:r>
          </w:p>
        </w:tc>
        <w:tc>
          <w:tcPr>
            <w:tcW w:w="8211" w:type="dxa"/>
            <w:gridSpan w:val="3"/>
            <w:tcBorders>
              <w:top w:val="single" w:sz="4" w:space="0" w:color="auto"/>
              <w:left w:val="nil"/>
              <w:bottom w:val="single" w:sz="4" w:space="0" w:color="auto"/>
              <w:right w:val="single" w:sz="4" w:space="0" w:color="000000"/>
            </w:tcBorders>
            <w:shd w:val="clear" w:color="auto" w:fill="auto"/>
            <w:noWrap/>
            <w:vAlign w:val="center"/>
          </w:tcPr>
          <w:p w14:paraId="3E58744E" w14:textId="368EED32" w:rsidR="003E0C1F" w:rsidRPr="0031506B" w:rsidRDefault="003E0C1F" w:rsidP="003E0C1F">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（市町村名のみ記載）</w:t>
            </w:r>
          </w:p>
        </w:tc>
      </w:tr>
      <w:tr w:rsidR="003E0C1F" w:rsidRPr="0031506B" w14:paraId="13D6402C" w14:textId="77777777" w:rsidTr="003E0C1F">
        <w:trPr>
          <w:trHeight w:val="542"/>
          <w:jc w:val="center"/>
        </w:trPr>
        <w:tc>
          <w:tcPr>
            <w:tcW w:w="216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35F4D3E" w14:textId="027CADFE" w:rsidR="003E0C1F" w:rsidRDefault="003E0C1F" w:rsidP="003E0C1F">
            <w:pPr>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従業員数</w:t>
            </w:r>
          </w:p>
        </w:tc>
        <w:tc>
          <w:tcPr>
            <w:tcW w:w="8211" w:type="dxa"/>
            <w:gridSpan w:val="3"/>
            <w:tcBorders>
              <w:top w:val="single" w:sz="4" w:space="0" w:color="auto"/>
              <w:left w:val="nil"/>
              <w:bottom w:val="single" w:sz="4" w:space="0" w:color="auto"/>
              <w:right w:val="single" w:sz="4" w:space="0" w:color="000000"/>
            </w:tcBorders>
            <w:shd w:val="clear" w:color="auto" w:fill="auto"/>
            <w:noWrap/>
            <w:vAlign w:val="center"/>
          </w:tcPr>
          <w:p w14:paraId="5A2335DD" w14:textId="1D73E75A" w:rsidR="003E0C1F" w:rsidRDefault="003E0C1F" w:rsidP="003E0C1F">
            <w:pP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１．１～５人　　２．～１０人　　３．～２０人　　４．～５０人　　６．～100人　　７．100人超</w:t>
            </w:r>
          </w:p>
        </w:tc>
      </w:tr>
    </w:tbl>
    <w:p w14:paraId="710191E7" w14:textId="77777777" w:rsidR="007D45C0" w:rsidRDefault="007D45C0"/>
    <w:tbl>
      <w:tblPr>
        <w:tblW w:w="10394" w:type="dxa"/>
        <w:jc w:val="center"/>
        <w:tblCellMar>
          <w:left w:w="99" w:type="dxa"/>
          <w:right w:w="99" w:type="dxa"/>
        </w:tblCellMar>
        <w:tblLook w:val="04A0" w:firstRow="1" w:lastRow="0" w:firstColumn="1" w:lastColumn="0" w:noHBand="0" w:noVBand="1"/>
      </w:tblPr>
      <w:tblGrid>
        <w:gridCol w:w="10394"/>
      </w:tblGrid>
      <w:tr w:rsidR="0031506B" w:rsidRPr="0031506B" w14:paraId="1CD4E4B3" w14:textId="77777777" w:rsidTr="00C65942">
        <w:trPr>
          <w:trHeight w:val="375"/>
          <w:jc w:val="center"/>
        </w:trPr>
        <w:tc>
          <w:tcPr>
            <w:tcW w:w="10394"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644742A7" w14:textId="77777777" w:rsidR="0031506B" w:rsidRPr="0031506B" w:rsidRDefault="0031506B" w:rsidP="0031506B">
            <w:pPr>
              <w:widowControl/>
              <w:jc w:val="center"/>
              <w:rPr>
                <w:rFonts w:ascii="ＭＳ Ｐゴシック" w:eastAsia="ＭＳ Ｐゴシック" w:hAnsi="ＭＳ Ｐゴシック" w:cs="ＭＳ Ｐゴシック"/>
                <w:b/>
                <w:bCs/>
                <w:color w:val="000000"/>
                <w:kern w:val="0"/>
                <w:sz w:val="28"/>
                <w:szCs w:val="28"/>
              </w:rPr>
            </w:pPr>
            <w:r w:rsidRPr="0031506B">
              <w:rPr>
                <w:rFonts w:ascii="ＭＳ Ｐゴシック" w:eastAsia="ＭＳ Ｐゴシック" w:hAnsi="ＭＳ Ｐゴシック" w:cs="ＭＳ Ｐゴシック" w:hint="eastAsia"/>
                <w:color w:val="000000"/>
                <w:kern w:val="0"/>
                <w:sz w:val="28"/>
                <w:szCs w:val="28"/>
              </w:rPr>
              <w:t xml:space="preserve">２ </w:t>
            </w:r>
            <w:r w:rsidRPr="0031506B">
              <w:rPr>
                <w:rFonts w:ascii="ＭＳ Ｐゴシック" w:eastAsia="ＭＳ Ｐゴシック" w:hAnsi="ＭＳ Ｐゴシック" w:cs="ＭＳ Ｐゴシック" w:hint="eastAsia"/>
                <w:b/>
                <w:bCs/>
                <w:color w:val="000000"/>
                <w:kern w:val="0"/>
                <w:sz w:val="28"/>
                <w:szCs w:val="28"/>
              </w:rPr>
              <w:t>女性就業の現況</w:t>
            </w:r>
            <w:r w:rsidRPr="0031506B">
              <w:rPr>
                <w:rFonts w:ascii="ＭＳ Ｐゴシック" w:eastAsia="ＭＳ Ｐゴシック" w:hAnsi="ＭＳ Ｐゴシック" w:cs="ＭＳ Ｐゴシック" w:hint="eastAsia"/>
                <w:color w:val="000000"/>
                <w:kern w:val="0"/>
                <w:sz w:val="28"/>
                <w:szCs w:val="28"/>
              </w:rPr>
              <w:t>について</w:t>
            </w:r>
          </w:p>
        </w:tc>
      </w:tr>
    </w:tbl>
    <w:p w14:paraId="2E566D50" w14:textId="77777777" w:rsidR="0031506B" w:rsidRPr="00C65942" w:rsidRDefault="0032640A">
      <w:pPr>
        <w:rPr>
          <w:rFonts w:ascii="ＭＳ Ｐゴシック" w:eastAsia="ＭＳ Ｐゴシック" w:hAnsi="ＭＳ Ｐゴシック" w:cs="ＭＳ Ｐゴシック"/>
          <w:b/>
          <w:bCs/>
          <w:color w:val="000000"/>
          <w:kern w:val="0"/>
          <w:sz w:val="22"/>
          <w:shd w:val="clear" w:color="auto" w:fill="CCECFF"/>
        </w:rPr>
      </w:pPr>
      <w:r w:rsidRPr="00C65942">
        <w:rPr>
          <w:rFonts w:ascii="ＭＳ Ｐゴシック" w:eastAsia="ＭＳ Ｐゴシック" w:hAnsi="ＭＳ Ｐゴシック" w:cs="ＭＳ Ｐゴシック" w:hint="eastAsia"/>
          <w:b/>
          <w:bCs/>
          <w:color w:val="000000"/>
          <w:kern w:val="0"/>
          <w:sz w:val="22"/>
          <w:shd w:val="clear" w:color="auto" w:fill="CCECFF"/>
        </w:rPr>
        <w:t>就業・採用人数等についてご記入下さい</w:t>
      </w:r>
      <w:r w:rsidR="00C65942" w:rsidRPr="00C65942">
        <w:rPr>
          <w:rFonts w:ascii="ＭＳ Ｐゴシック" w:eastAsia="ＭＳ Ｐゴシック" w:hAnsi="ＭＳ Ｐゴシック" w:cs="ＭＳ Ｐゴシック" w:hint="eastAsia"/>
          <w:b/>
          <w:bCs/>
          <w:color w:val="000000"/>
          <w:kern w:val="0"/>
          <w:sz w:val="22"/>
          <w:shd w:val="clear" w:color="auto" w:fill="CCECFF"/>
        </w:rPr>
        <w:t xml:space="preserve">　　　　　　　　　　　　　　　　　　　　　　　　　　　　　　　　　　　　　　　　　　　　　　</w:t>
      </w:r>
    </w:p>
    <w:tbl>
      <w:tblPr>
        <w:tblpPr w:leftFromText="142" w:rightFromText="142" w:vertAnchor="text" w:horzAnchor="margin" w:tblpXSpec="right" w:tblpY="453"/>
        <w:tblOverlap w:val="never"/>
        <w:tblW w:w="6281" w:type="dxa"/>
        <w:tblCellMar>
          <w:left w:w="99" w:type="dxa"/>
          <w:right w:w="99" w:type="dxa"/>
        </w:tblCellMar>
        <w:tblLook w:val="04A0" w:firstRow="1" w:lastRow="0" w:firstColumn="1" w:lastColumn="0" w:noHBand="0" w:noVBand="1"/>
      </w:tblPr>
      <w:tblGrid>
        <w:gridCol w:w="1375"/>
        <w:gridCol w:w="1134"/>
        <w:gridCol w:w="1276"/>
        <w:gridCol w:w="1134"/>
        <w:gridCol w:w="282"/>
        <w:gridCol w:w="1080"/>
      </w:tblGrid>
      <w:tr w:rsidR="00A9189F" w:rsidRPr="00A9189F" w14:paraId="5B9142A1" w14:textId="77777777" w:rsidTr="00A9189F">
        <w:trPr>
          <w:trHeight w:val="270"/>
        </w:trPr>
        <w:tc>
          <w:tcPr>
            <w:tcW w:w="3785" w:type="dxa"/>
            <w:gridSpan w:val="3"/>
            <w:tcBorders>
              <w:top w:val="nil"/>
              <w:left w:val="nil"/>
              <w:bottom w:val="nil"/>
              <w:right w:val="nil"/>
            </w:tcBorders>
            <w:shd w:val="clear" w:color="auto" w:fill="auto"/>
            <w:noWrap/>
            <w:vAlign w:val="bottom"/>
            <w:hideMark/>
          </w:tcPr>
          <w:p w14:paraId="44AC5813" w14:textId="77777777" w:rsidR="00A9189F" w:rsidRPr="00A9189F" w:rsidRDefault="00A9189F" w:rsidP="00A9189F">
            <w:pPr>
              <w:widowControl/>
              <w:jc w:val="left"/>
              <w:rPr>
                <w:rFonts w:ascii="ＭＳ Ｐゴシック" w:eastAsia="ＭＳ Ｐゴシック" w:hAnsi="ＭＳ Ｐゴシック" w:cs="ＭＳ Ｐゴシック"/>
                <w:color w:val="000000"/>
                <w:kern w:val="0"/>
                <w:sz w:val="22"/>
              </w:rPr>
            </w:pPr>
            <w:r w:rsidRPr="00A9189F">
              <w:rPr>
                <w:rFonts w:ascii="ＭＳ Ｐゴシック" w:eastAsia="ＭＳ Ｐゴシック" w:hAnsi="ＭＳ Ｐゴシック" w:cs="ＭＳ Ｐゴシック" w:hint="eastAsia"/>
                <w:color w:val="000000"/>
                <w:kern w:val="0"/>
                <w:sz w:val="22"/>
              </w:rPr>
              <w:t>この２年間の採用実績（社員）</w:t>
            </w:r>
            <w:r w:rsidRPr="00A9189F">
              <w:rPr>
                <w:rFonts w:ascii="ＭＳ Ｐゴシック" w:eastAsia="ＭＳ Ｐゴシック" w:hAnsi="ＭＳ Ｐゴシック" w:cs="ＭＳ Ｐゴシック" w:hint="eastAsia"/>
                <w:color w:val="FF0000"/>
                <w:kern w:val="0"/>
                <w:sz w:val="22"/>
              </w:rPr>
              <w:t>*</w:t>
            </w:r>
          </w:p>
        </w:tc>
        <w:tc>
          <w:tcPr>
            <w:tcW w:w="1416" w:type="dxa"/>
            <w:gridSpan w:val="2"/>
            <w:tcBorders>
              <w:top w:val="nil"/>
              <w:left w:val="nil"/>
              <w:bottom w:val="nil"/>
              <w:right w:val="nil"/>
            </w:tcBorders>
            <w:shd w:val="clear" w:color="auto" w:fill="auto"/>
            <w:noWrap/>
            <w:vAlign w:val="bottom"/>
            <w:hideMark/>
          </w:tcPr>
          <w:p w14:paraId="22BBABB8" w14:textId="77777777" w:rsidR="00A9189F" w:rsidRPr="00A9189F" w:rsidRDefault="00A9189F" w:rsidP="00A9189F">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14:paraId="14B76B04" w14:textId="77777777" w:rsidR="00A9189F" w:rsidRPr="00A9189F" w:rsidRDefault="00A9189F" w:rsidP="00A9189F">
            <w:pPr>
              <w:widowControl/>
              <w:jc w:val="right"/>
              <w:rPr>
                <w:rFonts w:ascii="ＭＳ Ｐゴシック" w:eastAsia="ＭＳ Ｐゴシック" w:hAnsi="ＭＳ Ｐゴシック" w:cs="ＭＳ Ｐゴシック"/>
                <w:color w:val="000000"/>
                <w:kern w:val="0"/>
                <w:sz w:val="16"/>
                <w:szCs w:val="16"/>
              </w:rPr>
            </w:pPr>
            <w:r w:rsidRPr="00A9189F">
              <w:rPr>
                <w:rFonts w:ascii="ＭＳ Ｐゴシック" w:eastAsia="ＭＳ Ｐゴシック" w:hAnsi="ＭＳ Ｐゴシック" w:cs="ＭＳ Ｐゴシック" w:hint="eastAsia"/>
                <w:color w:val="000000"/>
                <w:kern w:val="0"/>
                <w:sz w:val="16"/>
                <w:szCs w:val="16"/>
              </w:rPr>
              <w:t>単位：人</w:t>
            </w:r>
          </w:p>
        </w:tc>
      </w:tr>
      <w:tr w:rsidR="00A9189F" w:rsidRPr="00A9189F" w14:paraId="67A4D6CE" w14:textId="77777777" w:rsidTr="00A9189F">
        <w:trPr>
          <w:trHeight w:val="270"/>
        </w:trPr>
        <w:tc>
          <w:tcPr>
            <w:tcW w:w="1375" w:type="dxa"/>
            <w:tcBorders>
              <w:top w:val="single" w:sz="4" w:space="0" w:color="auto"/>
              <w:left w:val="single" w:sz="4" w:space="0" w:color="auto"/>
              <w:bottom w:val="nil"/>
              <w:right w:val="single" w:sz="4" w:space="0" w:color="auto"/>
            </w:tcBorders>
            <w:shd w:val="clear" w:color="auto" w:fill="auto"/>
            <w:noWrap/>
            <w:vAlign w:val="bottom"/>
            <w:hideMark/>
          </w:tcPr>
          <w:p w14:paraId="6EB613F2" w14:textId="77777777" w:rsidR="00A9189F" w:rsidRPr="00A9189F" w:rsidRDefault="00A9189F" w:rsidP="00A9189F">
            <w:pPr>
              <w:widowControl/>
              <w:jc w:val="center"/>
              <w:rPr>
                <w:rFonts w:ascii="ＭＳ Ｐゴシック" w:eastAsia="ＭＳ Ｐゴシック" w:hAnsi="ＭＳ Ｐゴシック" w:cs="ＭＳ Ｐゴシック"/>
                <w:color w:val="000000"/>
                <w:kern w:val="0"/>
                <w:sz w:val="20"/>
                <w:szCs w:val="20"/>
              </w:rPr>
            </w:pPr>
          </w:p>
        </w:tc>
        <w:tc>
          <w:tcPr>
            <w:tcW w:w="2410" w:type="dxa"/>
            <w:gridSpan w:val="2"/>
            <w:tcBorders>
              <w:top w:val="single" w:sz="4" w:space="0" w:color="auto"/>
              <w:left w:val="nil"/>
              <w:bottom w:val="nil"/>
              <w:right w:val="single" w:sz="4" w:space="0" w:color="auto"/>
            </w:tcBorders>
            <w:shd w:val="clear" w:color="auto" w:fill="auto"/>
            <w:noWrap/>
            <w:vAlign w:val="bottom"/>
            <w:hideMark/>
          </w:tcPr>
          <w:p w14:paraId="5A28159C" w14:textId="77777777" w:rsidR="00A9189F" w:rsidRPr="00A9189F" w:rsidRDefault="00292A29" w:rsidP="00A9189F">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令和</w:t>
            </w:r>
            <w:r w:rsidRPr="00292A29">
              <w:rPr>
                <w:rFonts w:ascii="ＭＳ Ｐゴシック" w:eastAsia="ＭＳ Ｐゴシック" w:hAnsi="ＭＳ Ｐゴシック" w:cs="ＭＳ Ｐゴシック" w:hint="eastAsia"/>
                <w:color w:val="FF0000"/>
                <w:kern w:val="0"/>
                <w:sz w:val="20"/>
                <w:szCs w:val="20"/>
              </w:rPr>
              <w:t>４</w:t>
            </w:r>
            <w:r w:rsidR="00A9189F" w:rsidRPr="00A9189F">
              <w:rPr>
                <w:rFonts w:ascii="ＭＳ Ｐゴシック" w:eastAsia="ＭＳ Ｐゴシック" w:hAnsi="ＭＳ Ｐゴシック" w:cs="ＭＳ Ｐゴシック" w:hint="eastAsia"/>
                <w:color w:val="000000"/>
                <w:kern w:val="0"/>
                <w:sz w:val="20"/>
                <w:szCs w:val="20"/>
              </w:rPr>
              <w:t>年度</w:t>
            </w:r>
            <w:r w:rsidR="00A9189F">
              <w:rPr>
                <w:rFonts w:ascii="ＭＳ Ｐゴシック" w:eastAsia="ＭＳ Ｐゴシック" w:hAnsi="ＭＳ Ｐゴシック" w:cs="ＭＳ Ｐゴシック" w:hint="eastAsia"/>
                <w:color w:val="000000"/>
                <w:kern w:val="0"/>
                <w:sz w:val="20"/>
                <w:szCs w:val="20"/>
              </w:rPr>
              <w:t xml:space="preserve">　</w:t>
            </w:r>
          </w:p>
        </w:tc>
        <w:tc>
          <w:tcPr>
            <w:tcW w:w="2496" w:type="dxa"/>
            <w:gridSpan w:val="3"/>
            <w:tcBorders>
              <w:top w:val="single" w:sz="4" w:space="0" w:color="auto"/>
              <w:left w:val="nil"/>
              <w:bottom w:val="nil"/>
              <w:right w:val="single" w:sz="4" w:space="0" w:color="auto"/>
            </w:tcBorders>
            <w:shd w:val="clear" w:color="auto" w:fill="auto"/>
            <w:noWrap/>
            <w:vAlign w:val="bottom"/>
            <w:hideMark/>
          </w:tcPr>
          <w:p w14:paraId="4ED1F4B0" w14:textId="77777777" w:rsidR="00A9189F" w:rsidRPr="00A9189F" w:rsidRDefault="00AB0A15" w:rsidP="00A9189F">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令和</w:t>
            </w:r>
            <w:r w:rsidR="00292A29" w:rsidRPr="00292A29">
              <w:rPr>
                <w:rFonts w:ascii="ＭＳ Ｐゴシック" w:eastAsia="ＭＳ Ｐゴシック" w:hAnsi="ＭＳ Ｐゴシック" w:cs="ＭＳ Ｐゴシック" w:hint="eastAsia"/>
                <w:color w:val="FF0000"/>
                <w:kern w:val="0"/>
                <w:sz w:val="20"/>
                <w:szCs w:val="20"/>
              </w:rPr>
              <w:t>５</w:t>
            </w:r>
            <w:r w:rsidR="00A9189F" w:rsidRPr="00A9189F">
              <w:rPr>
                <w:rFonts w:ascii="ＭＳ Ｐゴシック" w:eastAsia="ＭＳ Ｐゴシック" w:hAnsi="ＭＳ Ｐゴシック" w:cs="ＭＳ Ｐゴシック" w:hint="eastAsia"/>
                <w:color w:val="000000"/>
                <w:kern w:val="0"/>
                <w:sz w:val="20"/>
                <w:szCs w:val="20"/>
              </w:rPr>
              <w:t>年度</w:t>
            </w:r>
          </w:p>
        </w:tc>
      </w:tr>
      <w:tr w:rsidR="00A9189F" w:rsidRPr="00A9189F" w14:paraId="54F79263" w14:textId="77777777" w:rsidTr="00A9189F">
        <w:trPr>
          <w:trHeight w:val="270"/>
        </w:trPr>
        <w:tc>
          <w:tcPr>
            <w:tcW w:w="1375" w:type="dxa"/>
            <w:tcBorders>
              <w:top w:val="nil"/>
              <w:left w:val="single" w:sz="4" w:space="0" w:color="auto"/>
              <w:bottom w:val="single" w:sz="4" w:space="0" w:color="auto"/>
              <w:right w:val="single" w:sz="4" w:space="0" w:color="auto"/>
            </w:tcBorders>
            <w:shd w:val="clear" w:color="auto" w:fill="auto"/>
            <w:noWrap/>
            <w:vAlign w:val="bottom"/>
            <w:hideMark/>
          </w:tcPr>
          <w:p w14:paraId="39D198FE" w14:textId="77777777" w:rsidR="00A9189F" w:rsidRPr="00A9189F" w:rsidRDefault="00A9189F" w:rsidP="00A9189F">
            <w:pPr>
              <w:widowControl/>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nil"/>
            </w:tcBorders>
            <w:shd w:val="clear" w:color="auto" w:fill="auto"/>
            <w:noWrap/>
            <w:vAlign w:val="bottom"/>
            <w:hideMark/>
          </w:tcPr>
          <w:p w14:paraId="38E7214A" w14:textId="77777777" w:rsidR="00A9189F" w:rsidRPr="00A9189F" w:rsidRDefault="00A9189F" w:rsidP="00A9189F">
            <w:pPr>
              <w:widowControl/>
              <w:jc w:val="center"/>
              <w:rPr>
                <w:rFonts w:ascii="ＭＳ Ｐゴシック" w:eastAsia="ＭＳ Ｐゴシック" w:hAnsi="ＭＳ Ｐゴシック" w:cs="ＭＳ Ｐゴシック"/>
                <w:color w:val="000000"/>
                <w:kern w:val="0"/>
                <w:sz w:val="20"/>
                <w:szCs w:val="20"/>
              </w:rPr>
            </w:pPr>
            <w:r w:rsidRPr="00A9189F">
              <w:rPr>
                <w:rFonts w:ascii="ＭＳ Ｐゴシック" w:eastAsia="ＭＳ Ｐゴシック" w:hAnsi="ＭＳ Ｐゴシック" w:cs="ＭＳ Ｐゴシック" w:hint="eastAsia"/>
                <w:color w:val="000000"/>
                <w:kern w:val="0"/>
                <w:sz w:val="20"/>
                <w:szCs w:val="20"/>
              </w:rPr>
              <w:t>採用総数</w:t>
            </w:r>
            <w:r w:rsidRPr="00A9189F">
              <w:rPr>
                <w:rFonts w:ascii="ＭＳ Ｐゴシック" w:eastAsia="ＭＳ Ｐゴシック" w:hAnsi="ＭＳ Ｐゴシック" w:cs="ＭＳ Ｐゴシック" w:hint="eastAsia"/>
                <w:color w:val="FF0000"/>
                <w:kern w:val="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4E5A2" w14:textId="77777777" w:rsidR="00A9189F" w:rsidRPr="00A9189F" w:rsidRDefault="00A9189F" w:rsidP="00A9189F">
            <w:pPr>
              <w:widowControl/>
              <w:jc w:val="center"/>
              <w:rPr>
                <w:rFonts w:ascii="ＭＳ Ｐゴシック" w:eastAsia="ＭＳ Ｐゴシック" w:hAnsi="ＭＳ Ｐゴシック" w:cs="ＭＳ Ｐゴシック"/>
                <w:color w:val="000000"/>
                <w:kern w:val="0"/>
                <w:sz w:val="20"/>
                <w:szCs w:val="20"/>
              </w:rPr>
            </w:pPr>
            <w:r w:rsidRPr="00A9189F">
              <w:rPr>
                <w:rFonts w:ascii="ＭＳ Ｐゴシック" w:eastAsia="ＭＳ Ｐゴシック" w:hAnsi="ＭＳ Ｐゴシック" w:cs="ＭＳ Ｐゴシック" w:hint="eastAsia"/>
                <w:color w:val="000000"/>
                <w:kern w:val="0"/>
                <w:sz w:val="20"/>
                <w:szCs w:val="20"/>
              </w:rPr>
              <w:t>うち女性数</w:t>
            </w:r>
            <w:r w:rsidRPr="00A9189F">
              <w:rPr>
                <w:rFonts w:ascii="ＭＳ Ｐゴシック" w:eastAsia="ＭＳ Ｐゴシック" w:hAnsi="ＭＳ Ｐゴシック" w:cs="ＭＳ Ｐゴシック" w:hint="eastAsia"/>
                <w:color w:val="FF0000"/>
                <w:kern w:val="0"/>
                <w:sz w:val="20"/>
                <w:szCs w:val="20"/>
              </w:rPr>
              <w:t>*</w:t>
            </w:r>
          </w:p>
        </w:tc>
        <w:tc>
          <w:tcPr>
            <w:tcW w:w="1134" w:type="dxa"/>
            <w:tcBorders>
              <w:top w:val="nil"/>
              <w:left w:val="nil"/>
              <w:bottom w:val="single" w:sz="4" w:space="0" w:color="auto"/>
              <w:right w:val="nil"/>
            </w:tcBorders>
            <w:shd w:val="clear" w:color="auto" w:fill="auto"/>
            <w:noWrap/>
            <w:vAlign w:val="bottom"/>
            <w:hideMark/>
          </w:tcPr>
          <w:p w14:paraId="6F1A31D8" w14:textId="77777777" w:rsidR="00A9189F" w:rsidRPr="00A9189F" w:rsidRDefault="00A9189F" w:rsidP="00A9189F">
            <w:pPr>
              <w:widowControl/>
              <w:jc w:val="left"/>
              <w:rPr>
                <w:rFonts w:ascii="ＭＳ Ｐゴシック" w:eastAsia="ＭＳ Ｐゴシック" w:hAnsi="ＭＳ Ｐゴシック" w:cs="ＭＳ Ｐゴシック"/>
                <w:color w:val="000000"/>
                <w:kern w:val="0"/>
                <w:sz w:val="20"/>
                <w:szCs w:val="20"/>
              </w:rPr>
            </w:pPr>
            <w:r w:rsidRPr="00A9189F">
              <w:rPr>
                <w:rFonts w:ascii="ＭＳ Ｐゴシック" w:eastAsia="ＭＳ Ｐゴシック" w:hAnsi="ＭＳ Ｐゴシック" w:cs="ＭＳ Ｐゴシック" w:hint="eastAsia"/>
                <w:color w:val="000000"/>
                <w:kern w:val="0"/>
                <w:sz w:val="20"/>
                <w:szCs w:val="20"/>
              </w:rPr>
              <w:t>採用総数</w:t>
            </w:r>
            <w:r w:rsidRPr="00A9189F">
              <w:rPr>
                <w:rFonts w:ascii="ＭＳ Ｐゴシック" w:eastAsia="ＭＳ Ｐゴシック" w:hAnsi="ＭＳ Ｐゴシック" w:cs="ＭＳ Ｐゴシック" w:hint="eastAsia"/>
                <w:color w:val="FF0000"/>
                <w:kern w:val="0"/>
                <w:sz w:val="20"/>
                <w:szCs w:val="20"/>
              </w:rPr>
              <w:t>*</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71BEF" w14:textId="77777777" w:rsidR="00A9189F" w:rsidRPr="00A9189F" w:rsidRDefault="00A9189F" w:rsidP="00A9189F">
            <w:pPr>
              <w:widowControl/>
              <w:jc w:val="center"/>
              <w:rPr>
                <w:rFonts w:ascii="ＭＳ Ｐゴシック" w:eastAsia="ＭＳ Ｐゴシック" w:hAnsi="ＭＳ Ｐゴシック" w:cs="ＭＳ Ｐゴシック"/>
                <w:color w:val="000000"/>
                <w:kern w:val="0"/>
                <w:sz w:val="20"/>
                <w:szCs w:val="20"/>
              </w:rPr>
            </w:pPr>
            <w:r w:rsidRPr="00A9189F">
              <w:rPr>
                <w:rFonts w:ascii="ＭＳ Ｐゴシック" w:eastAsia="ＭＳ Ｐゴシック" w:hAnsi="ＭＳ Ｐゴシック" w:cs="ＭＳ Ｐゴシック" w:hint="eastAsia"/>
                <w:color w:val="000000"/>
                <w:kern w:val="0"/>
                <w:sz w:val="20"/>
                <w:szCs w:val="20"/>
              </w:rPr>
              <w:t>うち女性数</w:t>
            </w:r>
            <w:r w:rsidRPr="00A9189F">
              <w:rPr>
                <w:rFonts w:ascii="ＭＳ Ｐゴシック" w:eastAsia="ＭＳ Ｐゴシック" w:hAnsi="ＭＳ Ｐゴシック" w:cs="ＭＳ Ｐゴシック" w:hint="eastAsia"/>
                <w:color w:val="FF0000"/>
                <w:kern w:val="0"/>
                <w:sz w:val="20"/>
                <w:szCs w:val="20"/>
              </w:rPr>
              <w:t>*</w:t>
            </w:r>
          </w:p>
        </w:tc>
      </w:tr>
      <w:tr w:rsidR="00A9189F" w:rsidRPr="00A9189F" w14:paraId="3D76909A" w14:textId="77777777" w:rsidTr="00A9189F">
        <w:trPr>
          <w:trHeight w:val="499"/>
        </w:trPr>
        <w:tc>
          <w:tcPr>
            <w:tcW w:w="1375" w:type="dxa"/>
            <w:tcBorders>
              <w:top w:val="nil"/>
              <w:left w:val="single" w:sz="4" w:space="0" w:color="auto"/>
              <w:bottom w:val="single" w:sz="4" w:space="0" w:color="auto"/>
              <w:right w:val="single" w:sz="4" w:space="0" w:color="auto"/>
            </w:tcBorders>
            <w:shd w:val="clear" w:color="auto" w:fill="auto"/>
            <w:noWrap/>
            <w:vAlign w:val="center"/>
            <w:hideMark/>
          </w:tcPr>
          <w:p w14:paraId="38B7D5C1" w14:textId="77777777" w:rsidR="00A9189F" w:rsidRPr="00A9189F" w:rsidRDefault="00A9189F" w:rsidP="00A9189F">
            <w:pPr>
              <w:widowControl/>
              <w:jc w:val="center"/>
              <w:rPr>
                <w:rFonts w:ascii="ＭＳ Ｐゴシック" w:eastAsia="ＭＳ Ｐゴシック" w:hAnsi="ＭＳ Ｐゴシック" w:cs="ＭＳ Ｐゴシック"/>
                <w:color w:val="000000"/>
                <w:kern w:val="0"/>
                <w:sz w:val="20"/>
                <w:szCs w:val="20"/>
              </w:rPr>
            </w:pPr>
            <w:r w:rsidRPr="00A9189F">
              <w:rPr>
                <w:rFonts w:ascii="ＭＳ Ｐゴシック" w:eastAsia="ＭＳ Ｐゴシック" w:hAnsi="ＭＳ Ｐゴシック" w:cs="ＭＳ Ｐゴシック" w:hint="eastAsia"/>
                <w:color w:val="000000"/>
                <w:kern w:val="0"/>
                <w:sz w:val="20"/>
                <w:szCs w:val="20"/>
              </w:rPr>
              <w:t>技術者</w:t>
            </w:r>
            <w:r w:rsidRPr="00A9189F">
              <w:rPr>
                <w:rFonts w:ascii="ＭＳ Ｐゴシック" w:eastAsia="ＭＳ Ｐゴシック" w:hAnsi="ＭＳ Ｐゴシック" w:cs="ＭＳ Ｐゴシック" w:hint="eastAsia"/>
                <w:color w:val="FF0000"/>
                <w:kern w:val="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14:paraId="7F901544" w14:textId="77777777" w:rsidR="00A9189F" w:rsidRPr="00A9189F" w:rsidRDefault="00A9189F" w:rsidP="00A9189F">
            <w:pPr>
              <w:widowControl/>
              <w:jc w:val="center"/>
              <w:rPr>
                <w:rFonts w:ascii="ＭＳ Ｐゴシック" w:eastAsia="ＭＳ Ｐゴシック" w:hAnsi="ＭＳ Ｐゴシック" w:cs="ＭＳ Ｐゴシック"/>
                <w:color w:val="000000"/>
                <w:kern w:val="0"/>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14:paraId="558CCED5" w14:textId="77777777" w:rsidR="00A9189F" w:rsidRPr="00A9189F" w:rsidRDefault="00A9189F" w:rsidP="00A9189F">
            <w:pPr>
              <w:widowControl/>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14:paraId="15E7A868" w14:textId="77777777" w:rsidR="00A9189F" w:rsidRPr="00A9189F" w:rsidRDefault="00A9189F" w:rsidP="00A9189F">
            <w:pPr>
              <w:widowControl/>
              <w:jc w:val="left"/>
              <w:rPr>
                <w:rFonts w:ascii="ＭＳ Ｐゴシック" w:eastAsia="ＭＳ Ｐゴシック" w:hAnsi="ＭＳ Ｐゴシック" w:cs="ＭＳ Ｐゴシック"/>
                <w:color w:val="000000"/>
                <w:kern w:val="0"/>
                <w:sz w:val="20"/>
                <w:szCs w:val="20"/>
              </w:rPr>
            </w:pPr>
            <w:r w:rsidRPr="00A9189F">
              <w:rPr>
                <w:rFonts w:ascii="ＭＳ Ｐゴシック" w:eastAsia="ＭＳ Ｐゴシック" w:hAnsi="ＭＳ Ｐゴシック" w:cs="ＭＳ Ｐゴシック" w:hint="eastAsia"/>
                <w:color w:val="000000"/>
                <w:kern w:val="0"/>
                <w:sz w:val="20"/>
                <w:szCs w:val="20"/>
              </w:rPr>
              <w:t xml:space="preserve">　</w:t>
            </w:r>
          </w:p>
        </w:tc>
        <w:tc>
          <w:tcPr>
            <w:tcW w:w="1362" w:type="dxa"/>
            <w:gridSpan w:val="2"/>
            <w:tcBorders>
              <w:top w:val="nil"/>
              <w:left w:val="nil"/>
              <w:bottom w:val="single" w:sz="4" w:space="0" w:color="auto"/>
              <w:right w:val="single" w:sz="4" w:space="0" w:color="auto"/>
            </w:tcBorders>
            <w:shd w:val="clear" w:color="auto" w:fill="auto"/>
            <w:noWrap/>
            <w:vAlign w:val="bottom"/>
            <w:hideMark/>
          </w:tcPr>
          <w:p w14:paraId="73346E40" w14:textId="77777777" w:rsidR="00A9189F" w:rsidRPr="00A9189F" w:rsidRDefault="00A9189F" w:rsidP="00A9189F">
            <w:pPr>
              <w:widowControl/>
              <w:jc w:val="left"/>
              <w:rPr>
                <w:rFonts w:ascii="ＭＳ Ｐゴシック" w:eastAsia="ＭＳ Ｐゴシック" w:hAnsi="ＭＳ Ｐゴシック" w:cs="ＭＳ Ｐゴシック"/>
                <w:color w:val="000000"/>
                <w:kern w:val="0"/>
                <w:sz w:val="20"/>
                <w:szCs w:val="20"/>
              </w:rPr>
            </w:pPr>
            <w:r w:rsidRPr="00A9189F">
              <w:rPr>
                <w:rFonts w:ascii="ＭＳ Ｐゴシック" w:eastAsia="ＭＳ Ｐゴシック" w:hAnsi="ＭＳ Ｐゴシック" w:cs="ＭＳ Ｐゴシック" w:hint="eastAsia"/>
                <w:color w:val="000000"/>
                <w:kern w:val="0"/>
                <w:sz w:val="20"/>
                <w:szCs w:val="20"/>
              </w:rPr>
              <w:t xml:space="preserve">　</w:t>
            </w:r>
          </w:p>
        </w:tc>
      </w:tr>
      <w:tr w:rsidR="00A9189F" w:rsidRPr="00A9189F" w14:paraId="6666E1F7" w14:textId="77777777" w:rsidTr="00A9189F">
        <w:trPr>
          <w:trHeight w:val="499"/>
        </w:trPr>
        <w:tc>
          <w:tcPr>
            <w:tcW w:w="1375" w:type="dxa"/>
            <w:tcBorders>
              <w:top w:val="nil"/>
              <w:left w:val="single" w:sz="4" w:space="0" w:color="auto"/>
              <w:bottom w:val="single" w:sz="4" w:space="0" w:color="auto"/>
              <w:right w:val="single" w:sz="4" w:space="0" w:color="auto"/>
            </w:tcBorders>
            <w:shd w:val="clear" w:color="auto" w:fill="auto"/>
            <w:noWrap/>
            <w:vAlign w:val="center"/>
            <w:hideMark/>
          </w:tcPr>
          <w:p w14:paraId="08962776" w14:textId="77777777" w:rsidR="00A9189F" w:rsidRPr="00A9189F" w:rsidRDefault="00A9189F" w:rsidP="00A9189F">
            <w:pPr>
              <w:widowControl/>
              <w:jc w:val="center"/>
              <w:rPr>
                <w:rFonts w:ascii="ＭＳ Ｐゴシック" w:eastAsia="ＭＳ Ｐゴシック" w:hAnsi="ＭＳ Ｐゴシック" w:cs="ＭＳ Ｐゴシック"/>
                <w:color w:val="000000"/>
                <w:kern w:val="0"/>
                <w:sz w:val="20"/>
                <w:szCs w:val="20"/>
              </w:rPr>
            </w:pPr>
            <w:r w:rsidRPr="00A9189F">
              <w:rPr>
                <w:rFonts w:ascii="ＭＳ Ｐゴシック" w:eastAsia="ＭＳ Ｐゴシック" w:hAnsi="ＭＳ Ｐゴシック" w:cs="ＭＳ Ｐゴシック" w:hint="eastAsia"/>
                <w:color w:val="000000"/>
                <w:kern w:val="0"/>
                <w:sz w:val="20"/>
                <w:szCs w:val="20"/>
              </w:rPr>
              <w:t>技能者</w:t>
            </w:r>
            <w:r w:rsidRPr="00A9189F">
              <w:rPr>
                <w:rFonts w:ascii="ＭＳ Ｐゴシック" w:eastAsia="ＭＳ Ｐゴシック" w:hAnsi="ＭＳ Ｐゴシック" w:cs="ＭＳ Ｐゴシック" w:hint="eastAsia"/>
                <w:color w:val="FF0000"/>
                <w:kern w:val="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14:paraId="0374803C" w14:textId="77777777" w:rsidR="00A9189F" w:rsidRPr="00A9189F" w:rsidRDefault="00A9189F" w:rsidP="00A9189F">
            <w:pPr>
              <w:widowControl/>
              <w:jc w:val="center"/>
              <w:rPr>
                <w:rFonts w:ascii="ＭＳ Ｐゴシック" w:eastAsia="ＭＳ Ｐゴシック" w:hAnsi="ＭＳ Ｐゴシック" w:cs="ＭＳ Ｐゴシック"/>
                <w:color w:val="000000"/>
                <w:kern w:val="0"/>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14:paraId="27683146" w14:textId="77777777" w:rsidR="00A9189F" w:rsidRPr="00A9189F" w:rsidRDefault="00A9189F" w:rsidP="00A9189F">
            <w:pPr>
              <w:widowControl/>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14:paraId="63371C1A" w14:textId="77777777" w:rsidR="00A9189F" w:rsidRPr="00A9189F" w:rsidRDefault="00A9189F" w:rsidP="00A9189F">
            <w:pPr>
              <w:widowControl/>
              <w:jc w:val="left"/>
              <w:rPr>
                <w:rFonts w:ascii="ＭＳ Ｐゴシック" w:eastAsia="ＭＳ Ｐゴシック" w:hAnsi="ＭＳ Ｐゴシック" w:cs="ＭＳ Ｐゴシック"/>
                <w:color w:val="000000"/>
                <w:kern w:val="0"/>
                <w:sz w:val="20"/>
                <w:szCs w:val="20"/>
              </w:rPr>
            </w:pPr>
            <w:r w:rsidRPr="00A9189F">
              <w:rPr>
                <w:rFonts w:ascii="ＭＳ Ｐゴシック" w:eastAsia="ＭＳ Ｐゴシック" w:hAnsi="ＭＳ Ｐゴシック" w:cs="ＭＳ Ｐゴシック" w:hint="eastAsia"/>
                <w:color w:val="000000"/>
                <w:kern w:val="0"/>
                <w:sz w:val="20"/>
                <w:szCs w:val="20"/>
              </w:rPr>
              <w:t xml:space="preserve">　</w:t>
            </w:r>
          </w:p>
        </w:tc>
        <w:tc>
          <w:tcPr>
            <w:tcW w:w="1362" w:type="dxa"/>
            <w:gridSpan w:val="2"/>
            <w:tcBorders>
              <w:top w:val="nil"/>
              <w:left w:val="nil"/>
              <w:bottom w:val="single" w:sz="4" w:space="0" w:color="auto"/>
              <w:right w:val="single" w:sz="4" w:space="0" w:color="auto"/>
            </w:tcBorders>
            <w:shd w:val="clear" w:color="auto" w:fill="auto"/>
            <w:noWrap/>
            <w:vAlign w:val="bottom"/>
            <w:hideMark/>
          </w:tcPr>
          <w:p w14:paraId="543DEAD5" w14:textId="77777777" w:rsidR="00A9189F" w:rsidRPr="00A9189F" w:rsidRDefault="00A9189F" w:rsidP="00A9189F">
            <w:pPr>
              <w:widowControl/>
              <w:jc w:val="left"/>
              <w:rPr>
                <w:rFonts w:ascii="ＭＳ Ｐゴシック" w:eastAsia="ＭＳ Ｐゴシック" w:hAnsi="ＭＳ Ｐゴシック" w:cs="ＭＳ Ｐゴシック"/>
                <w:color w:val="000000"/>
                <w:kern w:val="0"/>
                <w:sz w:val="20"/>
                <w:szCs w:val="20"/>
              </w:rPr>
            </w:pPr>
            <w:r w:rsidRPr="00A9189F">
              <w:rPr>
                <w:rFonts w:ascii="ＭＳ Ｐゴシック" w:eastAsia="ＭＳ Ｐゴシック" w:hAnsi="ＭＳ Ｐゴシック" w:cs="ＭＳ Ｐゴシック" w:hint="eastAsia"/>
                <w:color w:val="000000"/>
                <w:kern w:val="0"/>
                <w:sz w:val="20"/>
                <w:szCs w:val="20"/>
              </w:rPr>
              <w:t xml:space="preserve">　</w:t>
            </w:r>
          </w:p>
        </w:tc>
      </w:tr>
      <w:tr w:rsidR="00A9189F" w:rsidRPr="00A9189F" w14:paraId="71C1F3DA" w14:textId="77777777" w:rsidTr="00A9189F">
        <w:trPr>
          <w:trHeight w:val="499"/>
        </w:trPr>
        <w:tc>
          <w:tcPr>
            <w:tcW w:w="1375" w:type="dxa"/>
            <w:tcBorders>
              <w:top w:val="nil"/>
              <w:left w:val="single" w:sz="4" w:space="0" w:color="auto"/>
              <w:bottom w:val="single" w:sz="4" w:space="0" w:color="auto"/>
              <w:right w:val="single" w:sz="4" w:space="0" w:color="auto"/>
            </w:tcBorders>
            <w:shd w:val="clear" w:color="auto" w:fill="auto"/>
            <w:noWrap/>
            <w:vAlign w:val="center"/>
            <w:hideMark/>
          </w:tcPr>
          <w:p w14:paraId="13F7B2D9" w14:textId="77777777" w:rsidR="00A9189F" w:rsidRPr="00A9189F" w:rsidRDefault="00A9189F" w:rsidP="00A9189F">
            <w:pPr>
              <w:widowControl/>
              <w:jc w:val="center"/>
              <w:rPr>
                <w:rFonts w:ascii="ＭＳ Ｐゴシック" w:eastAsia="ＭＳ Ｐゴシック" w:hAnsi="ＭＳ Ｐゴシック" w:cs="ＭＳ Ｐゴシック"/>
                <w:color w:val="000000"/>
                <w:kern w:val="0"/>
                <w:sz w:val="20"/>
                <w:szCs w:val="20"/>
              </w:rPr>
            </w:pPr>
            <w:r w:rsidRPr="00A9189F">
              <w:rPr>
                <w:rFonts w:ascii="ＭＳ Ｐゴシック" w:eastAsia="ＭＳ Ｐゴシック" w:hAnsi="ＭＳ Ｐゴシック" w:cs="ＭＳ Ｐゴシック" w:hint="eastAsia"/>
                <w:color w:val="000000"/>
                <w:kern w:val="0"/>
                <w:sz w:val="20"/>
                <w:szCs w:val="20"/>
              </w:rPr>
              <w:t>事務系職員</w:t>
            </w:r>
            <w:r w:rsidRPr="00A9189F">
              <w:rPr>
                <w:rFonts w:ascii="ＭＳ Ｐゴシック" w:eastAsia="ＭＳ Ｐゴシック" w:hAnsi="ＭＳ Ｐゴシック" w:cs="ＭＳ Ｐゴシック" w:hint="eastAsia"/>
                <w:color w:val="FF0000"/>
                <w:kern w:val="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14:paraId="2094FAD0" w14:textId="77777777" w:rsidR="00A9189F" w:rsidRPr="00A9189F" w:rsidRDefault="00A9189F" w:rsidP="00A9189F">
            <w:pPr>
              <w:widowControl/>
              <w:jc w:val="center"/>
              <w:rPr>
                <w:rFonts w:ascii="ＭＳ Ｐゴシック" w:eastAsia="ＭＳ Ｐゴシック" w:hAnsi="ＭＳ Ｐゴシック" w:cs="ＭＳ Ｐゴシック"/>
                <w:color w:val="000000"/>
                <w:kern w:val="0"/>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14:paraId="0E66B816" w14:textId="77777777" w:rsidR="00A9189F" w:rsidRPr="00A9189F" w:rsidRDefault="00A9189F" w:rsidP="00A9189F">
            <w:pPr>
              <w:widowControl/>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14:paraId="15B0D227" w14:textId="77777777" w:rsidR="00A9189F" w:rsidRPr="00A9189F" w:rsidRDefault="00A9189F" w:rsidP="00A9189F">
            <w:pPr>
              <w:widowControl/>
              <w:jc w:val="left"/>
              <w:rPr>
                <w:rFonts w:ascii="ＭＳ Ｐゴシック" w:eastAsia="ＭＳ Ｐゴシック" w:hAnsi="ＭＳ Ｐゴシック" w:cs="ＭＳ Ｐゴシック"/>
                <w:color w:val="000000"/>
                <w:kern w:val="0"/>
                <w:sz w:val="20"/>
                <w:szCs w:val="20"/>
              </w:rPr>
            </w:pPr>
            <w:r w:rsidRPr="00A9189F">
              <w:rPr>
                <w:rFonts w:ascii="ＭＳ Ｐゴシック" w:eastAsia="ＭＳ Ｐゴシック" w:hAnsi="ＭＳ Ｐゴシック" w:cs="ＭＳ Ｐゴシック" w:hint="eastAsia"/>
                <w:color w:val="000000"/>
                <w:kern w:val="0"/>
                <w:sz w:val="20"/>
                <w:szCs w:val="20"/>
              </w:rPr>
              <w:t xml:space="preserve">　</w:t>
            </w:r>
          </w:p>
        </w:tc>
        <w:tc>
          <w:tcPr>
            <w:tcW w:w="1362" w:type="dxa"/>
            <w:gridSpan w:val="2"/>
            <w:tcBorders>
              <w:top w:val="nil"/>
              <w:left w:val="nil"/>
              <w:bottom w:val="single" w:sz="4" w:space="0" w:color="auto"/>
              <w:right w:val="single" w:sz="4" w:space="0" w:color="auto"/>
            </w:tcBorders>
            <w:shd w:val="clear" w:color="auto" w:fill="auto"/>
            <w:noWrap/>
            <w:vAlign w:val="bottom"/>
            <w:hideMark/>
          </w:tcPr>
          <w:p w14:paraId="3B7AD173" w14:textId="77777777" w:rsidR="00A9189F" w:rsidRPr="00A9189F" w:rsidRDefault="00A9189F" w:rsidP="00A9189F">
            <w:pPr>
              <w:widowControl/>
              <w:jc w:val="left"/>
              <w:rPr>
                <w:rFonts w:ascii="ＭＳ Ｐゴシック" w:eastAsia="ＭＳ Ｐゴシック" w:hAnsi="ＭＳ Ｐゴシック" w:cs="ＭＳ Ｐゴシック"/>
                <w:color w:val="000000"/>
                <w:kern w:val="0"/>
                <w:sz w:val="20"/>
                <w:szCs w:val="20"/>
              </w:rPr>
            </w:pPr>
            <w:r w:rsidRPr="00A9189F">
              <w:rPr>
                <w:rFonts w:ascii="ＭＳ Ｐゴシック" w:eastAsia="ＭＳ Ｐゴシック" w:hAnsi="ＭＳ Ｐゴシック" w:cs="ＭＳ Ｐゴシック" w:hint="eastAsia"/>
                <w:color w:val="000000"/>
                <w:kern w:val="0"/>
                <w:sz w:val="20"/>
                <w:szCs w:val="20"/>
              </w:rPr>
              <w:t xml:space="preserve">　</w:t>
            </w:r>
          </w:p>
        </w:tc>
      </w:tr>
      <w:tr w:rsidR="00A9189F" w:rsidRPr="00A9189F" w14:paraId="7DA4A29D" w14:textId="77777777" w:rsidTr="00A9189F">
        <w:trPr>
          <w:trHeight w:val="499"/>
        </w:trPr>
        <w:tc>
          <w:tcPr>
            <w:tcW w:w="1375" w:type="dxa"/>
            <w:tcBorders>
              <w:top w:val="nil"/>
              <w:left w:val="single" w:sz="4" w:space="0" w:color="auto"/>
              <w:bottom w:val="single" w:sz="4" w:space="0" w:color="auto"/>
              <w:right w:val="single" w:sz="4" w:space="0" w:color="auto"/>
            </w:tcBorders>
            <w:shd w:val="clear" w:color="auto" w:fill="auto"/>
            <w:noWrap/>
            <w:vAlign w:val="center"/>
            <w:hideMark/>
          </w:tcPr>
          <w:p w14:paraId="38B4F28C" w14:textId="77777777" w:rsidR="00A9189F" w:rsidRPr="00A9189F" w:rsidRDefault="00A9189F" w:rsidP="00A9189F">
            <w:pPr>
              <w:widowControl/>
              <w:jc w:val="center"/>
              <w:rPr>
                <w:rFonts w:ascii="ＭＳ Ｐゴシック" w:eastAsia="ＭＳ Ｐゴシック" w:hAnsi="ＭＳ Ｐゴシック" w:cs="ＭＳ Ｐゴシック"/>
                <w:color w:val="000000"/>
                <w:kern w:val="0"/>
                <w:sz w:val="20"/>
                <w:szCs w:val="20"/>
              </w:rPr>
            </w:pPr>
            <w:r w:rsidRPr="00A9189F">
              <w:rPr>
                <w:rFonts w:ascii="ＭＳ Ｐゴシック" w:eastAsia="ＭＳ Ｐゴシック" w:hAnsi="ＭＳ Ｐゴシック" w:cs="ＭＳ Ｐゴシック" w:hint="eastAsia"/>
                <w:color w:val="000000"/>
                <w:kern w:val="0"/>
                <w:sz w:val="20"/>
                <w:szCs w:val="20"/>
              </w:rPr>
              <w:t>上記以外</w:t>
            </w:r>
            <w:r w:rsidRPr="00A9189F">
              <w:rPr>
                <w:rFonts w:ascii="ＭＳ Ｐゴシック" w:eastAsia="ＭＳ Ｐゴシック" w:hAnsi="ＭＳ Ｐゴシック" w:cs="ＭＳ Ｐゴシック" w:hint="eastAsia"/>
                <w:color w:val="FF0000"/>
                <w:kern w:val="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14:paraId="10C9C48C" w14:textId="77777777" w:rsidR="00A9189F" w:rsidRPr="00A9189F" w:rsidRDefault="00A9189F" w:rsidP="00A9189F">
            <w:pPr>
              <w:widowControl/>
              <w:jc w:val="center"/>
              <w:rPr>
                <w:rFonts w:ascii="ＭＳ Ｐゴシック" w:eastAsia="ＭＳ Ｐゴシック" w:hAnsi="ＭＳ Ｐゴシック" w:cs="ＭＳ Ｐゴシック"/>
                <w:color w:val="000000"/>
                <w:kern w:val="0"/>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14:paraId="2785E09D" w14:textId="77777777" w:rsidR="00A9189F" w:rsidRPr="00A9189F" w:rsidRDefault="00A9189F" w:rsidP="00A9189F">
            <w:pPr>
              <w:widowControl/>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14:paraId="5606B1E3" w14:textId="77777777" w:rsidR="00A9189F" w:rsidRPr="00A9189F" w:rsidRDefault="00A9189F" w:rsidP="00A9189F">
            <w:pPr>
              <w:widowControl/>
              <w:jc w:val="left"/>
              <w:rPr>
                <w:rFonts w:ascii="ＭＳ Ｐゴシック" w:eastAsia="ＭＳ Ｐゴシック" w:hAnsi="ＭＳ Ｐゴシック" w:cs="ＭＳ Ｐゴシック"/>
                <w:color w:val="000000"/>
                <w:kern w:val="0"/>
                <w:sz w:val="20"/>
                <w:szCs w:val="20"/>
              </w:rPr>
            </w:pPr>
            <w:r w:rsidRPr="00A9189F">
              <w:rPr>
                <w:rFonts w:ascii="ＭＳ Ｐゴシック" w:eastAsia="ＭＳ Ｐゴシック" w:hAnsi="ＭＳ Ｐゴシック" w:cs="ＭＳ Ｐゴシック" w:hint="eastAsia"/>
                <w:color w:val="000000"/>
                <w:kern w:val="0"/>
                <w:sz w:val="20"/>
                <w:szCs w:val="20"/>
              </w:rPr>
              <w:t xml:space="preserve">　</w:t>
            </w:r>
          </w:p>
        </w:tc>
        <w:tc>
          <w:tcPr>
            <w:tcW w:w="1362" w:type="dxa"/>
            <w:gridSpan w:val="2"/>
            <w:tcBorders>
              <w:top w:val="nil"/>
              <w:left w:val="nil"/>
              <w:bottom w:val="single" w:sz="4" w:space="0" w:color="auto"/>
              <w:right w:val="single" w:sz="4" w:space="0" w:color="auto"/>
            </w:tcBorders>
            <w:shd w:val="clear" w:color="auto" w:fill="auto"/>
            <w:noWrap/>
            <w:vAlign w:val="bottom"/>
            <w:hideMark/>
          </w:tcPr>
          <w:p w14:paraId="59E33CE9" w14:textId="77777777" w:rsidR="00A9189F" w:rsidRPr="00A9189F" w:rsidRDefault="00A9189F" w:rsidP="00A9189F">
            <w:pPr>
              <w:widowControl/>
              <w:jc w:val="left"/>
              <w:rPr>
                <w:rFonts w:ascii="ＭＳ Ｐゴシック" w:eastAsia="ＭＳ Ｐゴシック" w:hAnsi="ＭＳ Ｐゴシック" w:cs="ＭＳ Ｐゴシック"/>
                <w:color w:val="000000"/>
                <w:kern w:val="0"/>
                <w:sz w:val="20"/>
                <w:szCs w:val="20"/>
              </w:rPr>
            </w:pPr>
            <w:r w:rsidRPr="00A9189F">
              <w:rPr>
                <w:rFonts w:ascii="ＭＳ Ｐゴシック" w:eastAsia="ＭＳ Ｐゴシック" w:hAnsi="ＭＳ Ｐゴシック" w:cs="ＭＳ Ｐゴシック" w:hint="eastAsia"/>
                <w:color w:val="000000"/>
                <w:kern w:val="0"/>
                <w:sz w:val="20"/>
                <w:szCs w:val="20"/>
              </w:rPr>
              <w:t xml:space="preserve">　</w:t>
            </w:r>
          </w:p>
        </w:tc>
      </w:tr>
      <w:tr w:rsidR="00A9189F" w:rsidRPr="00A9189F" w14:paraId="3CE05D84" w14:textId="77777777" w:rsidTr="00A9189F">
        <w:trPr>
          <w:trHeight w:val="499"/>
        </w:trPr>
        <w:tc>
          <w:tcPr>
            <w:tcW w:w="1375" w:type="dxa"/>
            <w:tcBorders>
              <w:top w:val="nil"/>
              <w:left w:val="single" w:sz="4" w:space="0" w:color="auto"/>
              <w:bottom w:val="single" w:sz="4" w:space="0" w:color="auto"/>
              <w:right w:val="single" w:sz="4" w:space="0" w:color="auto"/>
            </w:tcBorders>
            <w:shd w:val="clear" w:color="auto" w:fill="auto"/>
            <w:noWrap/>
            <w:vAlign w:val="center"/>
            <w:hideMark/>
          </w:tcPr>
          <w:p w14:paraId="2FFF576C" w14:textId="77777777" w:rsidR="00A9189F" w:rsidRPr="00A9189F" w:rsidRDefault="00A9189F" w:rsidP="00A9189F">
            <w:pPr>
              <w:widowControl/>
              <w:jc w:val="center"/>
              <w:rPr>
                <w:rFonts w:ascii="ＭＳ Ｐゴシック" w:eastAsia="ＭＳ Ｐゴシック" w:hAnsi="ＭＳ Ｐゴシック" w:cs="ＭＳ Ｐゴシック"/>
                <w:color w:val="000000"/>
                <w:kern w:val="0"/>
                <w:sz w:val="20"/>
                <w:szCs w:val="20"/>
              </w:rPr>
            </w:pPr>
            <w:r w:rsidRPr="00A9189F">
              <w:rPr>
                <w:rFonts w:ascii="ＭＳ Ｐゴシック" w:eastAsia="ＭＳ Ｐゴシック" w:hAnsi="ＭＳ Ｐゴシック" w:cs="ＭＳ Ｐゴシック" w:hint="eastAsia"/>
                <w:color w:val="000000"/>
                <w:kern w:val="0"/>
                <w:sz w:val="20"/>
                <w:szCs w:val="20"/>
              </w:rPr>
              <w:t>合計</w:t>
            </w:r>
            <w:r w:rsidRPr="00A9189F">
              <w:rPr>
                <w:rFonts w:ascii="ＭＳ Ｐゴシック" w:eastAsia="ＭＳ Ｐゴシック" w:hAnsi="ＭＳ Ｐゴシック" w:cs="ＭＳ Ｐゴシック" w:hint="eastAsia"/>
                <w:color w:val="FF0000"/>
                <w:kern w:val="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14:paraId="71C9A3C5" w14:textId="77777777" w:rsidR="00A9189F" w:rsidRPr="00A9189F" w:rsidRDefault="00A9189F" w:rsidP="00A9189F">
            <w:pPr>
              <w:widowControl/>
              <w:jc w:val="center"/>
              <w:rPr>
                <w:rFonts w:ascii="ＭＳ Ｐゴシック" w:eastAsia="ＭＳ Ｐゴシック" w:hAnsi="ＭＳ Ｐゴシック" w:cs="ＭＳ Ｐゴシック"/>
                <w:color w:val="000000"/>
                <w:kern w:val="0"/>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14:paraId="5F9CBF17" w14:textId="77777777" w:rsidR="00A9189F" w:rsidRPr="00A9189F" w:rsidRDefault="00A9189F" w:rsidP="00A9189F">
            <w:pPr>
              <w:widowControl/>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14:paraId="1B5BBF62" w14:textId="77777777" w:rsidR="00A9189F" w:rsidRPr="00A9189F" w:rsidRDefault="00A9189F" w:rsidP="00A9189F">
            <w:pPr>
              <w:widowControl/>
              <w:jc w:val="left"/>
              <w:rPr>
                <w:rFonts w:ascii="ＭＳ Ｐゴシック" w:eastAsia="ＭＳ Ｐゴシック" w:hAnsi="ＭＳ Ｐゴシック" w:cs="ＭＳ Ｐゴシック"/>
                <w:color w:val="000000"/>
                <w:kern w:val="0"/>
                <w:sz w:val="20"/>
                <w:szCs w:val="20"/>
              </w:rPr>
            </w:pPr>
            <w:r w:rsidRPr="00A9189F">
              <w:rPr>
                <w:rFonts w:ascii="ＭＳ Ｐゴシック" w:eastAsia="ＭＳ Ｐゴシック" w:hAnsi="ＭＳ Ｐゴシック" w:cs="ＭＳ Ｐゴシック" w:hint="eastAsia"/>
                <w:color w:val="000000"/>
                <w:kern w:val="0"/>
                <w:sz w:val="20"/>
                <w:szCs w:val="20"/>
              </w:rPr>
              <w:t xml:space="preserve">　</w:t>
            </w:r>
          </w:p>
        </w:tc>
        <w:tc>
          <w:tcPr>
            <w:tcW w:w="1362" w:type="dxa"/>
            <w:gridSpan w:val="2"/>
            <w:tcBorders>
              <w:top w:val="nil"/>
              <w:left w:val="nil"/>
              <w:bottom w:val="single" w:sz="4" w:space="0" w:color="auto"/>
              <w:right w:val="single" w:sz="4" w:space="0" w:color="auto"/>
            </w:tcBorders>
            <w:shd w:val="clear" w:color="auto" w:fill="auto"/>
            <w:noWrap/>
            <w:vAlign w:val="bottom"/>
            <w:hideMark/>
          </w:tcPr>
          <w:p w14:paraId="29C9C6E7" w14:textId="77777777" w:rsidR="00A9189F" w:rsidRPr="00A9189F" w:rsidRDefault="00A9189F" w:rsidP="00A9189F">
            <w:pPr>
              <w:widowControl/>
              <w:jc w:val="left"/>
              <w:rPr>
                <w:rFonts w:ascii="ＭＳ Ｐゴシック" w:eastAsia="ＭＳ Ｐゴシック" w:hAnsi="ＭＳ Ｐゴシック" w:cs="ＭＳ Ｐゴシック"/>
                <w:color w:val="000000"/>
                <w:kern w:val="0"/>
                <w:sz w:val="20"/>
                <w:szCs w:val="20"/>
              </w:rPr>
            </w:pPr>
            <w:r w:rsidRPr="00A9189F">
              <w:rPr>
                <w:rFonts w:ascii="ＭＳ Ｐゴシック" w:eastAsia="ＭＳ Ｐゴシック" w:hAnsi="ＭＳ Ｐゴシック" w:cs="ＭＳ Ｐゴシック" w:hint="eastAsia"/>
                <w:color w:val="000000"/>
                <w:kern w:val="0"/>
                <w:sz w:val="20"/>
                <w:szCs w:val="20"/>
              </w:rPr>
              <w:t xml:space="preserve">　</w:t>
            </w:r>
          </w:p>
        </w:tc>
      </w:tr>
    </w:tbl>
    <w:p w14:paraId="06706361" w14:textId="77777777" w:rsidR="0032640A" w:rsidRPr="00A9189F" w:rsidRDefault="0032640A">
      <w:pPr>
        <w:rPr>
          <w:sz w:val="20"/>
          <w:szCs w:val="20"/>
        </w:rPr>
      </w:pPr>
      <w:r w:rsidRPr="00A9189F">
        <w:rPr>
          <w:rFonts w:ascii="ＭＳ Ｐゴシック" w:eastAsia="ＭＳ Ｐゴシック" w:hAnsi="ＭＳ Ｐゴシック" w:cs="ＭＳ Ｐゴシック" w:hint="eastAsia"/>
          <w:color w:val="000000"/>
          <w:kern w:val="0"/>
          <w:sz w:val="20"/>
          <w:szCs w:val="20"/>
        </w:rPr>
        <w:t>注）該当者がいない場合は、空欄ではなく「０」（ゼロ）と記入して下さい。わからない場合は、「‐」（ハイフン）を記入して下さい。</w:t>
      </w:r>
    </w:p>
    <w:tbl>
      <w:tblPr>
        <w:tblpPr w:leftFromText="142" w:rightFromText="142" w:vertAnchor="text" w:horzAnchor="margin" w:tblpY="93"/>
        <w:tblOverlap w:val="never"/>
        <w:tblW w:w="4068" w:type="dxa"/>
        <w:tblCellMar>
          <w:left w:w="99" w:type="dxa"/>
          <w:right w:w="99" w:type="dxa"/>
        </w:tblCellMar>
        <w:tblLook w:val="04A0" w:firstRow="1" w:lastRow="0" w:firstColumn="1" w:lastColumn="0" w:noHBand="0" w:noVBand="1"/>
      </w:tblPr>
      <w:tblGrid>
        <w:gridCol w:w="1375"/>
        <w:gridCol w:w="1276"/>
        <w:gridCol w:w="1417"/>
      </w:tblGrid>
      <w:tr w:rsidR="00A9189F" w:rsidRPr="0031506B" w14:paraId="0C9BE57F" w14:textId="77777777" w:rsidTr="00A9189F">
        <w:trPr>
          <w:trHeight w:val="270"/>
        </w:trPr>
        <w:tc>
          <w:tcPr>
            <w:tcW w:w="2651" w:type="dxa"/>
            <w:gridSpan w:val="2"/>
            <w:tcBorders>
              <w:top w:val="nil"/>
              <w:left w:val="nil"/>
              <w:bottom w:val="nil"/>
              <w:right w:val="nil"/>
            </w:tcBorders>
            <w:shd w:val="clear" w:color="auto" w:fill="auto"/>
            <w:noWrap/>
            <w:vAlign w:val="bottom"/>
            <w:hideMark/>
          </w:tcPr>
          <w:p w14:paraId="20A12C39" w14:textId="77777777" w:rsidR="00A9189F" w:rsidRPr="0031506B" w:rsidRDefault="00A9189F" w:rsidP="00A9189F">
            <w:pPr>
              <w:widowControl/>
              <w:jc w:val="left"/>
              <w:rPr>
                <w:rFonts w:ascii="ＭＳ Ｐゴシック" w:eastAsia="ＭＳ Ｐゴシック" w:hAnsi="ＭＳ Ｐゴシック" w:cs="ＭＳ Ｐゴシック"/>
                <w:color w:val="000000"/>
                <w:kern w:val="0"/>
                <w:sz w:val="22"/>
              </w:rPr>
            </w:pPr>
            <w:r w:rsidRPr="0031506B">
              <w:rPr>
                <w:rFonts w:ascii="ＭＳ Ｐゴシック" w:eastAsia="ＭＳ Ｐゴシック" w:hAnsi="ＭＳ Ｐゴシック" w:cs="ＭＳ Ｐゴシック" w:hint="eastAsia"/>
                <w:color w:val="000000"/>
                <w:kern w:val="0"/>
                <w:sz w:val="22"/>
              </w:rPr>
              <w:t>就業者数（社員）</w:t>
            </w:r>
            <w:r w:rsidRPr="0031506B">
              <w:rPr>
                <w:rFonts w:ascii="ＭＳ Ｐゴシック" w:eastAsia="ＭＳ Ｐゴシック" w:hAnsi="ＭＳ Ｐゴシック" w:cs="ＭＳ Ｐゴシック" w:hint="eastAsia"/>
                <w:color w:val="FF0000"/>
                <w:kern w:val="0"/>
                <w:sz w:val="22"/>
              </w:rPr>
              <w:t>*</w:t>
            </w:r>
          </w:p>
        </w:tc>
        <w:tc>
          <w:tcPr>
            <w:tcW w:w="1417" w:type="dxa"/>
            <w:tcBorders>
              <w:top w:val="nil"/>
              <w:left w:val="nil"/>
              <w:bottom w:val="nil"/>
              <w:right w:val="nil"/>
            </w:tcBorders>
            <w:shd w:val="clear" w:color="auto" w:fill="auto"/>
            <w:noWrap/>
            <w:vAlign w:val="bottom"/>
            <w:hideMark/>
          </w:tcPr>
          <w:p w14:paraId="622A5215" w14:textId="77777777" w:rsidR="00A9189F" w:rsidRPr="009028EC" w:rsidRDefault="00A9189F" w:rsidP="00A9189F">
            <w:pPr>
              <w:widowControl/>
              <w:jc w:val="right"/>
              <w:rPr>
                <w:rFonts w:ascii="ＭＳ Ｐゴシック" w:eastAsia="ＭＳ Ｐゴシック" w:hAnsi="ＭＳ Ｐゴシック" w:cs="ＭＳ Ｐゴシック"/>
                <w:color w:val="000000"/>
                <w:kern w:val="0"/>
                <w:sz w:val="16"/>
                <w:szCs w:val="16"/>
              </w:rPr>
            </w:pPr>
            <w:r w:rsidRPr="009028EC">
              <w:rPr>
                <w:rFonts w:ascii="ＭＳ Ｐゴシック" w:eastAsia="ＭＳ Ｐゴシック" w:hAnsi="ＭＳ Ｐゴシック" w:cs="ＭＳ Ｐゴシック" w:hint="eastAsia"/>
                <w:color w:val="000000"/>
                <w:kern w:val="0"/>
                <w:sz w:val="16"/>
                <w:szCs w:val="16"/>
              </w:rPr>
              <w:t>単位：人</w:t>
            </w:r>
          </w:p>
        </w:tc>
      </w:tr>
      <w:tr w:rsidR="00A9189F" w:rsidRPr="0031506B" w14:paraId="738DB5AC" w14:textId="77777777" w:rsidTr="00A9189F">
        <w:trPr>
          <w:trHeight w:val="270"/>
        </w:trPr>
        <w:tc>
          <w:tcPr>
            <w:tcW w:w="1375" w:type="dxa"/>
            <w:tcBorders>
              <w:top w:val="single" w:sz="4" w:space="0" w:color="auto"/>
              <w:left w:val="single" w:sz="4" w:space="0" w:color="auto"/>
              <w:bottom w:val="nil"/>
              <w:right w:val="single" w:sz="4" w:space="0" w:color="auto"/>
            </w:tcBorders>
            <w:shd w:val="clear" w:color="auto" w:fill="auto"/>
            <w:noWrap/>
            <w:vAlign w:val="bottom"/>
            <w:hideMark/>
          </w:tcPr>
          <w:p w14:paraId="53BFE1E6" w14:textId="77777777" w:rsidR="00A9189F" w:rsidRPr="009028EC" w:rsidRDefault="00A9189F" w:rsidP="00A9189F">
            <w:pPr>
              <w:widowControl/>
              <w:jc w:val="center"/>
              <w:rPr>
                <w:rFonts w:ascii="ＭＳ Ｐゴシック" w:eastAsia="ＭＳ Ｐゴシック" w:hAnsi="ＭＳ Ｐゴシック" w:cs="ＭＳ Ｐゴシック"/>
                <w:color w:val="000000"/>
                <w:kern w:val="0"/>
                <w:sz w:val="20"/>
                <w:szCs w:val="20"/>
              </w:rPr>
            </w:pPr>
          </w:p>
        </w:tc>
        <w:tc>
          <w:tcPr>
            <w:tcW w:w="1276" w:type="dxa"/>
            <w:tcBorders>
              <w:top w:val="single" w:sz="4" w:space="0" w:color="auto"/>
              <w:left w:val="nil"/>
              <w:bottom w:val="nil"/>
              <w:right w:val="nil"/>
            </w:tcBorders>
            <w:shd w:val="clear" w:color="auto" w:fill="auto"/>
            <w:noWrap/>
            <w:vAlign w:val="bottom"/>
            <w:hideMark/>
          </w:tcPr>
          <w:p w14:paraId="034A0734" w14:textId="77777777" w:rsidR="00A9189F" w:rsidRPr="009028EC" w:rsidRDefault="00A9189F" w:rsidP="00A9189F">
            <w:pPr>
              <w:widowControl/>
              <w:jc w:val="center"/>
              <w:rPr>
                <w:rFonts w:ascii="ＭＳ Ｐゴシック" w:eastAsia="ＭＳ Ｐゴシック" w:hAnsi="ＭＳ Ｐゴシック" w:cs="ＭＳ Ｐゴシック"/>
                <w:color w:val="000000"/>
                <w:kern w:val="0"/>
                <w:sz w:val="20"/>
                <w:szCs w:val="20"/>
              </w:rPr>
            </w:pPr>
            <w:r w:rsidRPr="009028EC">
              <w:rPr>
                <w:rFonts w:ascii="ＭＳ Ｐゴシック" w:eastAsia="ＭＳ Ｐゴシック" w:hAnsi="ＭＳ Ｐゴシック" w:cs="ＭＳ Ｐゴシック" w:hint="eastAsia"/>
                <w:color w:val="000000"/>
                <w:kern w:val="0"/>
                <w:sz w:val="20"/>
                <w:szCs w:val="20"/>
              </w:rPr>
              <w:t>社員総数</w:t>
            </w:r>
            <w:r w:rsidRPr="009028EC">
              <w:rPr>
                <w:rFonts w:ascii="ＭＳ Ｐゴシック" w:eastAsia="ＭＳ Ｐゴシック" w:hAnsi="ＭＳ Ｐゴシック" w:cs="ＭＳ Ｐゴシック" w:hint="eastAsia"/>
                <w:color w:val="FF0000"/>
                <w:kern w:val="0"/>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A0316C7" w14:textId="77777777" w:rsidR="00A9189F" w:rsidRPr="009028EC" w:rsidRDefault="00A9189F" w:rsidP="00A9189F">
            <w:pPr>
              <w:widowControl/>
              <w:jc w:val="center"/>
              <w:rPr>
                <w:rFonts w:ascii="ＭＳ Ｐゴシック" w:eastAsia="ＭＳ Ｐゴシック" w:hAnsi="ＭＳ Ｐゴシック" w:cs="ＭＳ Ｐゴシック"/>
                <w:color w:val="000000"/>
                <w:kern w:val="0"/>
                <w:sz w:val="20"/>
                <w:szCs w:val="20"/>
              </w:rPr>
            </w:pPr>
          </w:p>
        </w:tc>
      </w:tr>
      <w:tr w:rsidR="00A9189F" w:rsidRPr="0031506B" w14:paraId="5B3C096B" w14:textId="77777777" w:rsidTr="00A9189F">
        <w:trPr>
          <w:trHeight w:val="270"/>
        </w:trPr>
        <w:tc>
          <w:tcPr>
            <w:tcW w:w="1375" w:type="dxa"/>
            <w:tcBorders>
              <w:top w:val="nil"/>
              <w:left w:val="single" w:sz="4" w:space="0" w:color="auto"/>
              <w:bottom w:val="single" w:sz="4" w:space="0" w:color="auto"/>
              <w:right w:val="single" w:sz="4" w:space="0" w:color="auto"/>
            </w:tcBorders>
            <w:shd w:val="clear" w:color="auto" w:fill="auto"/>
            <w:noWrap/>
            <w:vAlign w:val="bottom"/>
            <w:hideMark/>
          </w:tcPr>
          <w:p w14:paraId="1E7F6F1D" w14:textId="77777777" w:rsidR="00A9189F" w:rsidRPr="009028EC" w:rsidRDefault="00A9189F" w:rsidP="00A9189F">
            <w:pPr>
              <w:widowControl/>
              <w:jc w:val="center"/>
              <w:rPr>
                <w:rFonts w:ascii="ＭＳ Ｐゴシック" w:eastAsia="ＭＳ Ｐゴシック" w:hAnsi="ＭＳ Ｐゴシック" w:cs="ＭＳ Ｐゴシック"/>
                <w:color w:val="000000"/>
                <w:kern w:val="0"/>
                <w:sz w:val="20"/>
                <w:szCs w:val="20"/>
              </w:rPr>
            </w:pPr>
          </w:p>
        </w:tc>
        <w:tc>
          <w:tcPr>
            <w:tcW w:w="1276" w:type="dxa"/>
            <w:tcBorders>
              <w:top w:val="nil"/>
              <w:left w:val="nil"/>
              <w:bottom w:val="single" w:sz="4" w:space="0" w:color="auto"/>
              <w:right w:val="nil"/>
            </w:tcBorders>
            <w:shd w:val="clear" w:color="auto" w:fill="auto"/>
            <w:noWrap/>
            <w:vAlign w:val="bottom"/>
            <w:hideMark/>
          </w:tcPr>
          <w:p w14:paraId="19D6671B" w14:textId="77777777" w:rsidR="00A9189F" w:rsidRPr="009028EC" w:rsidRDefault="00A9189F" w:rsidP="00A9189F">
            <w:pPr>
              <w:widowControl/>
              <w:jc w:val="center"/>
              <w:rPr>
                <w:rFonts w:ascii="ＭＳ Ｐゴシック" w:eastAsia="ＭＳ Ｐゴシック" w:hAnsi="ＭＳ Ｐゴシック" w:cs="ＭＳ Ｐゴシック"/>
                <w:color w:val="000000"/>
                <w:kern w:val="0"/>
                <w:sz w:val="20"/>
                <w:szCs w:val="20"/>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13E39CB" w14:textId="77777777" w:rsidR="00A9189F" w:rsidRPr="009028EC" w:rsidRDefault="00A9189F" w:rsidP="00A9189F">
            <w:pPr>
              <w:widowControl/>
              <w:jc w:val="center"/>
              <w:rPr>
                <w:rFonts w:ascii="ＭＳ Ｐゴシック" w:eastAsia="ＭＳ Ｐゴシック" w:hAnsi="ＭＳ Ｐゴシック" w:cs="ＭＳ Ｐゴシック"/>
                <w:color w:val="000000"/>
                <w:kern w:val="0"/>
                <w:sz w:val="20"/>
                <w:szCs w:val="20"/>
              </w:rPr>
            </w:pPr>
            <w:r w:rsidRPr="009028EC">
              <w:rPr>
                <w:rFonts w:ascii="ＭＳ Ｐゴシック" w:eastAsia="ＭＳ Ｐゴシック" w:hAnsi="ＭＳ Ｐゴシック" w:cs="ＭＳ Ｐゴシック" w:hint="eastAsia"/>
                <w:color w:val="000000"/>
                <w:kern w:val="0"/>
                <w:sz w:val="20"/>
                <w:szCs w:val="20"/>
              </w:rPr>
              <w:t>うち女性数</w:t>
            </w:r>
            <w:r w:rsidRPr="009028EC">
              <w:rPr>
                <w:rFonts w:ascii="ＭＳ Ｐゴシック" w:eastAsia="ＭＳ Ｐゴシック" w:hAnsi="ＭＳ Ｐゴシック" w:cs="ＭＳ Ｐゴシック" w:hint="eastAsia"/>
                <w:color w:val="FF0000"/>
                <w:kern w:val="0"/>
                <w:sz w:val="20"/>
                <w:szCs w:val="20"/>
              </w:rPr>
              <w:t>*</w:t>
            </w:r>
          </w:p>
        </w:tc>
      </w:tr>
      <w:tr w:rsidR="00A9189F" w:rsidRPr="0031506B" w14:paraId="0C44D060" w14:textId="77777777" w:rsidTr="00A9189F">
        <w:trPr>
          <w:trHeight w:val="499"/>
        </w:trPr>
        <w:tc>
          <w:tcPr>
            <w:tcW w:w="1375" w:type="dxa"/>
            <w:tcBorders>
              <w:top w:val="nil"/>
              <w:left w:val="single" w:sz="4" w:space="0" w:color="auto"/>
              <w:bottom w:val="single" w:sz="4" w:space="0" w:color="auto"/>
              <w:right w:val="single" w:sz="4" w:space="0" w:color="auto"/>
            </w:tcBorders>
            <w:shd w:val="clear" w:color="auto" w:fill="auto"/>
            <w:noWrap/>
            <w:vAlign w:val="center"/>
            <w:hideMark/>
          </w:tcPr>
          <w:p w14:paraId="2942448F" w14:textId="77777777" w:rsidR="00A9189F" w:rsidRPr="009028EC" w:rsidRDefault="00A9189F" w:rsidP="00A9189F">
            <w:pPr>
              <w:widowControl/>
              <w:jc w:val="center"/>
              <w:rPr>
                <w:rFonts w:ascii="ＭＳ Ｐゴシック" w:eastAsia="ＭＳ Ｐゴシック" w:hAnsi="ＭＳ Ｐゴシック" w:cs="ＭＳ Ｐゴシック"/>
                <w:color w:val="000000"/>
                <w:kern w:val="0"/>
                <w:sz w:val="20"/>
                <w:szCs w:val="20"/>
              </w:rPr>
            </w:pPr>
            <w:r w:rsidRPr="009028EC">
              <w:rPr>
                <w:rFonts w:ascii="ＭＳ Ｐゴシック" w:eastAsia="ＭＳ Ｐゴシック" w:hAnsi="ＭＳ Ｐゴシック" w:cs="ＭＳ Ｐゴシック" w:hint="eastAsia"/>
                <w:color w:val="000000"/>
                <w:kern w:val="0"/>
                <w:sz w:val="20"/>
                <w:szCs w:val="20"/>
              </w:rPr>
              <w:t>技術者</w:t>
            </w:r>
            <w:r w:rsidRPr="009028EC">
              <w:rPr>
                <w:rFonts w:ascii="ＭＳ Ｐゴシック" w:eastAsia="ＭＳ Ｐゴシック" w:hAnsi="ＭＳ Ｐゴシック" w:cs="ＭＳ Ｐゴシック" w:hint="eastAsia"/>
                <w:color w:val="FF0000"/>
                <w:kern w:val="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14:paraId="6E4CF0FF" w14:textId="77777777" w:rsidR="00A9189F" w:rsidRPr="009028EC" w:rsidRDefault="00A9189F" w:rsidP="00A9189F">
            <w:pPr>
              <w:widowControl/>
              <w:jc w:val="center"/>
              <w:rPr>
                <w:rFonts w:ascii="ＭＳ Ｐゴシック" w:eastAsia="ＭＳ Ｐゴシック" w:hAnsi="ＭＳ Ｐゴシック"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14:paraId="18C658AE" w14:textId="77777777" w:rsidR="00A9189F" w:rsidRPr="009028EC" w:rsidRDefault="00A9189F" w:rsidP="00A9189F">
            <w:pPr>
              <w:widowControl/>
              <w:jc w:val="center"/>
              <w:rPr>
                <w:rFonts w:ascii="ＭＳ Ｐゴシック" w:eastAsia="ＭＳ Ｐゴシック" w:hAnsi="ＭＳ Ｐゴシック" w:cs="ＭＳ Ｐゴシック"/>
                <w:color w:val="000000"/>
                <w:kern w:val="0"/>
                <w:sz w:val="20"/>
                <w:szCs w:val="20"/>
              </w:rPr>
            </w:pPr>
          </w:p>
        </w:tc>
      </w:tr>
      <w:tr w:rsidR="00A9189F" w:rsidRPr="0031506B" w14:paraId="17735779" w14:textId="77777777" w:rsidTr="00A9189F">
        <w:trPr>
          <w:trHeight w:val="499"/>
        </w:trPr>
        <w:tc>
          <w:tcPr>
            <w:tcW w:w="1375" w:type="dxa"/>
            <w:tcBorders>
              <w:top w:val="nil"/>
              <w:left w:val="single" w:sz="4" w:space="0" w:color="auto"/>
              <w:bottom w:val="single" w:sz="4" w:space="0" w:color="auto"/>
              <w:right w:val="single" w:sz="4" w:space="0" w:color="auto"/>
            </w:tcBorders>
            <w:shd w:val="clear" w:color="auto" w:fill="auto"/>
            <w:noWrap/>
            <w:vAlign w:val="center"/>
            <w:hideMark/>
          </w:tcPr>
          <w:p w14:paraId="46FA9917" w14:textId="77777777" w:rsidR="00A9189F" w:rsidRPr="009028EC" w:rsidRDefault="00A9189F" w:rsidP="00A9189F">
            <w:pPr>
              <w:widowControl/>
              <w:jc w:val="center"/>
              <w:rPr>
                <w:rFonts w:ascii="ＭＳ Ｐゴシック" w:eastAsia="ＭＳ Ｐゴシック" w:hAnsi="ＭＳ Ｐゴシック" w:cs="ＭＳ Ｐゴシック"/>
                <w:color w:val="000000"/>
                <w:kern w:val="0"/>
                <w:sz w:val="20"/>
                <w:szCs w:val="20"/>
              </w:rPr>
            </w:pPr>
            <w:r w:rsidRPr="009028EC">
              <w:rPr>
                <w:rFonts w:ascii="ＭＳ Ｐゴシック" w:eastAsia="ＭＳ Ｐゴシック" w:hAnsi="ＭＳ Ｐゴシック" w:cs="ＭＳ Ｐゴシック" w:hint="eastAsia"/>
                <w:color w:val="000000"/>
                <w:kern w:val="0"/>
                <w:sz w:val="20"/>
                <w:szCs w:val="20"/>
              </w:rPr>
              <w:t>技能者</w:t>
            </w:r>
            <w:r w:rsidRPr="009028EC">
              <w:rPr>
                <w:rFonts w:ascii="ＭＳ Ｐゴシック" w:eastAsia="ＭＳ Ｐゴシック" w:hAnsi="ＭＳ Ｐゴシック" w:cs="ＭＳ Ｐゴシック" w:hint="eastAsia"/>
                <w:color w:val="FF0000"/>
                <w:kern w:val="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14:paraId="16CFD343" w14:textId="77777777" w:rsidR="00A9189F" w:rsidRPr="009028EC" w:rsidRDefault="00A9189F" w:rsidP="00A9189F">
            <w:pPr>
              <w:widowControl/>
              <w:jc w:val="center"/>
              <w:rPr>
                <w:rFonts w:ascii="ＭＳ Ｐゴシック" w:eastAsia="ＭＳ Ｐゴシック" w:hAnsi="ＭＳ Ｐゴシック"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14:paraId="3DE864E4" w14:textId="77777777" w:rsidR="00A9189F" w:rsidRPr="009028EC" w:rsidRDefault="00A9189F" w:rsidP="00A9189F">
            <w:pPr>
              <w:widowControl/>
              <w:jc w:val="center"/>
              <w:rPr>
                <w:rFonts w:ascii="ＭＳ Ｐゴシック" w:eastAsia="ＭＳ Ｐゴシック" w:hAnsi="ＭＳ Ｐゴシック" w:cs="ＭＳ Ｐゴシック"/>
                <w:color w:val="000000"/>
                <w:kern w:val="0"/>
                <w:sz w:val="20"/>
                <w:szCs w:val="20"/>
              </w:rPr>
            </w:pPr>
          </w:p>
        </w:tc>
      </w:tr>
      <w:tr w:rsidR="00A9189F" w:rsidRPr="0031506B" w14:paraId="36FF0967" w14:textId="77777777" w:rsidTr="00A9189F">
        <w:trPr>
          <w:trHeight w:val="499"/>
        </w:trPr>
        <w:tc>
          <w:tcPr>
            <w:tcW w:w="1375" w:type="dxa"/>
            <w:tcBorders>
              <w:top w:val="nil"/>
              <w:left w:val="single" w:sz="4" w:space="0" w:color="auto"/>
              <w:bottom w:val="single" w:sz="4" w:space="0" w:color="auto"/>
              <w:right w:val="single" w:sz="4" w:space="0" w:color="auto"/>
            </w:tcBorders>
            <w:shd w:val="clear" w:color="auto" w:fill="auto"/>
            <w:noWrap/>
            <w:vAlign w:val="center"/>
            <w:hideMark/>
          </w:tcPr>
          <w:p w14:paraId="3EEF6BDD" w14:textId="77777777" w:rsidR="00A9189F" w:rsidRPr="009028EC" w:rsidRDefault="00A9189F" w:rsidP="00A9189F">
            <w:pPr>
              <w:widowControl/>
              <w:jc w:val="center"/>
              <w:rPr>
                <w:rFonts w:ascii="ＭＳ Ｐゴシック" w:eastAsia="ＭＳ Ｐゴシック" w:hAnsi="ＭＳ Ｐゴシック" w:cs="ＭＳ Ｐゴシック"/>
                <w:color w:val="000000"/>
                <w:kern w:val="0"/>
                <w:sz w:val="20"/>
                <w:szCs w:val="20"/>
              </w:rPr>
            </w:pPr>
            <w:r w:rsidRPr="009028EC">
              <w:rPr>
                <w:rFonts w:ascii="ＭＳ Ｐゴシック" w:eastAsia="ＭＳ Ｐゴシック" w:hAnsi="ＭＳ Ｐゴシック" w:cs="ＭＳ Ｐゴシック" w:hint="eastAsia"/>
                <w:color w:val="000000"/>
                <w:kern w:val="0"/>
                <w:sz w:val="20"/>
                <w:szCs w:val="20"/>
              </w:rPr>
              <w:t>事務系職員</w:t>
            </w:r>
            <w:r w:rsidRPr="009028EC">
              <w:rPr>
                <w:rFonts w:ascii="ＭＳ Ｐゴシック" w:eastAsia="ＭＳ Ｐゴシック" w:hAnsi="ＭＳ Ｐゴシック" w:cs="ＭＳ Ｐゴシック" w:hint="eastAsia"/>
                <w:color w:val="FF0000"/>
                <w:kern w:val="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14:paraId="0209CBE4" w14:textId="77777777" w:rsidR="00A9189F" w:rsidRPr="009028EC" w:rsidRDefault="00A9189F" w:rsidP="00A9189F">
            <w:pPr>
              <w:widowControl/>
              <w:jc w:val="center"/>
              <w:rPr>
                <w:rFonts w:ascii="ＭＳ Ｐゴシック" w:eastAsia="ＭＳ Ｐゴシック" w:hAnsi="ＭＳ Ｐゴシック"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14:paraId="4CDF8BB2" w14:textId="77777777" w:rsidR="00A9189F" w:rsidRPr="009028EC" w:rsidRDefault="00A9189F" w:rsidP="00A9189F">
            <w:pPr>
              <w:widowControl/>
              <w:jc w:val="center"/>
              <w:rPr>
                <w:rFonts w:ascii="ＭＳ Ｐゴシック" w:eastAsia="ＭＳ Ｐゴシック" w:hAnsi="ＭＳ Ｐゴシック" w:cs="ＭＳ Ｐゴシック"/>
                <w:color w:val="000000"/>
                <w:kern w:val="0"/>
                <w:sz w:val="20"/>
                <w:szCs w:val="20"/>
              </w:rPr>
            </w:pPr>
          </w:p>
        </w:tc>
      </w:tr>
      <w:tr w:rsidR="00A9189F" w:rsidRPr="0031506B" w14:paraId="778EA173" w14:textId="77777777" w:rsidTr="00A9189F">
        <w:trPr>
          <w:trHeight w:val="499"/>
        </w:trPr>
        <w:tc>
          <w:tcPr>
            <w:tcW w:w="1375" w:type="dxa"/>
            <w:tcBorders>
              <w:top w:val="nil"/>
              <w:left w:val="single" w:sz="4" w:space="0" w:color="auto"/>
              <w:bottom w:val="single" w:sz="4" w:space="0" w:color="auto"/>
              <w:right w:val="single" w:sz="4" w:space="0" w:color="auto"/>
            </w:tcBorders>
            <w:shd w:val="clear" w:color="auto" w:fill="auto"/>
            <w:noWrap/>
            <w:vAlign w:val="center"/>
            <w:hideMark/>
          </w:tcPr>
          <w:p w14:paraId="711887CF" w14:textId="77777777" w:rsidR="00A9189F" w:rsidRPr="009028EC" w:rsidRDefault="00A9189F" w:rsidP="00A9189F">
            <w:pPr>
              <w:widowControl/>
              <w:jc w:val="center"/>
              <w:rPr>
                <w:rFonts w:ascii="ＭＳ Ｐゴシック" w:eastAsia="ＭＳ Ｐゴシック" w:hAnsi="ＭＳ Ｐゴシック" w:cs="ＭＳ Ｐゴシック"/>
                <w:color w:val="000000"/>
                <w:kern w:val="0"/>
                <w:sz w:val="20"/>
                <w:szCs w:val="20"/>
              </w:rPr>
            </w:pPr>
            <w:r w:rsidRPr="009028EC">
              <w:rPr>
                <w:rFonts w:ascii="ＭＳ Ｐゴシック" w:eastAsia="ＭＳ Ｐゴシック" w:hAnsi="ＭＳ Ｐゴシック" w:cs="ＭＳ Ｐゴシック" w:hint="eastAsia"/>
                <w:color w:val="000000"/>
                <w:kern w:val="0"/>
                <w:sz w:val="20"/>
                <w:szCs w:val="20"/>
              </w:rPr>
              <w:t>上記以外</w:t>
            </w:r>
            <w:r w:rsidRPr="009028EC">
              <w:rPr>
                <w:rFonts w:ascii="ＭＳ Ｐゴシック" w:eastAsia="ＭＳ Ｐゴシック" w:hAnsi="ＭＳ Ｐゴシック" w:cs="ＭＳ Ｐゴシック" w:hint="eastAsia"/>
                <w:color w:val="FF0000"/>
                <w:kern w:val="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14:paraId="551F16C5" w14:textId="77777777" w:rsidR="00A9189F" w:rsidRPr="009028EC" w:rsidRDefault="00A9189F" w:rsidP="00A9189F">
            <w:pPr>
              <w:widowControl/>
              <w:jc w:val="center"/>
              <w:rPr>
                <w:rFonts w:ascii="ＭＳ Ｐゴシック" w:eastAsia="ＭＳ Ｐゴシック" w:hAnsi="ＭＳ Ｐゴシック"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14:paraId="24B96619" w14:textId="77777777" w:rsidR="00A9189F" w:rsidRPr="009028EC" w:rsidRDefault="00A9189F" w:rsidP="00A9189F">
            <w:pPr>
              <w:widowControl/>
              <w:jc w:val="center"/>
              <w:rPr>
                <w:rFonts w:ascii="ＭＳ Ｐゴシック" w:eastAsia="ＭＳ Ｐゴシック" w:hAnsi="ＭＳ Ｐゴシック" w:cs="ＭＳ Ｐゴシック"/>
                <w:color w:val="000000"/>
                <w:kern w:val="0"/>
                <w:sz w:val="20"/>
                <w:szCs w:val="20"/>
              </w:rPr>
            </w:pPr>
          </w:p>
        </w:tc>
      </w:tr>
      <w:tr w:rsidR="00A9189F" w:rsidRPr="0031506B" w14:paraId="1EDC8953" w14:textId="77777777" w:rsidTr="00A9189F">
        <w:trPr>
          <w:trHeight w:val="499"/>
        </w:trPr>
        <w:tc>
          <w:tcPr>
            <w:tcW w:w="1375" w:type="dxa"/>
            <w:tcBorders>
              <w:top w:val="nil"/>
              <w:left w:val="single" w:sz="4" w:space="0" w:color="auto"/>
              <w:bottom w:val="single" w:sz="4" w:space="0" w:color="auto"/>
              <w:right w:val="single" w:sz="4" w:space="0" w:color="auto"/>
            </w:tcBorders>
            <w:shd w:val="clear" w:color="auto" w:fill="auto"/>
            <w:noWrap/>
            <w:vAlign w:val="center"/>
            <w:hideMark/>
          </w:tcPr>
          <w:p w14:paraId="35D4A6D9" w14:textId="77777777" w:rsidR="00A9189F" w:rsidRPr="009028EC" w:rsidRDefault="00A9189F" w:rsidP="00A9189F">
            <w:pPr>
              <w:widowControl/>
              <w:jc w:val="center"/>
              <w:rPr>
                <w:rFonts w:ascii="ＭＳ Ｐゴシック" w:eastAsia="ＭＳ Ｐゴシック" w:hAnsi="ＭＳ Ｐゴシック" w:cs="ＭＳ Ｐゴシック"/>
                <w:color w:val="000000"/>
                <w:kern w:val="0"/>
                <w:sz w:val="20"/>
                <w:szCs w:val="20"/>
              </w:rPr>
            </w:pPr>
            <w:r w:rsidRPr="009028EC">
              <w:rPr>
                <w:rFonts w:ascii="ＭＳ Ｐゴシック" w:eastAsia="ＭＳ Ｐゴシック" w:hAnsi="ＭＳ Ｐゴシック" w:cs="ＭＳ Ｐゴシック" w:hint="eastAsia"/>
                <w:color w:val="000000"/>
                <w:kern w:val="0"/>
                <w:sz w:val="20"/>
                <w:szCs w:val="20"/>
              </w:rPr>
              <w:t>合</w:t>
            </w:r>
            <w:r>
              <w:rPr>
                <w:rFonts w:ascii="ＭＳ Ｐゴシック" w:eastAsia="ＭＳ Ｐゴシック" w:hAnsi="ＭＳ Ｐゴシック" w:cs="ＭＳ Ｐゴシック" w:hint="eastAsia"/>
                <w:color w:val="000000"/>
                <w:kern w:val="0"/>
                <w:sz w:val="20"/>
                <w:szCs w:val="20"/>
              </w:rPr>
              <w:t xml:space="preserve">  </w:t>
            </w:r>
            <w:r w:rsidRPr="009028EC">
              <w:rPr>
                <w:rFonts w:ascii="ＭＳ Ｐゴシック" w:eastAsia="ＭＳ Ｐゴシック" w:hAnsi="ＭＳ Ｐゴシック" w:cs="ＭＳ Ｐゴシック" w:hint="eastAsia"/>
                <w:color w:val="000000"/>
                <w:kern w:val="0"/>
                <w:sz w:val="20"/>
                <w:szCs w:val="20"/>
              </w:rPr>
              <w:t>計</w:t>
            </w:r>
            <w:r w:rsidRPr="009028EC">
              <w:rPr>
                <w:rFonts w:ascii="ＭＳ Ｐゴシック" w:eastAsia="ＭＳ Ｐゴシック" w:hAnsi="ＭＳ Ｐゴシック" w:cs="ＭＳ Ｐゴシック" w:hint="eastAsia"/>
                <w:color w:val="FF0000"/>
                <w:kern w:val="0"/>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14:paraId="3A11A63A" w14:textId="77777777" w:rsidR="00A9189F" w:rsidRPr="009028EC" w:rsidRDefault="00A9189F" w:rsidP="00A9189F">
            <w:pPr>
              <w:widowControl/>
              <w:jc w:val="center"/>
              <w:rPr>
                <w:rFonts w:ascii="ＭＳ Ｐゴシック" w:eastAsia="ＭＳ Ｐゴシック" w:hAnsi="ＭＳ Ｐゴシック"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14:paraId="5222DF47" w14:textId="77777777" w:rsidR="00A9189F" w:rsidRPr="009028EC" w:rsidRDefault="00A9189F" w:rsidP="00A9189F">
            <w:pPr>
              <w:widowControl/>
              <w:jc w:val="center"/>
              <w:rPr>
                <w:rFonts w:ascii="ＭＳ Ｐゴシック" w:eastAsia="ＭＳ Ｐゴシック" w:hAnsi="ＭＳ Ｐゴシック" w:cs="ＭＳ Ｐゴシック"/>
                <w:color w:val="000000"/>
                <w:kern w:val="0"/>
                <w:sz w:val="20"/>
                <w:szCs w:val="20"/>
              </w:rPr>
            </w:pPr>
          </w:p>
        </w:tc>
      </w:tr>
    </w:tbl>
    <w:p w14:paraId="0D8D0986" w14:textId="77777777" w:rsidR="0031506B" w:rsidRDefault="0031506B"/>
    <w:tbl>
      <w:tblPr>
        <w:tblpPr w:leftFromText="142" w:rightFromText="142" w:vertAnchor="text" w:tblpX="84" w:tblpY="1"/>
        <w:tblOverlap w:val="never"/>
        <w:tblW w:w="3984" w:type="dxa"/>
        <w:tblCellMar>
          <w:left w:w="99" w:type="dxa"/>
          <w:right w:w="99" w:type="dxa"/>
        </w:tblCellMar>
        <w:tblLook w:val="04A0" w:firstRow="1" w:lastRow="0" w:firstColumn="1" w:lastColumn="0" w:noHBand="0" w:noVBand="1"/>
      </w:tblPr>
      <w:tblGrid>
        <w:gridCol w:w="1291"/>
        <w:gridCol w:w="1276"/>
        <w:gridCol w:w="1417"/>
      </w:tblGrid>
      <w:tr w:rsidR="00767E76" w:rsidRPr="001C15DD" w14:paraId="3C685421" w14:textId="77777777" w:rsidTr="00767E76">
        <w:trPr>
          <w:trHeight w:val="270"/>
        </w:trPr>
        <w:tc>
          <w:tcPr>
            <w:tcW w:w="1291" w:type="dxa"/>
            <w:tcBorders>
              <w:top w:val="single" w:sz="4" w:space="0" w:color="auto"/>
              <w:left w:val="single" w:sz="4" w:space="0" w:color="auto"/>
              <w:bottom w:val="nil"/>
              <w:right w:val="single" w:sz="4" w:space="0" w:color="auto"/>
            </w:tcBorders>
            <w:shd w:val="clear" w:color="auto" w:fill="auto"/>
            <w:noWrap/>
            <w:vAlign w:val="bottom"/>
            <w:hideMark/>
          </w:tcPr>
          <w:p w14:paraId="76B32162" w14:textId="77777777" w:rsidR="00767E76" w:rsidRPr="001C15DD" w:rsidRDefault="00767E76" w:rsidP="00767E76">
            <w:pPr>
              <w:widowControl/>
              <w:jc w:val="center"/>
              <w:rPr>
                <w:rFonts w:ascii="ＭＳ Ｐゴシック" w:eastAsia="ＭＳ Ｐゴシック" w:hAnsi="ＭＳ Ｐゴシック" w:cs="ＭＳ Ｐゴシック"/>
                <w:color w:val="000000"/>
                <w:kern w:val="0"/>
                <w:sz w:val="20"/>
                <w:szCs w:val="20"/>
              </w:rPr>
            </w:pPr>
          </w:p>
        </w:tc>
        <w:tc>
          <w:tcPr>
            <w:tcW w:w="1276" w:type="dxa"/>
            <w:tcBorders>
              <w:top w:val="single" w:sz="4" w:space="0" w:color="auto"/>
              <w:left w:val="nil"/>
              <w:bottom w:val="nil"/>
              <w:right w:val="nil"/>
            </w:tcBorders>
            <w:shd w:val="clear" w:color="auto" w:fill="auto"/>
            <w:noWrap/>
            <w:vAlign w:val="bottom"/>
            <w:hideMark/>
          </w:tcPr>
          <w:p w14:paraId="5114A649" w14:textId="6E9E0168" w:rsidR="00767E76" w:rsidRPr="001C15DD" w:rsidRDefault="00767E76" w:rsidP="00CA4950">
            <w:pPr>
              <w:widowControl/>
              <w:ind w:rightChars="-71" w:right="-149"/>
              <w:jc w:val="center"/>
              <w:rPr>
                <w:rFonts w:ascii="ＭＳ Ｐゴシック" w:eastAsia="ＭＳ Ｐゴシック" w:hAnsi="ＭＳ Ｐゴシック" w:cs="ＭＳ Ｐゴシック"/>
                <w:color w:val="000000"/>
                <w:kern w:val="0"/>
                <w:sz w:val="20"/>
                <w:szCs w:val="20"/>
              </w:rPr>
            </w:pPr>
            <w:r w:rsidRPr="001C15DD">
              <w:rPr>
                <w:rFonts w:ascii="ＭＳ Ｐゴシック" w:eastAsia="ＭＳ Ｐゴシック" w:hAnsi="ＭＳ Ｐゴシック" w:cs="ＭＳ Ｐゴシック" w:hint="eastAsia"/>
                <w:color w:val="000000"/>
                <w:kern w:val="0"/>
                <w:sz w:val="20"/>
                <w:szCs w:val="20"/>
              </w:rPr>
              <w:t>管理職総</w:t>
            </w:r>
            <w:r w:rsidR="00CA4950">
              <w:rPr>
                <w:rFonts w:ascii="ＭＳ Ｐゴシック" w:eastAsia="ＭＳ Ｐゴシック" w:hAnsi="ＭＳ Ｐゴシック" w:cs="ＭＳ Ｐゴシック" w:hint="eastAsia"/>
                <w:color w:val="000000"/>
                <w:kern w:val="0"/>
                <w:sz w:val="20"/>
                <w:szCs w:val="20"/>
              </w:rPr>
              <w:t>数</w:t>
            </w:r>
            <w:r w:rsidR="00CA4950" w:rsidRPr="00CA4950">
              <w:rPr>
                <w:rFonts w:ascii="ＭＳ Ｐゴシック" w:eastAsia="ＭＳ Ｐゴシック" w:hAnsi="ＭＳ Ｐゴシック" w:cs="ＭＳ Ｐゴシック" w:hint="eastAsia"/>
                <w:b/>
                <w:color w:val="FF0000"/>
                <w:kern w:val="0"/>
                <w:sz w:val="20"/>
                <w:szCs w:val="20"/>
              </w:rPr>
              <w:t>*</w:t>
            </w:r>
          </w:p>
        </w:tc>
        <w:tc>
          <w:tcPr>
            <w:tcW w:w="1417" w:type="dxa"/>
            <w:tcBorders>
              <w:top w:val="single" w:sz="4" w:space="0" w:color="auto"/>
              <w:left w:val="nil"/>
              <w:bottom w:val="nil"/>
              <w:right w:val="single" w:sz="4" w:space="0" w:color="auto"/>
            </w:tcBorders>
            <w:shd w:val="clear" w:color="auto" w:fill="auto"/>
            <w:noWrap/>
            <w:vAlign w:val="bottom"/>
            <w:hideMark/>
          </w:tcPr>
          <w:p w14:paraId="203C17C3" w14:textId="77777777" w:rsidR="00767E76" w:rsidRPr="001C15DD" w:rsidRDefault="00767E76" w:rsidP="00767E76">
            <w:pPr>
              <w:widowControl/>
              <w:jc w:val="center"/>
              <w:rPr>
                <w:rFonts w:ascii="ＭＳ Ｐゴシック" w:eastAsia="ＭＳ Ｐゴシック" w:hAnsi="ＭＳ Ｐゴシック" w:cs="ＭＳ Ｐゴシック"/>
                <w:color w:val="000000"/>
                <w:kern w:val="0"/>
                <w:sz w:val="20"/>
                <w:szCs w:val="20"/>
              </w:rPr>
            </w:pPr>
          </w:p>
        </w:tc>
      </w:tr>
      <w:tr w:rsidR="00767E76" w:rsidRPr="001C15DD" w14:paraId="7E37FAEC" w14:textId="77777777" w:rsidTr="00767E76">
        <w:trPr>
          <w:trHeight w:val="27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097049FD" w14:textId="77777777" w:rsidR="00767E76" w:rsidRPr="001C15DD" w:rsidRDefault="00767E76" w:rsidP="00767E76">
            <w:pPr>
              <w:widowControl/>
              <w:jc w:val="center"/>
              <w:rPr>
                <w:rFonts w:ascii="ＭＳ Ｐゴシック" w:eastAsia="ＭＳ Ｐゴシック" w:hAnsi="ＭＳ Ｐゴシック" w:cs="ＭＳ Ｐゴシック"/>
                <w:color w:val="000000"/>
                <w:kern w:val="0"/>
                <w:sz w:val="20"/>
                <w:szCs w:val="20"/>
              </w:rPr>
            </w:pPr>
          </w:p>
        </w:tc>
        <w:tc>
          <w:tcPr>
            <w:tcW w:w="1276" w:type="dxa"/>
            <w:tcBorders>
              <w:top w:val="nil"/>
              <w:left w:val="nil"/>
              <w:bottom w:val="single" w:sz="4" w:space="0" w:color="auto"/>
              <w:right w:val="nil"/>
            </w:tcBorders>
            <w:shd w:val="clear" w:color="auto" w:fill="auto"/>
            <w:noWrap/>
            <w:vAlign w:val="bottom"/>
            <w:hideMark/>
          </w:tcPr>
          <w:p w14:paraId="33D313C7" w14:textId="77777777" w:rsidR="00767E76" w:rsidRPr="001C15DD" w:rsidRDefault="00767E76" w:rsidP="00767E76">
            <w:pPr>
              <w:widowControl/>
              <w:jc w:val="center"/>
              <w:rPr>
                <w:rFonts w:ascii="ＭＳ Ｐゴシック" w:eastAsia="ＭＳ Ｐゴシック" w:hAnsi="ＭＳ Ｐゴシック" w:cs="ＭＳ Ｐゴシック"/>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A7ADB" w14:textId="6F278B57" w:rsidR="00767E76" w:rsidRPr="001C15DD" w:rsidRDefault="00767E76" w:rsidP="00767E76">
            <w:pPr>
              <w:widowControl/>
              <w:jc w:val="center"/>
              <w:rPr>
                <w:rFonts w:ascii="ＭＳ Ｐゴシック" w:eastAsia="ＭＳ Ｐゴシック" w:hAnsi="ＭＳ Ｐゴシック" w:cs="ＭＳ Ｐゴシック"/>
                <w:color w:val="000000"/>
                <w:kern w:val="0"/>
                <w:sz w:val="20"/>
                <w:szCs w:val="20"/>
              </w:rPr>
            </w:pPr>
            <w:r w:rsidRPr="001C15DD">
              <w:rPr>
                <w:rFonts w:ascii="ＭＳ Ｐゴシック" w:eastAsia="ＭＳ Ｐゴシック" w:hAnsi="ＭＳ Ｐゴシック" w:cs="ＭＳ Ｐゴシック" w:hint="eastAsia"/>
                <w:color w:val="000000"/>
                <w:kern w:val="0"/>
                <w:sz w:val="20"/>
                <w:szCs w:val="20"/>
              </w:rPr>
              <w:t>うち女性数</w:t>
            </w:r>
            <w:r w:rsidR="00CA4950" w:rsidRPr="00CA4950">
              <w:rPr>
                <w:rFonts w:ascii="ＭＳ Ｐゴシック" w:eastAsia="ＭＳ Ｐゴシック" w:hAnsi="ＭＳ Ｐゴシック" w:cs="ＭＳ Ｐゴシック" w:hint="eastAsia"/>
                <w:b/>
                <w:color w:val="FF0000"/>
                <w:kern w:val="0"/>
                <w:sz w:val="20"/>
                <w:szCs w:val="20"/>
              </w:rPr>
              <w:t>*</w:t>
            </w:r>
          </w:p>
        </w:tc>
      </w:tr>
      <w:tr w:rsidR="00767E76" w:rsidRPr="001C15DD" w14:paraId="3648DFB0" w14:textId="77777777" w:rsidTr="00767E76">
        <w:trPr>
          <w:trHeight w:val="49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44A227FF" w14:textId="33F23D54" w:rsidR="00767E76" w:rsidRPr="001C15DD" w:rsidRDefault="00767E76" w:rsidP="00767E76">
            <w:pPr>
              <w:widowControl/>
              <w:jc w:val="center"/>
              <w:rPr>
                <w:rFonts w:ascii="ＭＳ Ｐゴシック" w:eastAsia="ＭＳ Ｐゴシック" w:hAnsi="ＭＳ Ｐゴシック" w:cs="ＭＳ Ｐゴシック"/>
                <w:color w:val="000000"/>
                <w:kern w:val="0"/>
                <w:sz w:val="20"/>
                <w:szCs w:val="20"/>
              </w:rPr>
            </w:pPr>
            <w:r w:rsidRPr="001C15DD">
              <w:rPr>
                <w:rFonts w:ascii="ＭＳ Ｐゴシック" w:eastAsia="ＭＳ Ｐゴシック" w:hAnsi="ＭＳ Ｐゴシック" w:cs="ＭＳ Ｐゴシック" w:hint="eastAsia"/>
                <w:color w:val="000000"/>
                <w:kern w:val="0"/>
                <w:sz w:val="20"/>
                <w:szCs w:val="20"/>
              </w:rPr>
              <w:t>管理職</w:t>
            </w:r>
            <w:r w:rsidRPr="00575122">
              <w:rPr>
                <w:rFonts w:ascii="ＭＳ Ｐゴシック" w:eastAsia="ＭＳ Ｐゴシック" w:hAnsi="ＭＳ Ｐゴシック" w:cs="ＭＳ Ｐゴシック" w:hint="eastAsia"/>
                <w:b/>
                <w:color w:val="000000"/>
                <w:kern w:val="0"/>
                <w:sz w:val="18"/>
                <w:szCs w:val="18"/>
              </w:rPr>
              <w:t>※</w:t>
            </w:r>
            <w:r w:rsidR="00CA4950" w:rsidRPr="00CA4950">
              <w:rPr>
                <w:rFonts w:ascii="ＭＳ Ｐゴシック" w:eastAsia="ＭＳ Ｐゴシック" w:hAnsi="ＭＳ Ｐゴシック" w:cs="ＭＳ Ｐゴシック" w:hint="eastAsia"/>
                <w:b/>
                <w:color w:val="FF0000"/>
                <w:kern w:val="0"/>
                <w:sz w:val="18"/>
                <w:szCs w:val="18"/>
              </w:rPr>
              <w:t>*</w:t>
            </w:r>
          </w:p>
        </w:tc>
        <w:tc>
          <w:tcPr>
            <w:tcW w:w="1276" w:type="dxa"/>
            <w:tcBorders>
              <w:top w:val="nil"/>
              <w:left w:val="nil"/>
              <w:bottom w:val="single" w:sz="4" w:space="0" w:color="auto"/>
              <w:right w:val="single" w:sz="4" w:space="0" w:color="auto"/>
            </w:tcBorders>
            <w:shd w:val="clear" w:color="auto" w:fill="auto"/>
            <w:noWrap/>
            <w:vAlign w:val="bottom"/>
            <w:hideMark/>
          </w:tcPr>
          <w:p w14:paraId="1BE529A5" w14:textId="77777777" w:rsidR="00767E76" w:rsidRPr="001C15DD" w:rsidRDefault="00767E76" w:rsidP="00767E76">
            <w:pPr>
              <w:widowControl/>
              <w:jc w:val="center"/>
              <w:rPr>
                <w:rFonts w:ascii="ＭＳ Ｐゴシック" w:eastAsia="ＭＳ Ｐゴシック" w:hAnsi="ＭＳ Ｐゴシック"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14:paraId="417B67C6" w14:textId="77777777" w:rsidR="00767E76" w:rsidRPr="001C15DD" w:rsidRDefault="00767E76" w:rsidP="00767E76">
            <w:pPr>
              <w:widowControl/>
              <w:jc w:val="center"/>
              <w:rPr>
                <w:rFonts w:ascii="ＭＳ Ｐゴシック" w:eastAsia="ＭＳ Ｐゴシック" w:hAnsi="ＭＳ Ｐゴシック" w:cs="ＭＳ Ｐゴシック"/>
                <w:color w:val="000000"/>
                <w:kern w:val="0"/>
                <w:sz w:val="20"/>
                <w:szCs w:val="20"/>
              </w:rPr>
            </w:pPr>
          </w:p>
        </w:tc>
      </w:tr>
    </w:tbl>
    <w:p w14:paraId="24BA24BA" w14:textId="77777777" w:rsidR="00767E76" w:rsidRDefault="00767E76" w:rsidP="00767E76">
      <w:pPr>
        <w:widowControl/>
        <w:jc w:val="left"/>
        <w:rPr>
          <w:rFonts w:ascii="ＭＳ Ｐゴシック" w:eastAsia="ＭＳ Ｐゴシック" w:hAnsi="ＭＳ Ｐゴシック" w:cs="ＭＳ Ｐゴシック"/>
          <w:color w:val="000000"/>
          <w:kern w:val="0"/>
          <w:sz w:val="20"/>
          <w:szCs w:val="20"/>
        </w:rPr>
      </w:pPr>
    </w:p>
    <w:p w14:paraId="141FB97B" w14:textId="77777777" w:rsidR="00575122" w:rsidRDefault="00575122" w:rsidP="0057512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r w:rsidR="00767E76" w:rsidRPr="00575122">
        <w:rPr>
          <w:rFonts w:ascii="ＭＳ Ｐゴシック" w:eastAsia="ＭＳ Ｐゴシック" w:hAnsi="ＭＳ Ｐゴシック" w:cs="ＭＳ Ｐゴシック" w:hint="eastAsia"/>
          <w:b/>
          <w:color w:val="000000"/>
          <w:kern w:val="0"/>
          <w:sz w:val="20"/>
          <w:szCs w:val="20"/>
        </w:rPr>
        <w:t>※</w:t>
      </w:r>
      <w:r w:rsidR="00767E76" w:rsidRPr="001C15DD">
        <w:rPr>
          <w:rFonts w:ascii="ＭＳ Ｐゴシック" w:eastAsia="ＭＳ Ｐゴシック" w:hAnsi="ＭＳ Ｐゴシック" w:cs="ＭＳ Ｐゴシック" w:hint="eastAsia"/>
          <w:color w:val="000000"/>
          <w:kern w:val="0"/>
          <w:sz w:val="20"/>
          <w:szCs w:val="20"/>
        </w:rPr>
        <w:t>会社により異なりますが、一般的に、部長、課長等クラスを指し、管理職</w:t>
      </w:r>
    </w:p>
    <w:p w14:paraId="201B6938" w14:textId="77777777" w:rsidR="00606A4A" w:rsidRDefault="00575122" w:rsidP="00767E7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r w:rsidR="00767E76" w:rsidRPr="001C15DD">
        <w:rPr>
          <w:rFonts w:ascii="ＭＳ Ｐゴシック" w:eastAsia="ＭＳ Ｐゴシック" w:hAnsi="ＭＳ Ｐゴシック" w:cs="ＭＳ Ｐゴシック" w:hint="eastAsia"/>
          <w:color w:val="000000"/>
          <w:kern w:val="0"/>
          <w:sz w:val="20"/>
          <w:szCs w:val="20"/>
        </w:rPr>
        <w:t>手当等が支給され、残業代の支払いがない者が該当します。</w:t>
      </w:r>
    </w:p>
    <w:p w14:paraId="56A05266" w14:textId="77777777" w:rsidR="00407498" w:rsidRPr="00407498" w:rsidRDefault="00407498" w:rsidP="00767E76">
      <w:pPr>
        <w:widowControl/>
        <w:jc w:val="left"/>
        <w:rPr>
          <w:rFonts w:ascii="ＭＳ Ｐゴシック" w:eastAsia="ＭＳ Ｐゴシック" w:hAnsi="ＭＳ Ｐゴシック" w:cs="ＭＳ Ｐゴシック"/>
          <w:color w:val="000000"/>
          <w:kern w:val="0"/>
          <w:sz w:val="20"/>
          <w:szCs w:val="20"/>
        </w:rPr>
      </w:pPr>
    </w:p>
    <w:tbl>
      <w:tblPr>
        <w:tblpPr w:leftFromText="142" w:rightFromText="142" w:vertAnchor="text" w:horzAnchor="margin" w:tblpXSpec="center" w:tblpY="148"/>
        <w:tblW w:w="10394" w:type="dxa"/>
        <w:tblCellMar>
          <w:left w:w="99" w:type="dxa"/>
          <w:right w:w="99" w:type="dxa"/>
        </w:tblCellMar>
        <w:tblLook w:val="04A0" w:firstRow="1" w:lastRow="0" w:firstColumn="1" w:lastColumn="0" w:noHBand="0" w:noVBand="1"/>
      </w:tblPr>
      <w:tblGrid>
        <w:gridCol w:w="10394"/>
      </w:tblGrid>
      <w:tr w:rsidR="003D12B7" w:rsidRPr="0031506B" w14:paraId="30707845" w14:textId="77777777" w:rsidTr="00E33694">
        <w:trPr>
          <w:trHeight w:val="375"/>
        </w:trPr>
        <w:tc>
          <w:tcPr>
            <w:tcW w:w="10394"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5F85F0B7" w14:textId="77777777" w:rsidR="003D12B7" w:rsidRPr="0031506B" w:rsidRDefault="003D12B7" w:rsidP="003D12B7">
            <w:pPr>
              <w:widowControl/>
              <w:jc w:val="center"/>
              <w:rPr>
                <w:rFonts w:ascii="ＭＳ Ｐゴシック" w:eastAsia="ＭＳ Ｐゴシック" w:hAnsi="ＭＳ Ｐゴシック" w:cs="ＭＳ Ｐゴシック"/>
                <w:b/>
                <w:bCs/>
                <w:color w:val="000000"/>
                <w:kern w:val="0"/>
                <w:sz w:val="28"/>
                <w:szCs w:val="28"/>
              </w:rPr>
            </w:pPr>
            <w:r w:rsidRPr="003D12B7">
              <w:rPr>
                <w:rFonts w:ascii="ＭＳ Ｐゴシック" w:eastAsia="ＭＳ Ｐゴシック" w:hAnsi="ＭＳ Ｐゴシック" w:cs="ＭＳ Ｐゴシック" w:hint="eastAsia"/>
                <w:color w:val="000000"/>
                <w:kern w:val="0"/>
                <w:sz w:val="28"/>
                <w:szCs w:val="28"/>
              </w:rPr>
              <w:t>３</w:t>
            </w:r>
            <w:r w:rsidRPr="003D12B7">
              <w:rPr>
                <w:rFonts w:ascii="ＭＳ Ｐゴシック" w:eastAsia="ＭＳ Ｐゴシック" w:hAnsi="ＭＳ Ｐゴシック" w:cs="ＭＳ Ｐゴシック" w:hint="eastAsia"/>
                <w:b/>
                <w:bCs/>
                <w:color w:val="000000"/>
                <w:kern w:val="0"/>
                <w:sz w:val="28"/>
                <w:szCs w:val="28"/>
              </w:rPr>
              <w:t xml:space="preserve"> </w:t>
            </w:r>
            <w:r w:rsidRPr="003D12B7">
              <w:rPr>
                <w:rFonts w:ascii="ＭＳ Ｐゴシック" w:eastAsia="ＭＳ Ｐゴシック" w:hAnsi="ＭＳ Ｐゴシック" w:cs="ＭＳ Ｐゴシック" w:hint="eastAsia"/>
                <w:color w:val="000000"/>
                <w:kern w:val="0"/>
                <w:sz w:val="28"/>
                <w:szCs w:val="28"/>
              </w:rPr>
              <w:t>会社としての</w:t>
            </w:r>
            <w:r w:rsidRPr="003D12B7">
              <w:rPr>
                <w:rFonts w:ascii="ＭＳ Ｐゴシック" w:eastAsia="ＭＳ Ｐゴシック" w:hAnsi="ＭＳ Ｐゴシック" w:cs="ＭＳ Ｐゴシック" w:hint="eastAsia"/>
                <w:b/>
                <w:bCs/>
                <w:color w:val="000000"/>
                <w:kern w:val="0"/>
                <w:sz w:val="28"/>
                <w:szCs w:val="28"/>
              </w:rPr>
              <w:t>取組み姿勢</w:t>
            </w:r>
            <w:r w:rsidRPr="003D12B7">
              <w:rPr>
                <w:rFonts w:ascii="ＭＳ Ｐゴシック" w:eastAsia="ＭＳ Ｐゴシック" w:hAnsi="ＭＳ Ｐゴシック" w:cs="ＭＳ Ｐゴシック" w:hint="eastAsia"/>
                <w:color w:val="000000"/>
                <w:kern w:val="0"/>
                <w:sz w:val="28"/>
                <w:szCs w:val="28"/>
              </w:rPr>
              <w:t>について</w:t>
            </w:r>
          </w:p>
        </w:tc>
      </w:tr>
    </w:tbl>
    <w:p w14:paraId="65C2B619" w14:textId="77777777" w:rsidR="003D12B7" w:rsidRPr="00214DFF" w:rsidRDefault="003D12B7" w:rsidP="003D12B7">
      <w:pPr>
        <w:widowControl/>
        <w:rPr>
          <w:rFonts w:ascii="ＭＳ Ｐゴシック" w:eastAsia="ＭＳ Ｐゴシック" w:hAnsi="ＭＳ Ｐゴシック" w:cs="ＭＳ Ｐゴシック"/>
          <w:b/>
          <w:bCs/>
          <w:color w:val="000000"/>
          <w:kern w:val="0"/>
          <w:sz w:val="22"/>
          <w:shd w:val="clear" w:color="auto" w:fill="CCECFF"/>
        </w:rPr>
      </w:pPr>
      <w:r w:rsidRPr="003D12B7">
        <w:rPr>
          <w:rFonts w:ascii="ＭＳ Ｐゴシック" w:eastAsia="ＭＳ Ｐゴシック" w:hAnsi="ＭＳ Ｐゴシック" w:cs="ＭＳ Ｐゴシック" w:hint="eastAsia"/>
          <w:b/>
          <w:bCs/>
          <w:color w:val="000000"/>
          <w:kern w:val="0"/>
          <w:sz w:val="22"/>
          <w:shd w:val="clear" w:color="auto" w:fill="CCECFF"/>
        </w:rPr>
        <w:t>問１ 貴社では、女性の活躍を推進する取組みを行っていますか。（〇はひとつ）</w:t>
      </w:r>
      <w:r w:rsidRPr="003D12B7">
        <w:rPr>
          <w:rFonts w:ascii="ＭＳ Ｐゴシック" w:eastAsia="ＭＳ Ｐゴシック" w:hAnsi="ＭＳ Ｐゴシック" w:cs="ＭＳ Ｐゴシック" w:hint="eastAsia"/>
          <w:b/>
          <w:bCs/>
          <w:color w:val="FF0000"/>
          <w:kern w:val="0"/>
          <w:sz w:val="22"/>
          <w:shd w:val="clear" w:color="auto" w:fill="CCECFF"/>
        </w:rPr>
        <w:t>*</w:t>
      </w:r>
      <w:r w:rsidRPr="00214DFF">
        <w:rPr>
          <w:rFonts w:ascii="ＭＳ Ｐゴシック" w:eastAsia="ＭＳ Ｐゴシック" w:hAnsi="ＭＳ Ｐゴシック" w:cs="ＭＳ Ｐゴシック" w:hint="eastAsia"/>
          <w:b/>
          <w:bCs/>
          <w:color w:val="FF0000"/>
          <w:kern w:val="0"/>
          <w:sz w:val="22"/>
          <w:shd w:val="clear" w:color="auto" w:fill="CCECFF"/>
        </w:rPr>
        <w:t xml:space="preserve">　　　　　　　　　　　　　　　　　　　　　　　　　　</w:t>
      </w:r>
    </w:p>
    <w:tbl>
      <w:tblPr>
        <w:tblW w:w="10363" w:type="dxa"/>
        <w:tblInd w:w="84" w:type="dxa"/>
        <w:tblCellMar>
          <w:left w:w="99" w:type="dxa"/>
          <w:right w:w="99" w:type="dxa"/>
        </w:tblCellMar>
        <w:tblLook w:val="04A0" w:firstRow="1" w:lastRow="0" w:firstColumn="1" w:lastColumn="0" w:noHBand="0" w:noVBand="1"/>
      </w:tblPr>
      <w:tblGrid>
        <w:gridCol w:w="10363"/>
      </w:tblGrid>
      <w:tr w:rsidR="003D12B7" w:rsidRPr="003D12B7" w14:paraId="5825C079" w14:textId="77777777" w:rsidTr="00165BE1">
        <w:trPr>
          <w:trHeight w:val="270"/>
        </w:trPr>
        <w:tc>
          <w:tcPr>
            <w:tcW w:w="10363" w:type="dxa"/>
            <w:tcBorders>
              <w:top w:val="nil"/>
              <w:left w:val="nil"/>
              <w:bottom w:val="nil"/>
              <w:right w:val="nil"/>
            </w:tcBorders>
            <w:shd w:val="clear" w:color="auto" w:fill="auto"/>
            <w:noWrap/>
            <w:vAlign w:val="bottom"/>
            <w:hideMark/>
          </w:tcPr>
          <w:p w14:paraId="79D0BE69" w14:textId="77777777" w:rsidR="003D12B7" w:rsidRPr="003D12B7" w:rsidRDefault="003D12B7" w:rsidP="003D12B7">
            <w:pPr>
              <w:widowControl/>
              <w:jc w:val="left"/>
              <w:rPr>
                <w:rFonts w:ascii="ＭＳ Ｐゴシック" w:eastAsia="ＭＳ Ｐゴシック" w:hAnsi="ＭＳ Ｐゴシック" w:cs="ＭＳ Ｐゴシック"/>
                <w:color w:val="000000"/>
                <w:kern w:val="0"/>
                <w:szCs w:val="21"/>
              </w:rPr>
            </w:pPr>
            <w:r w:rsidRPr="003D12B7">
              <w:rPr>
                <w:rFonts w:ascii="ＭＳ Ｐゴシック" w:eastAsia="ＭＳ Ｐゴシック" w:hAnsi="ＭＳ Ｐゴシック" w:cs="ＭＳ Ｐゴシック" w:hint="eastAsia"/>
                <w:color w:val="000000"/>
                <w:kern w:val="0"/>
                <w:szCs w:val="21"/>
              </w:rPr>
              <w:t>1 取組みを行っている</w:t>
            </w:r>
          </w:p>
        </w:tc>
      </w:tr>
      <w:tr w:rsidR="003D12B7" w:rsidRPr="003D12B7" w14:paraId="6482423A" w14:textId="77777777" w:rsidTr="00165BE1">
        <w:trPr>
          <w:trHeight w:val="270"/>
        </w:trPr>
        <w:tc>
          <w:tcPr>
            <w:tcW w:w="10363" w:type="dxa"/>
            <w:tcBorders>
              <w:top w:val="nil"/>
              <w:left w:val="nil"/>
              <w:bottom w:val="nil"/>
              <w:right w:val="nil"/>
            </w:tcBorders>
            <w:shd w:val="clear" w:color="auto" w:fill="auto"/>
            <w:noWrap/>
            <w:vAlign w:val="bottom"/>
            <w:hideMark/>
          </w:tcPr>
          <w:p w14:paraId="3B55C563" w14:textId="77777777" w:rsidR="003D12B7" w:rsidRPr="003D12B7" w:rsidRDefault="00165BE1" w:rsidP="003D12B7">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noProof/>
                <w:color w:val="000000"/>
                <w:kern w:val="0"/>
                <w:szCs w:val="21"/>
              </w:rPr>
              <mc:AlternateContent>
                <mc:Choice Requires="wps">
                  <w:drawing>
                    <wp:anchor distT="0" distB="0" distL="114300" distR="114300" simplePos="0" relativeHeight="251682816" behindDoc="0" locked="0" layoutInCell="1" allowOverlap="1" wp14:anchorId="637567ED" wp14:editId="2A20E6D6">
                      <wp:simplePos x="0" y="0"/>
                      <wp:positionH relativeFrom="column">
                        <wp:posOffset>4251960</wp:posOffset>
                      </wp:positionH>
                      <wp:positionV relativeFrom="paragraph">
                        <wp:posOffset>45720</wp:posOffset>
                      </wp:positionV>
                      <wp:extent cx="238125" cy="381000"/>
                      <wp:effectExtent l="0" t="19050" r="28575" b="19050"/>
                      <wp:wrapNone/>
                      <wp:docPr id="55" name="右中かっこ 55"/>
                      <wp:cNvGraphicFramePr/>
                      <a:graphic xmlns:a="http://schemas.openxmlformats.org/drawingml/2006/main">
                        <a:graphicData uri="http://schemas.microsoft.com/office/word/2010/wordprocessingShape">
                          <wps:wsp>
                            <wps:cNvSpPr/>
                            <wps:spPr>
                              <a:xfrm>
                                <a:off x="4762500" y="7972425"/>
                                <a:ext cx="238125" cy="381000"/>
                              </a:xfrm>
                              <a:prstGeom prst="rightBrace">
                                <a:avLst>
                                  <a:gd name="adj1" fmla="val 8333"/>
                                  <a:gd name="adj2" fmla="val 20000"/>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DF86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5" o:spid="_x0000_s1026" type="#_x0000_t88" style="position:absolute;left:0;text-align:left;margin-left:334.8pt;margin-top:3.6pt;width:18.75pt;height: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" adj="1125,4320" strokecolor="#0070c0" strokeweight="2.25pt"/>
                  </w:pict>
                </mc:Fallback>
              </mc:AlternateContent>
            </w:r>
            <w:r w:rsidR="003D12B7" w:rsidRPr="003D12B7">
              <w:rPr>
                <w:rFonts w:ascii="ＭＳ Ｐゴシック" w:eastAsia="ＭＳ Ｐゴシック" w:hAnsi="ＭＳ Ｐゴシック" w:cs="ＭＳ Ｐゴシック" w:hint="eastAsia"/>
                <w:color w:val="000000"/>
                <w:kern w:val="0"/>
                <w:szCs w:val="21"/>
              </w:rPr>
              <w:t>2 現在、取組みを行っていないが、今後行う予定である(検討している)</w:t>
            </w:r>
            <w:r w:rsidR="00362F56">
              <w:rPr>
                <w:rFonts w:ascii="ＭＳ Ｐゴシック" w:eastAsia="ＭＳ Ｐゴシック" w:hAnsi="ＭＳ Ｐゴシック" w:cs="ＭＳ Ｐゴシック" w:hint="eastAsia"/>
                <w:color w:val="000000"/>
                <w:kern w:val="0"/>
                <w:szCs w:val="21"/>
              </w:rPr>
              <w:t xml:space="preserve">         </w:t>
            </w:r>
            <w:r w:rsidR="00362F56" w:rsidRPr="00EE4E16">
              <w:rPr>
                <w:rFonts w:ascii="ＭＳ Ｐゴシック" w:eastAsia="ＭＳ Ｐゴシック" w:hAnsi="ＭＳ Ｐゴシック" w:cs="ＭＳ Ｐゴシック" w:hint="eastAsia"/>
                <w:b/>
                <w:color w:val="000000"/>
                <w:kern w:val="0"/>
                <w:szCs w:val="21"/>
              </w:rPr>
              <w:t xml:space="preserve"> </w:t>
            </w:r>
            <w:r w:rsidR="00EE4E16" w:rsidRPr="00EE4E16">
              <w:rPr>
                <w:rFonts w:ascii="ＭＳ Ｐゴシック" w:eastAsia="ＭＳ Ｐゴシック" w:hAnsi="ＭＳ Ｐゴシック" w:cs="ＭＳ Ｐゴシック" w:hint="eastAsia"/>
                <w:b/>
                <w:color w:val="000000"/>
                <w:kern w:val="0"/>
                <w:szCs w:val="21"/>
              </w:rPr>
              <w:t>ページの</w:t>
            </w:r>
            <w:r w:rsidR="00362F56" w:rsidRPr="00EE4E16">
              <w:rPr>
                <w:rFonts w:ascii="ＭＳ Ｐゴシック" w:eastAsia="ＭＳ Ｐゴシック" w:hAnsi="ＭＳ Ｐゴシック" w:cs="ＭＳ Ｐゴシック" w:hint="eastAsia"/>
                <w:b/>
                <w:color w:val="000000"/>
                <w:kern w:val="0"/>
                <w:szCs w:val="21"/>
              </w:rPr>
              <w:t>問６へ</w:t>
            </w:r>
          </w:p>
        </w:tc>
      </w:tr>
      <w:tr w:rsidR="003D12B7" w:rsidRPr="003D12B7" w14:paraId="78DD6089" w14:textId="77777777" w:rsidTr="00165BE1">
        <w:trPr>
          <w:trHeight w:val="270"/>
        </w:trPr>
        <w:tc>
          <w:tcPr>
            <w:tcW w:w="10363" w:type="dxa"/>
            <w:tcBorders>
              <w:top w:val="nil"/>
              <w:left w:val="nil"/>
              <w:bottom w:val="nil"/>
              <w:right w:val="nil"/>
            </w:tcBorders>
            <w:shd w:val="clear" w:color="auto" w:fill="auto"/>
            <w:noWrap/>
            <w:vAlign w:val="bottom"/>
            <w:hideMark/>
          </w:tcPr>
          <w:p w14:paraId="74338E0C" w14:textId="77777777" w:rsidR="003D12B7" w:rsidRPr="003D12B7" w:rsidRDefault="003D12B7" w:rsidP="003D12B7">
            <w:pPr>
              <w:widowControl/>
              <w:jc w:val="left"/>
              <w:rPr>
                <w:rFonts w:ascii="ＭＳ Ｐゴシック" w:eastAsia="ＭＳ Ｐゴシック" w:hAnsi="ＭＳ Ｐゴシック" w:cs="ＭＳ Ｐゴシック"/>
                <w:color w:val="000000"/>
                <w:kern w:val="0"/>
                <w:szCs w:val="21"/>
              </w:rPr>
            </w:pPr>
            <w:r w:rsidRPr="003D12B7">
              <w:rPr>
                <w:rFonts w:ascii="ＭＳ Ｐゴシック" w:eastAsia="ＭＳ Ｐゴシック" w:hAnsi="ＭＳ Ｐゴシック" w:cs="ＭＳ Ｐゴシック" w:hint="eastAsia"/>
                <w:color w:val="000000"/>
                <w:kern w:val="0"/>
                <w:szCs w:val="21"/>
              </w:rPr>
              <w:t>3 現在、取組みを行っていないし、当面は行う予定もない(検討していない)</w:t>
            </w:r>
          </w:p>
        </w:tc>
      </w:tr>
    </w:tbl>
    <w:p w14:paraId="5FCD6379" w14:textId="77777777" w:rsidR="00D965CC" w:rsidRPr="003D12B7" w:rsidRDefault="00D965CC"/>
    <w:p w14:paraId="656E14F6" w14:textId="77777777" w:rsidR="003D12B7" w:rsidRPr="003D12B7" w:rsidRDefault="003D12B7" w:rsidP="003D12B7">
      <w:pPr>
        <w:widowControl/>
        <w:rPr>
          <w:rFonts w:ascii="ＭＳ Ｐゴシック" w:eastAsia="ＭＳ Ｐゴシック" w:hAnsi="ＭＳ Ｐゴシック" w:cs="ＭＳ Ｐゴシック"/>
          <w:b/>
          <w:color w:val="0070C0"/>
          <w:kern w:val="0"/>
          <w:sz w:val="18"/>
          <w:szCs w:val="18"/>
        </w:rPr>
      </w:pPr>
      <w:r w:rsidRPr="003D12B7">
        <w:rPr>
          <w:rFonts w:ascii="ＭＳ Ｐゴシック" w:eastAsia="ＭＳ Ｐゴシック" w:hAnsi="ＭＳ Ｐゴシック" w:cs="ＭＳ Ｐゴシック" w:hint="eastAsia"/>
          <w:b/>
          <w:color w:val="0070C0"/>
          <w:kern w:val="0"/>
          <w:sz w:val="18"/>
          <w:szCs w:val="18"/>
        </w:rPr>
        <w:t>〈問1 で「1 取組みを行なっている」を選択した方のみ回答〉</w:t>
      </w:r>
    </w:p>
    <w:p w14:paraId="4B2712CF" w14:textId="77777777" w:rsidR="003D12B7" w:rsidRPr="00214DFF" w:rsidRDefault="003D12B7" w:rsidP="003D12B7">
      <w:pPr>
        <w:widowControl/>
        <w:rPr>
          <w:rFonts w:ascii="ＭＳ Ｐゴシック" w:eastAsia="ＭＳ Ｐゴシック" w:hAnsi="ＭＳ Ｐゴシック" w:cs="ＭＳ Ｐゴシック"/>
          <w:b/>
          <w:bCs/>
          <w:color w:val="000000"/>
          <w:kern w:val="0"/>
          <w:sz w:val="22"/>
        </w:rPr>
      </w:pPr>
      <w:r w:rsidRPr="003D12B7">
        <w:rPr>
          <w:rFonts w:ascii="ＭＳ Ｐゴシック" w:eastAsia="ＭＳ Ｐゴシック" w:hAnsi="ＭＳ Ｐゴシック" w:cs="ＭＳ Ｐゴシック" w:hint="eastAsia"/>
          <w:b/>
          <w:bCs/>
          <w:color w:val="000000"/>
          <w:kern w:val="0"/>
          <w:sz w:val="22"/>
          <w:shd w:val="clear" w:color="auto" w:fill="CCECFF"/>
        </w:rPr>
        <w:t>問２ 貴社では、女性の活躍について、採用や登用に関する自主的な数値目標を設定していますか（〇はひとつ）</w:t>
      </w:r>
      <w:r w:rsidRPr="00214DFF">
        <w:rPr>
          <w:rFonts w:ascii="ＭＳ Ｐゴシック" w:eastAsia="ＭＳ Ｐゴシック" w:hAnsi="ＭＳ Ｐゴシック" w:cs="ＭＳ Ｐゴシック" w:hint="eastAsia"/>
          <w:b/>
          <w:bCs/>
          <w:color w:val="000000"/>
          <w:kern w:val="0"/>
          <w:sz w:val="22"/>
          <w:shd w:val="clear" w:color="auto" w:fill="CCECFF"/>
        </w:rPr>
        <w:t xml:space="preserve">　　　　　　</w:t>
      </w:r>
    </w:p>
    <w:p w14:paraId="35096930" w14:textId="77777777" w:rsidR="00847B87" w:rsidRDefault="00847B87" w:rsidP="00847B87">
      <w:r>
        <w:rPr>
          <w:rFonts w:hint="eastAsia"/>
        </w:rPr>
        <w:t>１　設定している</w:t>
      </w:r>
    </w:p>
    <w:p w14:paraId="4515360C" w14:textId="77777777" w:rsidR="00847B87" w:rsidRDefault="00847B87" w:rsidP="00847B87">
      <w:r>
        <w:rPr>
          <w:rFonts w:hint="eastAsia"/>
        </w:rPr>
        <w:t>２　設定していないが、今後設定する予定である。</w:t>
      </w:r>
    </w:p>
    <w:p w14:paraId="59C73B81" w14:textId="77777777" w:rsidR="00847B87" w:rsidRDefault="00847B87" w:rsidP="00847B87">
      <w:r>
        <w:rPr>
          <w:rFonts w:hint="eastAsia"/>
        </w:rPr>
        <w:t>３　設定していないし、今後も方針を立てる予定はない</w:t>
      </w:r>
    </w:p>
    <w:p w14:paraId="4B42B933" w14:textId="2DD19048" w:rsidR="00606A4A" w:rsidRPr="003D12B7" w:rsidRDefault="00847B87">
      <w:r>
        <w:rPr>
          <w:rFonts w:hint="eastAsia"/>
        </w:rPr>
        <w:t xml:space="preserve">　　【理由：</w:t>
      </w:r>
      <w:r w:rsidR="003E0C1F">
        <w:rPr>
          <w:rFonts w:hint="eastAsia"/>
        </w:rPr>
        <w:t xml:space="preserve">　　　　　　　　　　　　　　　　　　　　　　　　　　　　　　　　　　　　　　　　　　　</w:t>
      </w:r>
      <w:r>
        <w:rPr>
          <w:rFonts w:hint="eastAsia"/>
        </w:rPr>
        <w:t>】</w:t>
      </w:r>
    </w:p>
    <w:tbl>
      <w:tblPr>
        <w:tblpPr w:leftFromText="142" w:rightFromText="142" w:vertAnchor="text" w:horzAnchor="margin" w:tblpXSpec="center" w:tblpY="180"/>
        <w:tblW w:w="10394" w:type="dxa"/>
        <w:tblCellMar>
          <w:left w:w="99" w:type="dxa"/>
          <w:right w:w="99" w:type="dxa"/>
        </w:tblCellMar>
        <w:tblLook w:val="04A0" w:firstRow="1" w:lastRow="0" w:firstColumn="1" w:lastColumn="0" w:noHBand="0" w:noVBand="1"/>
      </w:tblPr>
      <w:tblGrid>
        <w:gridCol w:w="10394"/>
      </w:tblGrid>
      <w:tr w:rsidR="003D12B7" w:rsidRPr="0031506B" w14:paraId="5FCE1113" w14:textId="77777777" w:rsidTr="00E33694">
        <w:trPr>
          <w:trHeight w:val="375"/>
        </w:trPr>
        <w:tc>
          <w:tcPr>
            <w:tcW w:w="10394"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59C7C499" w14:textId="77777777" w:rsidR="003D12B7" w:rsidRPr="0031506B" w:rsidRDefault="00CB583B" w:rsidP="00CB583B">
            <w:pPr>
              <w:widowControl/>
              <w:jc w:val="center"/>
              <w:rPr>
                <w:rFonts w:ascii="ＭＳ Ｐゴシック" w:eastAsia="ＭＳ Ｐゴシック" w:hAnsi="ＭＳ Ｐゴシック" w:cs="ＭＳ Ｐゴシック"/>
                <w:b/>
                <w:bCs/>
                <w:color w:val="000000"/>
                <w:kern w:val="0"/>
                <w:sz w:val="28"/>
                <w:szCs w:val="28"/>
              </w:rPr>
            </w:pPr>
            <w:r w:rsidRPr="00CB583B">
              <w:rPr>
                <w:rFonts w:ascii="ＭＳ Ｐゴシック" w:eastAsia="ＭＳ Ｐゴシック" w:hAnsi="ＭＳ Ｐゴシック" w:cs="ＭＳ Ｐゴシック" w:hint="eastAsia"/>
                <w:color w:val="000000"/>
                <w:kern w:val="0"/>
                <w:sz w:val="28"/>
                <w:szCs w:val="28"/>
              </w:rPr>
              <w:lastRenderedPageBreak/>
              <w:t xml:space="preserve">４ </w:t>
            </w:r>
            <w:r w:rsidRPr="007D45C0">
              <w:rPr>
                <w:rFonts w:ascii="ＭＳ Ｐゴシック" w:eastAsia="ＭＳ Ｐゴシック" w:hAnsi="ＭＳ Ｐゴシック" w:cs="ＭＳ Ｐゴシック" w:hint="eastAsia"/>
                <w:b/>
                <w:color w:val="000000"/>
                <w:kern w:val="0"/>
                <w:sz w:val="28"/>
                <w:szCs w:val="28"/>
              </w:rPr>
              <w:t>個々の制度等</w:t>
            </w:r>
            <w:r w:rsidRPr="00CB583B">
              <w:rPr>
                <w:rFonts w:ascii="ＭＳ Ｐゴシック" w:eastAsia="ＭＳ Ｐゴシック" w:hAnsi="ＭＳ Ｐゴシック" w:cs="ＭＳ Ｐゴシック" w:hint="eastAsia"/>
                <w:color w:val="000000"/>
                <w:kern w:val="0"/>
                <w:sz w:val="28"/>
                <w:szCs w:val="28"/>
              </w:rPr>
              <w:t>について （男女の区別なく取り組んでいる取組を含む）</w:t>
            </w:r>
          </w:p>
        </w:tc>
      </w:tr>
    </w:tbl>
    <w:p w14:paraId="7F71EA87" w14:textId="77777777" w:rsidR="00CB583B" w:rsidRPr="00CB583B" w:rsidRDefault="00CB583B" w:rsidP="00CB583B">
      <w:pPr>
        <w:widowControl/>
        <w:rPr>
          <w:rFonts w:ascii="ＭＳ Ｐゴシック" w:eastAsia="ＭＳ Ｐゴシック" w:hAnsi="ＭＳ Ｐゴシック" w:cs="ＭＳ Ｐゴシック"/>
          <w:b/>
          <w:color w:val="0070C0"/>
          <w:kern w:val="0"/>
          <w:sz w:val="18"/>
          <w:szCs w:val="18"/>
        </w:rPr>
      </w:pPr>
      <w:r w:rsidRPr="00CB583B">
        <w:rPr>
          <w:rFonts w:ascii="ＭＳ Ｐゴシック" w:eastAsia="ＭＳ Ｐゴシック" w:hAnsi="ＭＳ Ｐゴシック" w:cs="ＭＳ Ｐゴシック" w:hint="eastAsia"/>
          <w:b/>
          <w:color w:val="0070C0"/>
          <w:kern w:val="0"/>
          <w:sz w:val="18"/>
          <w:szCs w:val="18"/>
        </w:rPr>
        <w:t>〈問1 で「1 取組みを行なっている」を選択した方のみ回答〉</w:t>
      </w:r>
    </w:p>
    <w:p w14:paraId="503F3B12" w14:textId="77777777" w:rsidR="00CB583B" w:rsidRPr="00214DFF" w:rsidRDefault="00CB583B">
      <w:pPr>
        <w:rPr>
          <w:rFonts w:asciiTheme="majorEastAsia" w:eastAsiaTheme="majorEastAsia" w:hAnsiTheme="majorEastAsia"/>
          <w:b/>
          <w:sz w:val="22"/>
          <w:shd w:val="clear" w:color="auto" w:fill="CCECFF"/>
        </w:rPr>
      </w:pPr>
      <w:r w:rsidRPr="00214DFF">
        <w:rPr>
          <w:rFonts w:asciiTheme="majorEastAsia" w:eastAsiaTheme="majorEastAsia" w:hAnsiTheme="majorEastAsia" w:hint="eastAsia"/>
          <w:b/>
          <w:sz w:val="22"/>
          <w:shd w:val="clear" w:color="auto" w:fill="CCECFF"/>
        </w:rPr>
        <w:t xml:space="preserve">問3-1 継続就業について、貴社に当てはまるものを教えて下さい。(〇はいくつでも)　　　　　　　　　　　</w:t>
      </w:r>
    </w:p>
    <w:p w14:paraId="24CA0F76" w14:textId="77777777" w:rsidR="00847B87" w:rsidRDefault="00847B87" w:rsidP="00847B87">
      <w:pPr>
        <w:widowControl/>
        <w:rPr>
          <w:rFonts w:ascii="ＭＳ Ｐゴシック" w:eastAsia="ＭＳ Ｐゴシック" w:hAnsi="ＭＳ Ｐゴシック" w:cs="ＭＳ Ｐゴシック"/>
          <w:color w:val="000000"/>
          <w:kern w:val="0"/>
          <w:szCs w:val="21"/>
        </w:rPr>
      </w:pPr>
      <w:bookmarkStart w:id="0" w:name="_Hlk141098607"/>
      <w:r w:rsidRPr="00847B87">
        <w:rPr>
          <w:rFonts w:ascii="ＭＳ Ｐゴシック" w:eastAsia="ＭＳ Ｐゴシック" w:hAnsi="ＭＳ Ｐゴシック" w:cs="ＭＳ Ｐゴシック" w:hint="eastAsia"/>
          <w:color w:val="000000"/>
          <w:kern w:val="0"/>
          <w:szCs w:val="21"/>
        </w:rPr>
        <w:t xml:space="preserve">1 自社の就業規則として、産前・産後休業制度を設けている　</w:t>
      </w:r>
    </w:p>
    <w:p w14:paraId="76BFE73F" w14:textId="77777777" w:rsidR="00847B87" w:rsidRPr="00847B87" w:rsidRDefault="00847B87" w:rsidP="00847B87">
      <w:pPr>
        <w:widowControl/>
        <w:ind w:firstLineChars="100" w:firstLine="210"/>
        <w:rPr>
          <w:rFonts w:ascii="ＭＳ Ｐゴシック" w:eastAsia="ＭＳ Ｐゴシック" w:hAnsi="ＭＳ Ｐゴシック" w:cs="ＭＳ Ｐゴシック"/>
          <w:color w:val="000000"/>
          <w:kern w:val="0"/>
          <w:szCs w:val="21"/>
        </w:rPr>
      </w:pPr>
      <w:r w:rsidRPr="00847B87">
        <w:rPr>
          <w:rFonts w:ascii="ＭＳ Ｐゴシック" w:eastAsia="ＭＳ Ｐゴシック" w:hAnsi="ＭＳ Ｐゴシック" w:cs="ＭＳ Ｐゴシック" w:hint="eastAsia"/>
          <w:color w:val="000000"/>
          <w:kern w:val="0"/>
          <w:szCs w:val="21"/>
        </w:rPr>
        <w:t>【法定：産前6週間、産後8 週間の休業】</w:t>
      </w:r>
    </w:p>
    <w:p w14:paraId="3B1763BB" w14:textId="77777777" w:rsidR="00847B87" w:rsidRPr="00847B87" w:rsidRDefault="00847B87" w:rsidP="00847B87">
      <w:pPr>
        <w:widowControl/>
        <w:rPr>
          <w:rFonts w:ascii="ＭＳ Ｐゴシック" w:eastAsia="ＭＳ Ｐゴシック" w:hAnsi="ＭＳ Ｐゴシック" w:cs="ＭＳ Ｐゴシック"/>
          <w:color w:val="000000"/>
          <w:kern w:val="0"/>
          <w:szCs w:val="21"/>
        </w:rPr>
      </w:pPr>
      <w:r w:rsidRPr="00847B87">
        <w:rPr>
          <w:rFonts w:ascii="ＭＳ Ｐゴシック" w:eastAsia="ＭＳ Ｐゴシック" w:hAnsi="ＭＳ Ｐゴシック" w:cs="ＭＳ Ｐゴシック" w:hint="eastAsia"/>
          <w:color w:val="000000"/>
          <w:kern w:val="0"/>
          <w:szCs w:val="21"/>
        </w:rPr>
        <w:t>2 自社の制度として、育児休業制度を設けている（法定を上回る制度の場合）</w:t>
      </w:r>
    </w:p>
    <w:p w14:paraId="0B59E2EA" w14:textId="77777777" w:rsidR="00847B87" w:rsidRDefault="00847B87" w:rsidP="00847B87">
      <w:pPr>
        <w:widowControl/>
        <w:ind w:firstLineChars="100" w:firstLine="210"/>
        <w:rPr>
          <w:rFonts w:ascii="ＭＳ Ｐゴシック" w:eastAsia="ＭＳ Ｐゴシック" w:hAnsi="ＭＳ Ｐゴシック" w:cs="ＭＳ Ｐゴシック"/>
          <w:color w:val="000000"/>
          <w:kern w:val="0"/>
          <w:szCs w:val="21"/>
        </w:rPr>
      </w:pPr>
      <w:r w:rsidRPr="00847B87">
        <w:rPr>
          <w:rFonts w:ascii="ＭＳ Ｐゴシック" w:eastAsia="ＭＳ Ｐゴシック" w:hAnsi="ＭＳ Ｐゴシック" w:cs="ＭＳ Ｐゴシック" w:hint="eastAsia"/>
          <w:color w:val="000000"/>
          <w:kern w:val="0"/>
          <w:szCs w:val="21"/>
        </w:rPr>
        <w:t>【法定：子が1 歳に達するまでの間。一定の場合については、子が1 歳6 ヶ月に達するまでの間】</w:t>
      </w:r>
    </w:p>
    <w:p w14:paraId="1262E6A7" w14:textId="77777777" w:rsidR="00CB583B" w:rsidRPr="00BA7D0F" w:rsidRDefault="00CB583B" w:rsidP="00CB583B">
      <w:pPr>
        <w:widowControl/>
        <w:rPr>
          <w:rFonts w:ascii="ＭＳ Ｐゴシック" w:eastAsia="ＭＳ Ｐゴシック" w:hAnsi="ＭＳ Ｐゴシック" w:cs="ＭＳ Ｐゴシック"/>
          <w:color w:val="000000"/>
          <w:kern w:val="0"/>
          <w:szCs w:val="21"/>
        </w:rPr>
      </w:pPr>
      <w:r w:rsidRPr="00BA7D0F">
        <w:rPr>
          <w:rFonts w:ascii="ＭＳ Ｐゴシック" w:eastAsia="ＭＳ Ｐゴシック" w:hAnsi="ＭＳ Ｐゴシック" w:cs="ＭＳ Ｐゴシック" w:hint="eastAsia"/>
          <w:color w:val="000000"/>
          <w:kern w:val="0"/>
          <w:szCs w:val="21"/>
        </w:rPr>
        <w:t>3 自社の制度として、子の看護休暇制度を設けている</w:t>
      </w:r>
    </w:p>
    <w:p w14:paraId="77375E9F" w14:textId="77777777" w:rsidR="00CB583B" w:rsidRPr="00BA7D0F" w:rsidRDefault="00CB583B" w:rsidP="00BA7D0F">
      <w:pPr>
        <w:ind w:firstLineChars="100" w:firstLine="180"/>
        <w:rPr>
          <w:rFonts w:asciiTheme="majorEastAsia" w:eastAsiaTheme="majorEastAsia" w:hAnsiTheme="majorEastAsia"/>
          <w:sz w:val="18"/>
          <w:szCs w:val="18"/>
        </w:rPr>
      </w:pPr>
      <w:r w:rsidRPr="00BA7D0F">
        <w:rPr>
          <w:rFonts w:asciiTheme="majorEastAsia" w:eastAsiaTheme="majorEastAsia" w:hAnsiTheme="majorEastAsia" w:hint="eastAsia"/>
          <w:sz w:val="18"/>
          <w:szCs w:val="18"/>
        </w:rPr>
        <w:t>【法定：小学校就学前の子について、病気・けがをした子の看護又は子に予防接種・健康診断を受けさせるために、</w:t>
      </w:r>
    </w:p>
    <w:p w14:paraId="2235DE51" w14:textId="77777777" w:rsidR="00CB583B" w:rsidRPr="00385783" w:rsidRDefault="00CB583B" w:rsidP="00847B87">
      <w:pPr>
        <w:ind w:firstLineChars="500" w:firstLine="900"/>
        <w:rPr>
          <w:rFonts w:asciiTheme="majorEastAsia" w:eastAsiaTheme="majorEastAsia" w:hAnsiTheme="majorEastAsia"/>
          <w:sz w:val="18"/>
          <w:szCs w:val="18"/>
        </w:rPr>
      </w:pPr>
      <w:r w:rsidRPr="00BA7D0F">
        <w:rPr>
          <w:rFonts w:asciiTheme="majorEastAsia" w:eastAsiaTheme="majorEastAsia" w:hAnsiTheme="majorEastAsia" w:hint="eastAsia"/>
          <w:sz w:val="18"/>
          <w:szCs w:val="18"/>
        </w:rPr>
        <w:t>１年に５日まで、２人以上の場合は1 年に10日まで</w:t>
      </w:r>
      <w:r w:rsidR="00653DDC" w:rsidRPr="00385783">
        <w:rPr>
          <w:rFonts w:asciiTheme="majorEastAsia" w:eastAsiaTheme="majorEastAsia" w:hAnsiTheme="majorEastAsia" w:hint="eastAsia"/>
          <w:sz w:val="18"/>
          <w:szCs w:val="18"/>
        </w:rPr>
        <w:t>。1時間単位での取得可能</w:t>
      </w:r>
      <w:r w:rsidRPr="00385783">
        <w:rPr>
          <w:rFonts w:asciiTheme="majorEastAsia" w:eastAsiaTheme="majorEastAsia" w:hAnsiTheme="majorEastAsia" w:hint="eastAsia"/>
          <w:sz w:val="18"/>
          <w:szCs w:val="18"/>
        </w:rPr>
        <w:t>】</w:t>
      </w:r>
      <w:bookmarkEnd w:id="0"/>
    </w:p>
    <w:p w14:paraId="079E9A47" w14:textId="77777777" w:rsidR="00767E76" w:rsidRPr="00385783" w:rsidRDefault="00767E76">
      <w:pPr>
        <w:rPr>
          <w:rFonts w:asciiTheme="majorEastAsia" w:eastAsiaTheme="majorEastAsia" w:hAnsiTheme="majorEastAsia"/>
        </w:rPr>
      </w:pPr>
      <w:r w:rsidRPr="00385783">
        <w:rPr>
          <w:rFonts w:asciiTheme="majorEastAsia" w:eastAsiaTheme="majorEastAsia" w:hAnsiTheme="majorEastAsia" w:hint="eastAsia"/>
        </w:rPr>
        <w:t>4</w:t>
      </w:r>
      <w:r w:rsidRPr="00385783">
        <w:rPr>
          <w:rFonts w:hint="eastAsia"/>
        </w:rPr>
        <w:t xml:space="preserve"> </w:t>
      </w:r>
      <w:r w:rsidRPr="00385783">
        <w:rPr>
          <w:rFonts w:asciiTheme="majorEastAsia" w:eastAsiaTheme="majorEastAsia" w:hAnsiTheme="majorEastAsia" w:hint="eastAsia"/>
        </w:rPr>
        <w:t>自社の制度として、介護休業制度を設けている</w:t>
      </w:r>
    </w:p>
    <w:p w14:paraId="6A9148E4" w14:textId="77777777" w:rsidR="00BA7D0F" w:rsidRPr="00385783" w:rsidRDefault="00767E76" w:rsidP="00BA7D0F">
      <w:pPr>
        <w:ind w:firstLineChars="100" w:firstLine="210"/>
        <w:rPr>
          <w:rFonts w:asciiTheme="majorEastAsia" w:eastAsiaTheme="majorEastAsia" w:hAnsiTheme="majorEastAsia"/>
          <w:sz w:val="18"/>
          <w:szCs w:val="18"/>
        </w:rPr>
      </w:pPr>
      <w:r w:rsidRPr="00385783">
        <w:rPr>
          <w:rFonts w:asciiTheme="majorEastAsia" w:eastAsiaTheme="majorEastAsia" w:hAnsiTheme="majorEastAsia" w:hint="eastAsia"/>
        </w:rPr>
        <w:t>【</w:t>
      </w:r>
      <w:r w:rsidRPr="00385783">
        <w:rPr>
          <w:rFonts w:asciiTheme="majorEastAsia" w:eastAsiaTheme="majorEastAsia" w:hAnsiTheme="majorEastAsia" w:hint="eastAsia"/>
          <w:sz w:val="18"/>
          <w:szCs w:val="18"/>
        </w:rPr>
        <w:t>法定：要介護状態にある対象家族１人につき、常時介護を必要とする状態ごと（</w:t>
      </w:r>
      <w:r w:rsidR="002A6318" w:rsidRPr="00385783">
        <w:rPr>
          <w:rFonts w:asciiTheme="majorEastAsia" w:eastAsiaTheme="majorEastAsia" w:hAnsiTheme="majorEastAsia" w:hint="eastAsia"/>
          <w:sz w:val="18"/>
          <w:szCs w:val="18"/>
        </w:rPr>
        <w:t>対象家族1人につき3回まで、</w:t>
      </w:r>
      <w:r w:rsidRPr="00385783">
        <w:rPr>
          <w:rFonts w:asciiTheme="majorEastAsia" w:eastAsiaTheme="majorEastAsia" w:hAnsiTheme="majorEastAsia" w:hint="eastAsia"/>
          <w:sz w:val="18"/>
          <w:szCs w:val="18"/>
        </w:rPr>
        <w:t>通算して93 日</w:t>
      </w:r>
    </w:p>
    <w:p w14:paraId="62A64E62" w14:textId="77777777" w:rsidR="00CB583B" w:rsidRPr="00385783" w:rsidRDefault="00767E76" w:rsidP="00847B87">
      <w:pPr>
        <w:ind w:firstLineChars="500" w:firstLine="900"/>
        <w:rPr>
          <w:rFonts w:asciiTheme="majorEastAsia" w:eastAsiaTheme="majorEastAsia" w:hAnsiTheme="majorEastAsia"/>
          <w:sz w:val="18"/>
          <w:szCs w:val="18"/>
        </w:rPr>
      </w:pPr>
      <w:r w:rsidRPr="00385783">
        <w:rPr>
          <w:rFonts w:asciiTheme="majorEastAsia" w:eastAsiaTheme="majorEastAsia" w:hAnsiTheme="majorEastAsia" w:hint="eastAsia"/>
          <w:sz w:val="18"/>
          <w:szCs w:val="18"/>
        </w:rPr>
        <w:t>まで）</w:t>
      </w:r>
      <w:r w:rsidR="00847B87" w:rsidRPr="00385783">
        <w:rPr>
          <w:rFonts w:asciiTheme="majorEastAsia" w:eastAsiaTheme="majorEastAsia" w:hAnsiTheme="majorEastAsia" w:hint="eastAsia"/>
          <w:sz w:val="18"/>
          <w:szCs w:val="18"/>
        </w:rPr>
        <w:t>】</w:t>
      </w:r>
    </w:p>
    <w:p w14:paraId="2119F399" w14:textId="77777777" w:rsidR="000D5290" w:rsidRPr="00385783" w:rsidRDefault="000D5290" w:rsidP="000D5290">
      <w:pPr>
        <w:widowControl/>
        <w:rPr>
          <w:rFonts w:ascii="ＭＳ Ｐゴシック" w:eastAsia="ＭＳ Ｐゴシック" w:hAnsi="ＭＳ Ｐゴシック" w:cs="ＭＳ Ｐゴシック"/>
          <w:kern w:val="0"/>
          <w:szCs w:val="21"/>
        </w:rPr>
      </w:pPr>
      <w:r w:rsidRPr="00385783">
        <w:rPr>
          <w:rFonts w:ascii="ＭＳ Ｐゴシック" w:eastAsia="ＭＳ Ｐゴシック" w:hAnsi="ＭＳ Ｐゴシック" w:cs="ＭＳ Ｐゴシック" w:hint="eastAsia"/>
          <w:kern w:val="0"/>
          <w:szCs w:val="21"/>
        </w:rPr>
        <w:t>5 自社の制度として、介護休暇制度を設けている</w:t>
      </w:r>
    </w:p>
    <w:p w14:paraId="7BA300EE" w14:textId="70D6B7B6" w:rsidR="00BA7D0F" w:rsidRPr="00385783" w:rsidRDefault="000D5290" w:rsidP="00BA7D0F">
      <w:pPr>
        <w:ind w:firstLineChars="100" w:firstLine="180"/>
        <w:rPr>
          <w:rFonts w:asciiTheme="majorEastAsia" w:eastAsiaTheme="majorEastAsia" w:hAnsiTheme="majorEastAsia"/>
          <w:sz w:val="18"/>
          <w:szCs w:val="18"/>
        </w:rPr>
      </w:pPr>
      <w:r w:rsidRPr="00385783">
        <w:rPr>
          <w:rFonts w:asciiTheme="majorEastAsia" w:eastAsiaTheme="majorEastAsia" w:hAnsiTheme="majorEastAsia" w:hint="eastAsia"/>
          <w:sz w:val="18"/>
          <w:szCs w:val="18"/>
        </w:rPr>
        <w:t>【法定：要介護状態にある家族の介護その他の世話を行う場合、対象家族につき年5日まで、2人以上の場合は年10日まで。</w:t>
      </w:r>
    </w:p>
    <w:p w14:paraId="3767AE30" w14:textId="77777777" w:rsidR="00767E76" w:rsidRPr="00385783" w:rsidRDefault="00BA7D0F" w:rsidP="00847B87">
      <w:pPr>
        <w:ind w:firstLineChars="100" w:firstLine="180"/>
        <w:rPr>
          <w:rFonts w:asciiTheme="majorEastAsia" w:eastAsiaTheme="majorEastAsia" w:hAnsiTheme="majorEastAsia"/>
          <w:sz w:val="18"/>
          <w:szCs w:val="18"/>
        </w:rPr>
      </w:pPr>
      <w:r w:rsidRPr="00385783">
        <w:rPr>
          <w:rFonts w:asciiTheme="majorEastAsia" w:eastAsiaTheme="majorEastAsia" w:hAnsiTheme="majorEastAsia" w:hint="eastAsia"/>
          <w:sz w:val="18"/>
          <w:szCs w:val="18"/>
        </w:rPr>
        <w:t xml:space="preserve">　　　　</w:t>
      </w:r>
      <w:r w:rsidR="000D5290" w:rsidRPr="00385783">
        <w:rPr>
          <w:rFonts w:asciiTheme="majorEastAsia" w:eastAsiaTheme="majorEastAsia" w:hAnsiTheme="majorEastAsia" w:hint="eastAsia"/>
          <w:sz w:val="18"/>
          <w:szCs w:val="18"/>
        </w:rPr>
        <w:t>また1時間単位での取得が可能。</w:t>
      </w:r>
      <w:r w:rsidRPr="00385783">
        <w:rPr>
          <w:rFonts w:asciiTheme="majorEastAsia" w:eastAsiaTheme="majorEastAsia" w:hAnsiTheme="majorEastAsia" w:hint="eastAsia"/>
          <w:sz w:val="18"/>
          <w:szCs w:val="18"/>
        </w:rPr>
        <w:t>】</w:t>
      </w:r>
      <w:r w:rsidR="00767E76" w:rsidRPr="00385783">
        <w:rPr>
          <w:rFonts w:hint="eastAsia"/>
          <w:noProof/>
        </w:rPr>
        <mc:AlternateContent>
          <mc:Choice Requires="wps">
            <w:drawing>
              <wp:anchor distT="0" distB="0" distL="114300" distR="114300" simplePos="0" relativeHeight="251634176" behindDoc="0" locked="0" layoutInCell="1" allowOverlap="1" wp14:anchorId="4B445D42" wp14:editId="18BA8BB0">
                <wp:simplePos x="0" y="0"/>
                <wp:positionH relativeFrom="column">
                  <wp:posOffset>446405</wp:posOffset>
                </wp:positionH>
                <wp:positionV relativeFrom="paragraph">
                  <wp:posOffset>218440</wp:posOffset>
                </wp:positionV>
                <wp:extent cx="174625" cy="636905"/>
                <wp:effectExtent l="0" t="2540" r="13335" b="32385"/>
                <wp:wrapNone/>
                <wp:docPr id="11" name="屈折矢印 11"/>
                <wp:cNvGraphicFramePr/>
                <a:graphic xmlns:a="http://schemas.openxmlformats.org/drawingml/2006/main">
                  <a:graphicData uri="http://schemas.microsoft.com/office/word/2010/wordprocessingShape">
                    <wps:wsp>
                      <wps:cNvSpPr/>
                      <wps:spPr>
                        <a:xfrm rot="5400000">
                          <a:off x="0" y="0"/>
                          <a:ext cx="174625" cy="636905"/>
                        </a:xfrm>
                        <a:prstGeom prst="bentUpArrow">
                          <a:avLst>
                            <a:gd name="adj1" fmla="val 5810"/>
                            <a:gd name="adj2" fmla="val 27020"/>
                            <a:gd name="adj3" fmla="val 24341"/>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2F2B0" id="屈折矢印 11" o:spid="_x0000_s1026" style="position:absolute;left:0;text-align:left;margin-left:35.15pt;margin-top:17.2pt;width:13.75pt;height:50.15pt;rotation:9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4625,636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" path="m,626759r122368,l122368,42505r-42110,l127441,r47184,42505l132514,42505r,594400l,636905,,626759xe" fillcolor="#0070c0" strokecolor="#0070c0" strokeweight="2pt">
                <v:path arrowok="t" o:connecttype="custom" o:connectlocs="0,626759;122368,626759;122368,42505;80258,42505;127441,0;174625,42505;132514,42505;132514,636905;0,636905;0,626759" o:connectangles="0,0,0,0,0,0,0,0,0,0"/>
              </v:shape>
            </w:pict>
          </mc:Fallback>
        </mc:AlternateContent>
      </w:r>
    </w:p>
    <w:p w14:paraId="1F922781" w14:textId="77777777" w:rsidR="00767E76" w:rsidRPr="00214DFF" w:rsidRDefault="000D5290" w:rsidP="00767E76">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color w:val="000000"/>
          <w:kern w:val="0"/>
          <w:szCs w:val="21"/>
        </w:rPr>
        <w:t>6</w:t>
      </w:r>
      <w:r w:rsidR="00767E76" w:rsidRPr="00767E76">
        <w:rPr>
          <w:rFonts w:ascii="ＭＳ Ｐゴシック" w:eastAsia="ＭＳ Ｐゴシック" w:hAnsi="ＭＳ Ｐゴシック" w:cs="ＭＳ Ｐゴシック" w:hint="eastAsia"/>
          <w:color w:val="000000"/>
          <w:kern w:val="0"/>
          <w:szCs w:val="21"/>
        </w:rPr>
        <w:t xml:space="preserve"> </w:t>
      </w:r>
      <w:r w:rsidR="00767E76" w:rsidRPr="00767E76">
        <w:rPr>
          <w:rFonts w:ascii="ＭＳ Ｐゴシック" w:eastAsia="ＭＳ Ｐゴシック" w:hAnsi="ＭＳ Ｐゴシック" w:cs="ＭＳ Ｐゴシック" w:hint="eastAsia"/>
          <w:color w:val="000000"/>
          <w:kern w:val="0"/>
          <w:szCs w:val="21"/>
          <w:u w:val="thick" w:color="0070C0"/>
        </w:rPr>
        <w:t>自社の制度として、子育て・介護に係る法定を上回る短時間勤務制度を設けている</w:t>
      </w:r>
    </w:p>
    <w:p w14:paraId="45023EF4" w14:textId="77777777" w:rsidR="00767E76" w:rsidRDefault="00767E76" w:rsidP="00767E76">
      <w:pPr>
        <w:ind w:firstLineChars="700" w:firstLine="1470"/>
        <w:rPr>
          <w:rFonts w:asciiTheme="majorEastAsia" w:eastAsiaTheme="majorEastAsia" w:hAnsiTheme="majorEastAsia"/>
          <w:color w:val="0070C0"/>
        </w:rPr>
      </w:pPr>
      <w:r w:rsidRPr="00767E76">
        <w:rPr>
          <w:rFonts w:asciiTheme="majorEastAsia" w:eastAsiaTheme="majorEastAsia" w:hAnsiTheme="majorEastAsia" w:hint="eastAsia"/>
          <w:color w:val="0070C0"/>
        </w:rPr>
        <w:t>設けている場合、その内容を教えて下さい</w:t>
      </w:r>
    </w:p>
    <w:p w14:paraId="0235EE3C" w14:textId="77777777" w:rsidR="00606A4A" w:rsidRPr="00767E76" w:rsidRDefault="00117E18" w:rsidP="00767E76">
      <w:pPr>
        <w:ind w:firstLineChars="700" w:firstLine="1470"/>
        <w:rPr>
          <w:rFonts w:asciiTheme="majorEastAsia" w:eastAsiaTheme="majorEastAsia" w:hAnsiTheme="majorEastAsia"/>
          <w:color w:val="0070C0"/>
        </w:rPr>
      </w:pPr>
      <w:r>
        <w:rPr>
          <w:rFonts w:asciiTheme="majorEastAsia" w:eastAsiaTheme="majorEastAsia" w:hAnsiTheme="majorEastAsia"/>
          <w:noProof/>
          <w:color w:val="0070C0"/>
        </w:rPr>
        <mc:AlternateContent>
          <mc:Choice Requires="wps">
            <w:drawing>
              <wp:anchor distT="0" distB="0" distL="114300" distR="114300" simplePos="0" relativeHeight="251685888" behindDoc="0" locked="0" layoutInCell="1" allowOverlap="1" wp14:anchorId="478DA931" wp14:editId="20A096DE">
                <wp:simplePos x="0" y="0"/>
                <wp:positionH relativeFrom="column">
                  <wp:posOffset>800100</wp:posOffset>
                </wp:positionH>
                <wp:positionV relativeFrom="paragraph">
                  <wp:posOffset>57150</wp:posOffset>
                </wp:positionV>
                <wp:extent cx="5867400" cy="457200"/>
                <wp:effectExtent l="0" t="0" r="19050" b="19050"/>
                <wp:wrapNone/>
                <wp:docPr id="62" name="大かっこ 62"/>
                <wp:cNvGraphicFramePr/>
                <a:graphic xmlns:a="http://schemas.openxmlformats.org/drawingml/2006/main">
                  <a:graphicData uri="http://schemas.microsoft.com/office/word/2010/wordprocessingShape">
                    <wps:wsp>
                      <wps:cNvSpPr/>
                      <wps:spPr>
                        <a:xfrm>
                          <a:off x="0" y="0"/>
                          <a:ext cx="5867400" cy="457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780C3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2" o:spid="_x0000_s1026" type="#_x0000_t185" style="position:absolute;left:0;text-align:left;margin-left:63pt;margin-top:4.5pt;width:462pt;height:36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" strokecolor="black [3040]"/>
            </w:pict>
          </mc:Fallback>
        </mc:AlternateContent>
      </w:r>
    </w:p>
    <w:p w14:paraId="6A01343C" w14:textId="77777777" w:rsidR="00767E76" w:rsidRDefault="00767E76"/>
    <w:p w14:paraId="4B3DC3BB" w14:textId="77777777" w:rsidR="00767E76" w:rsidRDefault="00767E76">
      <w:r>
        <w:rPr>
          <w:rFonts w:hint="eastAsia"/>
          <w:noProof/>
        </w:rPr>
        <mc:AlternateContent>
          <mc:Choice Requires="wps">
            <w:drawing>
              <wp:anchor distT="0" distB="0" distL="114300" distR="114300" simplePos="0" relativeHeight="251634688" behindDoc="0" locked="0" layoutInCell="1" allowOverlap="1" wp14:anchorId="4BC882DD" wp14:editId="6651254F">
                <wp:simplePos x="0" y="0"/>
                <wp:positionH relativeFrom="column">
                  <wp:posOffset>446405</wp:posOffset>
                </wp:positionH>
                <wp:positionV relativeFrom="paragraph">
                  <wp:posOffset>226604</wp:posOffset>
                </wp:positionV>
                <wp:extent cx="174625" cy="636905"/>
                <wp:effectExtent l="0" t="2540" r="13335" b="32385"/>
                <wp:wrapNone/>
                <wp:docPr id="13" name="屈折矢印 13"/>
                <wp:cNvGraphicFramePr/>
                <a:graphic xmlns:a="http://schemas.openxmlformats.org/drawingml/2006/main">
                  <a:graphicData uri="http://schemas.microsoft.com/office/word/2010/wordprocessingShape">
                    <wps:wsp>
                      <wps:cNvSpPr/>
                      <wps:spPr>
                        <a:xfrm rot="5400000">
                          <a:off x="0" y="0"/>
                          <a:ext cx="174625" cy="636905"/>
                        </a:xfrm>
                        <a:prstGeom prst="bentUpArrow">
                          <a:avLst>
                            <a:gd name="adj1" fmla="val 5810"/>
                            <a:gd name="adj2" fmla="val 27020"/>
                            <a:gd name="adj3" fmla="val 24341"/>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CE3EF" id="屈折矢印 13" o:spid="_x0000_s1026" style="position:absolute;left:0;text-align:left;margin-left:35.15pt;margin-top:17.85pt;width:13.75pt;height:50.15pt;rotation:9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4625,636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" path="m,626759r122368,l122368,42505r-42110,l127441,r47184,42505l132514,42505r,594400l,636905,,626759xe" fillcolor="#0070c0" strokecolor="#0070c0" strokeweight="2pt">
                <v:path arrowok="t" o:connecttype="custom" o:connectlocs="0,626759;122368,626759;122368,42505;80258,42505;127441,0;174625,42505;132514,42505;132514,636905;0,636905;0,626759" o:connectangles="0,0,0,0,0,0,0,0,0,0"/>
              </v:shape>
            </w:pict>
          </mc:Fallback>
        </mc:AlternateContent>
      </w:r>
    </w:p>
    <w:p w14:paraId="1B8AB6ED" w14:textId="77777777" w:rsidR="00767E76" w:rsidRPr="00767E76" w:rsidRDefault="000D5290">
      <w:pPr>
        <w:rPr>
          <w:rFonts w:asciiTheme="majorEastAsia" w:eastAsiaTheme="majorEastAsia" w:hAnsiTheme="majorEastAsia"/>
        </w:rPr>
      </w:pPr>
      <w:r>
        <w:rPr>
          <w:rFonts w:asciiTheme="majorEastAsia" w:eastAsiaTheme="majorEastAsia" w:hAnsiTheme="majorEastAsia"/>
        </w:rPr>
        <w:t>7</w:t>
      </w:r>
      <w:r w:rsidR="00767E76" w:rsidRPr="00767E76">
        <w:rPr>
          <w:rFonts w:asciiTheme="majorEastAsia" w:eastAsiaTheme="majorEastAsia" w:hAnsiTheme="majorEastAsia" w:hint="eastAsia"/>
        </w:rPr>
        <w:t xml:space="preserve"> </w:t>
      </w:r>
      <w:r w:rsidR="00767E76" w:rsidRPr="00767E76">
        <w:rPr>
          <w:rFonts w:asciiTheme="majorEastAsia" w:eastAsiaTheme="majorEastAsia" w:hAnsiTheme="majorEastAsia" w:hint="eastAsia"/>
          <w:u w:val="thick" w:color="0070C0"/>
        </w:rPr>
        <w:t>自社の制度として、子育てや介護に関する所定外労働の免除制度を設けている</w:t>
      </w:r>
    </w:p>
    <w:p w14:paraId="33985B58" w14:textId="77777777" w:rsidR="00767E76" w:rsidRPr="00767E76" w:rsidRDefault="00767E76" w:rsidP="00767E76">
      <w:pPr>
        <w:ind w:firstLineChars="700" w:firstLine="1470"/>
        <w:rPr>
          <w:rFonts w:asciiTheme="majorEastAsia" w:eastAsiaTheme="majorEastAsia" w:hAnsiTheme="majorEastAsia"/>
          <w:color w:val="0070C0"/>
        </w:rPr>
      </w:pPr>
      <w:r w:rsidRPr="00767E76">
        <w:rPr>
          <w:rFonts w:asciiTheme="majorEastAsia" w:eastAsiaTheme="majorEastAsia" w:hAnsiTheme="majorEastAsia" w:hint="eastAsia"/>
          <w:color w:val="0070C0"/>
        </w:rPr>
        <w:t>設けている場合、その内容を教えて下さい</w:t>
      </w:r>
    </w:p>
    <w:p w14:paraId="76F5101D" w14:textId="77777777" w:rsidR="00767E76" w:rsidRDefault="00117E18">
      <w:r>
        <w:rPr>
          <w:rFonts w:asciiTheme="majorEastAsia" w:eastAsiaTheme="majorEastAsia" w:hAnsiTheme="majorEastAsia"/>
          <w:noProof/>
          <w:color w:val="0070C0"/>
        </w:rPr>
        <mc:AlternateContent>
          <mc:Choice Requires="wps">
            <w:drawing>
              <wp:anchor distT="0" distB="0" distL="114300" distR="114300" simplePos="0" relativeHeight="251689472" behindDoc="0" locked="0" layoutInCell="1" allowOverlap="1" wp14:anchorId="52113D69" wp14:editId="7A6DCCB1">
                <wp:simplePos x="0" y="0"/>
                <wp:positionH relativeFrom="column">
                  <wp:posOffset>733425</wp:posOffset>
                </wp:positionH>
                <wp:positionV relativeFrom="paragraph">
                  <wp:posOffset>57150</wp:posOffset>
                </wp:positionV>
                <wp:extent cx="5867400" cy="457200"/>
                <wp:effectExtent l="0" t="0" r="19050" b="19050"/>
                <wp:wrapNone/>
                <wp:docPr id="63" name="大かっこ 63"/>
                <wp:cNvGraphicFramePr/>
                <a:graphic xmlns:a="http://schemas.openxmlformats.org/drawingml/2006/main">
                  <a:graphicData uri="http://schemas.microsoft.com/office/word/2010/wordprocessingShape">
                    <wps:wsp>
                      <wps:cNvSpPr/>
                      <wps:spPr>
                        <a:xfrm>
                          <a:off x="0" y="0"/>
                          <a:ext cx="5867400" cy="4572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9C6D75" id="大かっこ 63" o:spid="_x0000_s1026" type="#_x0000_t185" style="position:absolute;left:0;text-align:left;margin-left:57.75pt;margin-top:4.5pt;width:462pt;height:36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"/>
            </w:pict>
          </mc:Fallback>
        </mc:AlternateContent>
      </w:r>
    </w:p>
    <w:p w14:paraId="32781DE0" w14:textId="77777777" w:rsidR="00767E76" w:rsidRDefault="00767E76"/>
    <w:p w14:paraId="451EDF3C" w14:textId="77777777" w:rsidR="00BA7D0F" w:rsidRDefault="00BA7D0F"/>
    <w:p w14:paraId="4C66D7DD" w14:textId="77777777" w:rsidR="00767E76" w:rsidRPr="00767E76" w:rsidRDefault="00767E76" w:rsidP="00767E76">
      <w:pPr>
        <w:widowControl/>
        <w:rPr>
          <w:rFonts w:asciiTheme="majorEastAsia" w:eastAsiaTheme="majorEastAsia" w:hAnsiTheme="majorEastAsia" w:cs="ＭＳ Ｐゴシック"/>
          <w:b/>
          <w:color w:val="0070C0"/>
          <w:kern w:val="0"/>
          <w:sz w:val="18"/>
          <w:szCs w:val="18"/>
        </w:rPr>
      </w:pPr>
      <w:r w:rsidRPr="00767E76">
        <w:rPr>
          <w:rFonts w:asciiTheme="majorEastAsia" w:eastAsiaTheme="majorEastAsia" w:hAnsiTheme="majorEastAsia" w:cs="ＭＳ Ｐゴシック" w:hint="eastAsia"/>
          <w:b/>
          <w:color w:val="0070C0"/>
          <w:kern w:val="0"/>
          <w:sz w:val="18"/>
          <w:szCs w:val="18"/>
        </w:rPr>
        <w:t>〈問3-1 で取り組んでいない項目があった場合に回答〉</w:t>
      </w:r>
    </w:p>
    <w:p w14:paraId="207415AD" w14:textId="77777777" w:rsidR="00767E76" w:rsidRPr="00214DFF" w:rsidRDefault="00767E76">
      <w:pPr>
        <w:rPr>
          <w:rFonts w:asciiTheme="majorEastAsia" w:eastAsiaTheme="majorEastAsia" w:hAnsiTheme="majorEastAsia"/>
          <w:b/>
          <w:sz w:val="22"/>
        </w:rPr>
      </w:pPr>
      <w:r w:rsidRPr="00214DFF">
        <w:rPr>
          <w:rFonts w:asciiTheme="majorEastAsia" w:eastAsiaTheme="majorEastAsia" w:hAnsiTheme="majorEastAsia" w:hint="eastAsia"/>
          <w:b/>
          <w:sz w:val="22"/>
          <w:shd w:val="clear" w:color="auto" w:fill="CCECFF"/>
        </w:rPr>
        <w:t xml:space="preserve">問3-2 継続就業について制度を設定していない内容があるのはなぜですか。(〇はいくつでも)               </w:t>
      </w:r>
      <w:r w:rsidRPr="00214DFF">
        <w:rPr>
          <w:rFonts w:asciiTheme="majorEastAsia" w:eastAsiaTheme="majorEastAsia" w:hAnsiTheme="majorEastAsia" w:hint="eastAsia"/>
          <w:b/>
          <w:sz w:val="22"/>
        </w:rPr>
        <w:t xml:space="preserve"> </w:t>
      </w:r>
    </w:p>
    <w:tbl>
      <w:tblPr>
        <w:tblW w:w="10505" w:type="dxa"/>
        <w:tblInd w:w="84" w:type="dxa"/>
        <w:tblCellMar>
          <w:left w:w="99" w:type="dxa"/>
          <w:right w:w="99" w:type="dxa"/>
        </w:tblCellMar>
        <w:tblLook w:val="04A0" w:firstRow="1" w:lastRow="0" w:firstColumn="1" w:lastColumn="0" w:noHBand="0" w:noVBand="1"/>
      </w:tblPr>
      <w:tblGrid>
        <w:gridCol w:w="10505"/>
      </w:tblGrid>
      <w:tr w:rsidR="00767E76" w:rsidRPr="00767E76" w14:paraId="0D504149" w14:textId="77777777" w:rsidTr="00767E76">
        <w:trPr>
          <w:trHeight w:val="270"/>
        </w:trPr>
        <w:tc>
          <w:tcPr>
            <w:tcW w:w="10505" w:type="dxa"/>
            <w:tcBorders>
              <w:top w:val="nil"/>
              <w:left w:val="nil"/>
              <w:bottom w:val="nil"/>
              <w:right w:val="nil"/>
            </w:tcBorders>
            <w:shd w:val="clear" w:color="auto" w:fill="auto"/>
            <w:noWrap/>
            <w:vAlign w:val="bottom"/>
            <w:hideMark/>
          </w:tcPr>
          <w:p w14:paraId="20703FE7" w14:textId="77777777" w:rsidR="00767E76" w:rsidRPr="00767E76" w:rsidRDefault="00767E76" w:rsidP="00767E76">
            <w:pPr>
              <w:widowControl/>
              <w:jc w:val="left"/>
              <w:rPr>
                <w:rFonts w:ascii="ＭＳ Ｐゴシック" w:eastAsia="ＭＳ Ｐゴシック" w:hAnsi="ＭＳ Ｐゴシック" w:cs="ＭＳ Ｐゴシック"/>
                <w:color w:val="000000"/>
                <w:kern w:val="0"/>
                <w:szCs w:val="21"/>
              </w:rPr>
            </w:pPr>
            <w:r w:rsidRPr="00767E76">
              <w:rPr>
                <w:rFonts w:ascii="ＭＳ Ｐゴシック" w:eastAsia="ＭＳ Ｐゴシック" w:hAnsi="ＭＳ Ｐゴシック" w:cs="ＭＳ Ｐゴシック" w:hint="eastAsia"/>
                <w:color w:val="000000"/>
                <w:kern w:val="0"/>
                <w:szCs w:val="21"/>
              </w:rPr>
              <w:t>1 女性がいないから</w:t>
            </w:r>
          </w:p>
        </w:tc>
      </w:tr>
      <w:tr w:rsidR="00767E76" w:rsidRPr="00767E76" w14:paraId="2826665F" w14:textId="77777777" w:rsidTr="00767E76">
        <w:trPr>
          <w:trHeight w:val="270"/>
        </w:trPr>
        <w:tc>
          <w:tcPr>
            <w:tcW w:w="10505" w:type="dxa"/>
            <w:tcBorders>
              <w:top w:val="nil"/>
              <w:left w:val="nil"/>
              <w:bottom w:val="nil"/>
              <w:right w:val="nil"/>
            </w:tcBorders>
            <w:shd w:val="clear" w:color="auto" w:fill="auto"/>
            <w:noWrap/>
            <w:vAlign w:val="bottom"/>
            <w:hideMark/>
          </w:tcPr>
          <w:p w14:paraId="5AE5421E" w14:textId="77777777" w:rsidR="00767E76" w:rsidRPr="00767E76" w:rsidRDefault="00767E76" w:rsidP="00767E76">
            <w:pPr>
              <w:widowControl/>
              <w:jc w:val="left"/>
              <w:rPr>
                <w:rFonts w:ascii="ＭＳ Ｐゴシック" w:eastAsia="ＭＳ Ｐゴシック" w:hAnsi="ＭＳ Ｐゴシック" w:cs="ＭＳ Ｐゴシック"/>
                <w:color w:val="000000"/>
                <w:kern w:val="0"/>
                <w:szCs w:val="21"/>
              </w:rPr>
            </w:pPr>
            <w:r w:rsidRPr="00767E76">
              <w:rPr>
                <w:rFonts w:ascii="ＭＳ Ｐゴシック" w:eastAsia="ＭＳ Ｐゴシック" w:hAnsi="ＭＳ Ｐゴシック" w:cs="ＭＳ Ｐゴシック" w:hint="eastAsia"/>
                <w:color w:val="000000"/>
                <w:kern w:val="0"/>
                <w:szCs w:val="21"/>
              </w:rPr>
              <w:t>2 制度の導入方法がわからないから</w:t>
            </w:r>
          </w:p>
        </w:tc>
      </w:tr>
      <w:tr w:rsidR="00767E76" w:rsidRPr="00767E76" w14:paraId="6F146B9F" w14:textId="77777777" w:rsidTr="00767E76">
        <w:trPr>
          <w:trHeight w:val="270"/>
        </w:trPr>
        <w:tc>
          <w:tcPr>
            <w:tcW w:w="10505" w:type="dxa"/>
            <w:tcBorders>
              <w:top w:val="nil"/>
              <w:left w:val="nil"/>
              <w:bottom w:val="nil"/>
              <w:right w:val="nil"/>
            </w:tcBorders>
            <w:shd w:val="clear" w:color="auto" w:fill="auto"/>
            <w:noWrap/>
            <w:vAlign w:val="bottom"/>
            <w:hideMark/>
          </w:tcPr>
          <w:p w14:paraId="64320C72" w14:textId="77777777" w:rsidR="00767E76" w:rsidRPr="00767E76" w:rsidRDefault="00767E76" w:rsidP="00767E76">
            <w:pPr>
              <w:widowControl/>
              <w:jc w:val="left"/>
              <w:rPr>
                <w:rFonts w:ascii="ＭＳ Ｐゴシック" w:eastAsia="ＭＳ Ｐゴシック" w:hAnsi="ＭＳ Ｐゴシック" w:cs="ＭＳ Ｐゴシック"/>
                <w:color w:val="000000"/>
                <w:kern w:val="0"/>
                <w:szCs w:val="21"/>
              </w:rPr>
            </w:pPr>
            <w:r w:rsidRPr="00767E76">
              <w:rPr>
                <w:rFonts w:ascii="ＭＳ Ｐゴシック" w:eastAsia="ＭＳ Ｐゴシック" w:hAnsi="ＭＳ Ｐゴシック" w:cs="ＭＳ Ｐゴシック" w:hint="eastAsia"/>
                <w:color w:val="000000"/>
                <w:kern w:val="0"/>
                <w:szCs w:val="21"/>
              </w:rPr>
              <w:t>3</w:t>
            </w:r>
            <w:r w:rsidRPr="004E6ACD">
              <w:rPr>
                <w:rFonts w:ascii="ＭＳ Ｐゴシック" w:eastAsia="ＭＳ Ｐゴシック" w:hAnsi="ＭＳ Ｐゴシック" w:cs="ＭＳ Ｐゴシック" w:hint="eastAsia"/>
                <w:color w:val="000000"/>
                <w:kern w:val="0"/>
                <w:szCs w:val="21"/>
              </w:rPr>
              <w:t xml:space="preserve"> </w:t>
            </w:r>
            <w:r w:rsidRPr="00847B87">
              <w:rPr>
                <w:rFonts w:ascii="ＭＳ Ｐゴシック" w:eastAsia="ＭＳ Ｐゴシック" w:hAnsi="ＭＳ Ｐゴシック" w:cs="ＭＳ Ｐゴシック" w:hint="eastAsia"/>
                <w:color w:val="000000"/>
                <w:kern w:val="0"/>
                <w:szCs w:val="21"/>
              </w:rPr>
              <w:t xml:space="preserve">その他 </w:t>
            </w:r>
            <w:r w:rsidR="00BA7D0F" w:rsidRPr="00847B87">
              <w:rPr>
                <w:rFonts w:ascii="ＭＳ Ｐゴシック" w:eastAsia="ＭＳ Ｐゴシック" w:hAnsi="ＭＳ Ｐゴシック" w:cs="ＭＳ Ｐゴシック" w:hint="eastAsia"/>
                <w:color w:val="000000"/>
                <w:kern w:val="0"/>
                <w:szCs w:val="21"/>
              </w:rPr>
              <w:t>【理由</w:t>
            </w:r>
            <w:r w:rsidR="00BA7D0F">
              <w:rPr>
                <w:rFonts w:ascii="ＭＳ Ｐゴシック" w:eastAsia="ＭＳ Ｐゴシック" w:hAnsi="ＭＳ Ｐゴシック" w:cs="ＭＳ Ｐゴシック" w:hint="eastAsia"/>
                <w:color w:val="000000"/>
                <w:kern w:val="0"/>
                <w:szCs w:val="21"/>
              </w:rPr>
              <w:t>：　　　　　　　　　　　　　　　　　　　　　　　　　　　　　　　　　　　　　　　　　　　　　　　　　　　　　　　】</w:t>
            </w:r>
          </w:p>
        </w:tc>
      </w:tr>
    </w:tbl>
    <w:p w14:paraId="7D71966A" w14:textId="77777777" w:rsidR="00D965CC" w:rsidRDefault="00D965CC">
      <w:pPr>
        <w:rPr>
          <w:rFonts w:asciiTheme="majorEastAsia" w:eastAsiaTheme="majorEastAsia" w:hAnsiTheme="majorEastAsia"/>
        </w:rPr>
      </w:pPr>
    </w:p>
    <w:p w14:paraId="09A450D4" w14:textId="77777777" w:rsidR="00696B17" w:rsidRPr="00696B17" w:rsidRDefault="00696B17" w:rsidP="00696B17">
      <w:pPr>
        <w:widowControl/>
        <w:rPr>
          <w:rFonts w:ascii="ＭＳ Ｐゴシック" w:eastAsia="ＭＳ Ｐゴシック" w:hAnsi="ＭＳ Ｐゴシック" w:cs="ＭＳ Ｐゴシック"/>
          <w:b/>
          <w:color w:val="0070C0"/>
          <w:kern w:val="0"/>
          <w:sz w:val="18"/>
          <w:szCs w:val="18"/>
        </w:rPr>
      </w:pPr>
      <w:r w:rsidRPr="00696B17">
        <w:rPr>
          <w:rFonts w:ascii="ＭＳ Ｐゴシック" w:eastAsia="ＭＳ Ｐゴシック" w:hAnsi="ＭＳ Ｐゴシック" w:cs="ＭＳ Ｐゴシック" w:hint="eastAsia"/>
          <w:b/>
          <w:color w:val="0070C0"/>
          <w:kern w:val="0"/>
          <w:sz w:val="18"/>
          <w:szCs w:val="18"/>
        </w:rPr>
        <w:t>〈問3-1 で、取り組んでいない項目があった場合に回答〉</w:t>
      </w:r>
    </w:p>
    <w:p w14:paraId="7FBD9347" w14:textId="77777777" w:rsidR="00767E76" w:rsidRPr="00214DFF" w:rsidRDefault="00696B17">
      <w:pPr>
        <w:rPr>
          <w:rFonts w:asciiTheme="majorEastAsia" w:eastAsiaTheme="majorEastAsia" w:hAnsiTheme="majorEastAsia"/>
          <w:b/>
          <w:sz w:val="22"/>
          <w:shd w:val="clear" w:color="auto" w:fill="CCECFF"/>
        </w:rPr>
      </w:pPr>
      <w:r w:rsidRPr="00214DFF">
        <w:rPr>
          <w:rFonts w:asciiTheme="majorEastAsia" w:eastAsiaTheme="majorEastAsia" w:hAnsiTheme="majorEastAsia" w:hint="eastAsia"/>
          <w:b/>
          <w:sz w:val="22"/>
          <w:shd w:val="clear" w:color="auto" w:fill="CCECFF"/>
        </w:rPr>
        <w:t>問3-3 継続就</w:t>
      </w:r>
      <w:r w:rsidR="00E33694">
        <w:rPr>
          <w:rFonts w:asciiTheme="majorEastAsia" w:eastAsiaTheme="majorEastAsia" w:hAnsiTheme="majorEastAsia" w:hint="eastAsia"/>
          <w:b/>
          <w:sz w:val="22"/>
          <w:shd w:val="clear" w:color="auto" w:fill="CCECFF"/>
        </w:rPr>
        <w:t>業について、今後、制度を設定する予定はありますか。（選択肢を一つ選んで記入欄に記入</w:t>
      </w:r>
      <w:r w:rsidRPr="00214DFF">
        <w:rPr>
          <w:rFonts w:asciiTheme="majorEastAsia" w:eastAsiaTheme="majorEastAsia" w:hAnsiTheme="majorEastAsia" w:hint="eastAsia"/>
          <w:b/>
          <w:sz w:val="22"/>
          <w:shd w:val="clear" w:color="auto" w:fill="CCECFF"/>
        </w:rPr>
        <w:t xml:space="preserve">）                      </w:t>
      </w:r>
    </w:p>
    <w:p w14:paraId="26C808D3" w14:textId="77777777" w:rsidR="00E33694" w:rsidRPr="00847B87" w:rsidRDefault="00696B17">
      <w:pPr>
        <w:rPr>
          <w:rFonts w:asciiTheme="majorEastAsia" w:eastAsiaTheme="majorEastAsia" w:hAnsiTheme="majorEastAsia"/>
          <w:color w:val="0070C0"/>
        </w:rPr>
      </w:pPr>
      <w:r w:rsidRPr="00EE4E16">
        <w:rPr>
          <w:rFonts w:ascii="ＭＳ Ｐゴシック" w:eastAsia="ＭＳ Ｐゴシック" w:hAnsi="ＭＳ Ｐゴシック" w:hint="eastAsia"/>
        </w:rPr>
        <w:t xml:space="preserve">1 </w:t>
      </w:r>
      <w:r w:rsidRPr="00847B87">
        <w:rPr>
          <w:rFonts w:asciiTheme="majorEastAsia" w:eastAsiaTheme="majorEastAsia" w:hAnsiTheme="majorEastAsia" w:hint="eastAsia"/>
        </w:rPr>
        <w:t>ある</w:t>
      </w:r>
      <w:r>
        <w:rPr>
          <w:rFonts w:asciiTheme="majorEastAsia" w:eastAsiaTheme="majorEastAsia" w:hAnsiTheme="majorEastAsia" w:hint="eastAsia"/>
        </w:rPr>
        <w:t xml:space="preserve">         </w:t>
      </w:r>
    </w:p>
    <w:p w14:paraId="63074E35" w14:textId="77777777" w:rsidR="00847B87" w:rsidRDefault="00696B17">
      <w:pPr>
        <w:rPr>
          <w:rFonts w:asciiTheme="majorEastAsia" w:eastAsiaTheme="majorEastAsia" w:hAnsiTheme="majorEastAsia"/>
        </w:rPr>
      </w:pPr>
      <w:r w:rsidRPr="00EE4E16">
        <w:rPr>
          <w:rFonts w:ascii="ＭＳ Ｐゴシック" w:eastAsia="ＭＳ Ｐゴシック" w:hAnsi="ＭＳ Ｐゴシック" w:hint="eastAsia"/>
        </w:rPr>
        <w:t>2</w:t>
      </w:r>
      <w:r w:rsidRPr="00696B17">
        <w:rPr>
          <w:rFonts w:asciiTheme="majorEastAsia" w:eastAsiaTheme="majorEastAsia" w:hAnsiTheme="majorEastAsia" w:hint="eastAsia"/>
        </w:rPr>
        <w:t xml:space="preserve"> </w:t>
      </w:r>
      <w:r w:rsidRPr="00847B87">
        <w:rPr>
          <w:rFonts w:asciiTheme="majorEastAsia" w:eastAsiaTheme="majorEastAsia" w:hAnsiTheme="majorEastAsia" w:hint="eastAsia"/>
        </w:rPr>
        <w:t>ない</w:t>
      </w:r>
      <w:r w:rsidR="00847B87">
        <w:rPr>
          <w:rFonts w:asciiTheme="majorEastAsia" w:eastAsiaTheme="majorEastAsia" w:hAnsiTheme="majorEastAsia" w:hint="eastAsia"/>
        </w:rPr>
        <w:t>【理由：　　　　　　　　　　　　　　　　　　　　　　　　　　　　　　　　　　　　　　】</w:t>
      </w:r>
    </w:p>
    <w:p w14:paraId="2A503301" w14:textId="77777777" w:rsidR="00847B87" w:rsidRDefault="00847B87" w:rsidP="00847B87">
      <w:pPr>
        <w:rPr>
          <w:rFonts w:asciiTheme="majorEastAsia" w:eastAsiaTheme="majorEastAsia" w:hAnsiTheme="majorEastAsia"/>
        </w:rPr>
      </w:pPr>
    </w:p>
    <w:p w14:paraId="61C1687B" w14:textId="77777777" w:rsidR="00847B87" w:rsidRDefault="00847B87" w:rsidP="00847B87">
      <w:pPr>
        <w:rPr>
          <w:rFonts w:asciiTheme="majorEastAsia" w:eastAsiaTheme="majorEastAsia" w:hAnsiTheme="majorEastAsia"/>
        </w:rPr>
      </w:pPr>
    </w:p>
    <w:p w14:paraId="53D21C96" w14:textId="77777777" w:rsidR="00847B87" w:rsidRDefault="00847B87" w:rsidP="00847B87">
      <w:pPr>
        <w:rPr>
          <w:rFonts w:asciiTheme="majorEastAsia" w:eastAsiaTheme="majorEastAsia" w:hAnsiTheme="majorEastAsia"/>
        </w:rPr>
      </w:pPr>
    </w:p>
    <w:p w14:paraId="3E9F8188" w14:textId="77777777" w:rsidR="00847B87" w:rsidRDefault="00847B87" w:rsidP="00847B87">
      <w:pPr>
        <w:rPr>
          <w:rFonts w:asciiTheme="majorEastAsia" w:eastAsiaTheme="majorEastAsia" w:hAnsiTheme="majorEastAsia"/>
        </w:rPr>
      </w:pPr>
    </w:p>
    <w:p w14:paraId="08390C7C" w14:textId="77777777" w:rsidR="00847B87" w:rsidRPr="00847B87" w:rsidRDefault="00847B87" w:rsidP="00847B87">
      <w:pPr>
        <w:rPr>
          <w:rFonts w:asciiTheme="majorEastAsia" w:eastAsiaTheme="majorEastAsia" w:hAnsiTheme="majorEastAsia"/>
        </w:rPr>
      </w:pPr>
    </w:p>
    <w:p w14:paraId="0FA0AEDE" w14:textId="77777777" w:rsidR="00696B17" w:rsidRPr="000D5814" w:rsidRDefault="00696B17" w:rsidP="00696B17">
      <w:pPr>
        <w:widowControl/>
        <w:rPr>
          <w:rFonts w:ascii="ＭＳ Ｐゴシック" w:eastAsia="ＭＳ Ｐゴシック" w:hAnsi="ＭＳ Ｐゴシック" w:cs="ＭＳ Ｐゴシック"/>
          <w:b/>
          <w:color w:val="0070C0"/>
          <w:kern w:val="0"/>
          <w:sz w:val="18"/>
          <w:szCs w:val="18"/>
        </w:rPr>
      </w:pPr>
      <w:bookmarkStart w:id="1" w:name="_Hlk154477233"/>
      <w:r w:rsidRPr="000D5814">
        <w:rPr>
          <w:rFonts w:ascii="ＭＳ Ｐゴシック" w:eastAsia="ＭＳ Ｐゴシック" w:hAnsi="ＭＳ Ｐゴシック" w:cs="ＭＳ Ｐゴシック" w:hint="eastAsia"/>
          <w:b/>
          <w:color w:val="0070C0"/>
          <w:kern w:val="0"/>
          <w:sz w:val="18"/>
          <w:szCs w:val="18"/>
        </w:rPr>
        <w:lastRenderedPageBreak/>
        <w:t>〈問3-1 で、「2 育児休業制度を設けている」を選択した方のみ回答〉</w:t>
      </w:r>
      <w:bookmarkEnd w:id="1"/>
    </w:p>
    <w:p w14:paraId="24D33BDF" w14:textId="77777777" w:rsidR="00A57232" w:rsidRDefault="00696B17" w:rsidP="00696B17">
      <w:pPr>
        <w:rPr>
          <w:rFonts w:asciiTheme="majorEastAsia" w:eastAsiaTheme="majorEastAsia" w:hAnsiTheme="majorEastAsia"/>
          <w:b/>
          <w:sz w:val="22"/>
          <w:shd w:val="clear" w:color="auto" w:fill="CCECFF"/>
        </w:rPr>
      </w:pPr>
      <w:r w:rsidRPr="00214DFF">
        <w:rPr>
          <w:rFonts w:asciiTheme="majorEastAsia" w:eastAsiaTheme="majorEastAsia" w:hAnsiTheme="majorEastAsia" w:hint="eastAsia"/>
          <w:b/>
          <w:sz w:val="22"/>
          <w:shd w:val="clear" w:color="auto" w:fill="CCECFF"/>
        </w:rPr>
        <w:t>問3-4 この3 年間</w:t>
      </w:r>
      <w:r w:rsidR="00606A4A">
        <w:rPr>
          <w:rFonts w:asciiTheme="majorEastAsia" w:eastAsiaTheme="majorEastAsia" w:hAnsiTheme="majorEastAsia" w:hint="eastAsia"/>
          <w:b/>
          <w:sz w:val="22"/>
          <w:shd w:val="clear" w:color="auto" w:fill="CCECFF"/>
        </w:rPr>
        <w:t>（令和</w:t>
      </w:r>
      <w:r w:rsidR="00A57232">
        <w:rPr>
          <w:rFonts w:asciiTheme="majorEastAsia" w:eastAsiaTheme="majorEastAsia" w:hAnsiTheme="majorEastAsia" w:hint="eastAsia"/>
          <w:b/>
          <w:sz w:val="22"/>
          <w:shd w:val="clear" w:color="auto" w:fill="CCECFF"/>
        </w:rPr>
        <w:t>3</w:t>
      </w:r>
      <w:r w:rsidR="00606A4A">
        <w:rPr>
          <w:rFonts w:asciiTheme="majorEastAsia" w:eastAsiaTheme="majorEastAsia" w:hAnsiTheme="majorEastAsia" w:hint="eastAsia"/>
          <w:b/>
          <w:sz w:val="22"/>
          <w:shd w:val="clear" w:color="auto" w:fill="CCECFF"/>
        </w:rPr>
        <w:t>年度～令和</w:t>
      </w:r>
      <w:r w:rsidR="00A57232">
        <w:rPr>
          <w:rFonts w:asciiTheme="majorEastAsia" w:eastAsiaTheme="majorEastAsia" w:hAnsiTheme="majorEastAsia" w:hint="eastAsia"/>
          <w:b/>
          <w:sz w:val="22"/>
          <w:shd w:val="clear" w:color="auto" w:fill="CCECFF"/>
        </w:rPr>
        <w:t>5</w:t>
      </w:r>
      <w:r w:rsidR="00606A4A">
        <w:rPr>
          <w:rFonts w:asciiTheme="majorEastAsia" w:eastAsiaTheme="majorEastAsia" w:hAnsiTheme="majorEastAsia" w:hint="eastAsia"/>
          <w:b/>
          <w:sz w:val="22"/>
          <w:shd w:val="clear" w:color="auto" w:fill="CCECFF"/>
        </w:rPr>
        <w:t>年度）</w:t>
      </w:r>
      <w:r w:rsidRPr="00214DFF">
        <w:rPr>
          <w:rFonts w:asciiTheme="majorEastAsia" w:eastAsiaTheme="majorEastAsia" w:hAnsiTheme="majorEastAsia" w:hint="eastAsia"/>
          <w:b/>
          <w:sz w:val="22"/>
          <w:shd w:val="clear" w:color="auto" w:fill="CCECFF"/>
        </w:rPr>
        <w:t>に、出産した</w:t>
      </w:r>
      <w:r w:rsidR="00A57232">
        <w:rPr>
          <w:rFonts w:asciiTheme="majorEastAsia" w:eastAsiaTheme="majorEastAsia" w:hAnsiTheme="majorEastAsia" w:hint="eastAsia"/>
          <w:b/>
          <w:sz w:val="22"/>
          <w:shd w:val="clear" w:color="auto" w:fill="CCECFF"/>
        </w:rPr>
        <w:t>又は予定の</w:t>
      </w:r>
      <w:r w:rsidRPr="00214DFF">
        <w:rPr>
          <w:rFonts w:asciiTheme="majorEastAsia" w:eastAsiaTheme="majorEastAsia" w:hAnsiTheme="majorEastAsia" w:hint="eastAsia"/>
          <w:b/>
          <w:sz w:val="22"/>
          <w:shd w:val="clear" w:color="auto" w:fill="CCECFF"/>
        </w:rPr>
        <w:t>女性、育児休業を利用した</w:t>
      </w:r>
      <w:r w:rsidR="00A57232">
        <w:rPr>
          <w:rFonts w:asciiTheme="majorEastAsia" w:eastAsiaTheme="majorEastAsia" w:hAnsiTheme="majorEastAsia" w:hint="eastAsia"/>
          <w:b/>
          <w:sz w:val="22"/>
          <w:shd w:val="clear" w:color="auto" w:fill="CCECFF"/>
        </w:rPr>
        <w:t>又は予定の</w:t>
      </w:r>
      <w:r w:rsidRPr="00214DFF">
        <w:rPr>
          <w:rFonts w:asciiTheme="majorEastAsia" w:eastAsiaTheme="majorEastAsia" w:hAnsiTheme="majorEastAsia" w:hint="eastAsia"/>
          <w:b/>
          <w:sz w:val="22"/>
          <w:shd w:val="clear" w:color="auto" w:fill="CCECFF"/>
        </w:rPr>
        <w:t>女性、復職した</w:t>
      </w:r>
      <w:r w:rsidR="00A57232">
        <w:rPr>
          <w:rFonts w:asciiTheme="majorEastAsia" w:eastAsiaTheme="majorEastAsia" w:hAnsiTheme="majorEastAsia" w:hint="eastAsia"/>
          <w:b/>
          <w:sz w:val="22"/>
          <w:shd w:val="clear" w:color="auto" w:fill="CCECFF"/>
        </w:rPr>
        <w:t>又は予定の</w:t>
      </w:r>
      <w:r w:rsidRPr="00214DFF">
        <w:rPr>
          <w:rFonts w:asciiTheme="majorEastAsia" w:eastAsiaTheme="majorEastAsia" w:hAnsiTheme="majorEastAsia" w:hint="eastAsia"/>
          <w:b/>
          <w:sz w:val="22"/>
          <w:shd w:val="clear" w:color="auto" w:fill="CCECFF"/>
        </w:rPr>
        <w:t>女性はそれぞれ何人いましたか（正社員）。</w:t>
      </w:r>
    </w:p>
    <w:p w14:paraId="22612882" w14:textId="078F7048" w:rsidR="00696B17" w:rsidRPr="00214DFF" w:rsidRDefault="00696B17" w:rsidP="00696B17">
      <w:pPr>
        <w:rPr>
          <w:rFonts w:asciiTheme="majorEastAsia" w:eastAsiaTheme="majorEastAsia" w:hAnsiTheme="majorEastAsia"/>
          <w:b/>
          <w:sz w:val="22"/>
          <w:shd w:val="clear" w:color="auto" w:fill="CCECFF"/>
        </w:rPr>
      </w:pPr>
      <w:r w:rsidRPr="00214DFF">
        <w:rPr>
          <w:rFonts w:asciiTheme="majorEastAsia" w:eastAsiaTheme="majorEastAsia" w:hAnsiTheme="majorEastAsia" w:hint="eastAsia"/>
          <w:b/>
          <w:sz w:val="22"/>
          <w:shd w:val="clear" w:color="auto" w:fill="CCECFF"/>
        </w:rPr>
        <w:t xml:space="preserve">職種ごとに該当する人数を記入して下さい。                                                  </w:t>
      </w:r>
    </w:p>
    <w:p w14:paraId="045BBD00" w14:textId="77777777" w:rsidR="00696B17" w:rsidRPr="00696B17" w:rsidRDefault="00696B17">
      <w:pPr>
        <w:rPr>
          <w:rFonts w:asciiTheme="majorEastAsia" w:eastAsiaTheme="majorEastAsia" w:hAnsiTheme="majorEastAsia"/>
          <w:sz w:val="18"/>
          <w:szCs w:val="18"/>
        </w:rPr>
      </w:pPr>
      <w:r w:rsidRPr="00696B17">
        <w:rPr>
          <w:rFonts w:asciiTheme="majorEastAsia" w:eastAsiaTheme="majorEastAsia" w:hAnsiTheme="majorEastAsia" w:hint="eastAsia"/>
          <w:sz w:val="18"/>
          <w:szCs w:val="18"/>
        </w:rPr>
        <w:t>注</w:t>
      </w:r>
      <w:r w:rsidRPr="00696B17">
        <w:rPr>
          <w:rFonts w:asciiTheme="majorEastAsia" w:eastAsiaTheme="majorEastAsia" w:hAnsiTheme="majorEastAsia"/>
          <w:sz w:val="18"/>
          <w:szCs w:val="18"/>
        </w:rPr>
        <w:t>)</w:t>
      </w:r>
      <w:r w:rsidRPr="00696B17">
        <w:rPr>
          <w:rFonts w:asciiTheme="majorEastAsia" w:eastAsiaTheme="majorEastAsia" w:hAnsiTheme="majorEastAsia" w:hint="eastAsia"/>
          <w:sz w:val="18"/>
          <w:szCs w:val="18"/>
        </w:rPr>
        <w:t>該当者がいない場合は、空欄ではなく「</w:t>
      </w:r>
      <w:r w:rsidRPr="00696B17">
        <w:rPr>
          <w:rFonts w:asciiTheme="majorEastAsia" w:eastAsiaTheme="majorEastAsia" w:hAnsiTheme="majorEastAsia"/>
          <w:sz w:val="18"/>
          <w:szCs w:val="18"/>
        </w:rPr>
        <w:t>0</w:t>
      </w:r>
      <w:r w:rsidRPr="00696B17">
        <w:rPr>
          <w:rFonts w:asciiTheme="majorEastAsia" w:eastAsiaTheme="majorEastAsia" w:hAnsiTheme="majorEastAsia" w:hint="eastAsia"/>
          <w:sz w:val="18"/>
          <w:szCs w:val="18"/>
        </w:rPr>
        <w:t>」（ゼロ）と記</w:t>
      </w:r>
      <w:r w:rsidRPr="00696B17">
        <w:rPr>
          <w:rFonts w:ascii="Meiryo UI" w:eastAsia="Meiryo UI" w:hAnsi="Meiryo UI" w:cs="Meiryo UI" w:hint="eastAsia"/>
          <w:sz w:val="18"/>
          <w:szCs w:val="18"/>
        </w:rPr>
        <w:t>⼊</w:t>
      </w:r>
      <w:r w:rsidRPr="00696B17">
        <w:rPr>
          <w:rFonts w:ascii="ＭＳ ゴシック" w:eastAsia="ＭＳ ゴシック" w:hAnsi="ＭＳ ゴシック" w:cs="ＭＳ ゴシック" w:hint="eastAsia"/>
          <w:sz w:val="18"/>
          <w:szCs w:val="18"/>
        </w:rPr>
        <w:t>して下さい。わからない場合は、「</w:t>
      </w:r>
      <w:r w:rsidRPr="00696B17">
        <w:rPr>
          <w:rFonts w:asciiTheme="majorEastAsia" w:eastAsiaTheme="majorEastAsia" w:hAnsiTheme="majorEastAsia"/>
          <w:sz w:val="18"/>
          <w:szCs w:val="18"/>
        </w:rPr>
        <w:t>-</w:t>
      </w:r>
      <w:r w:rsidRPr="00696B17">
        <w:rPr>
          <w:rFonts w:asciiTheme="majorEastAsia" w:eastAsiaTheme="majorEastAsia" w:hAnsiTheme="majorEastAsia" w:hint="eastAsia"/>
          <w:sz w:val="18"/>
          <w:szCs w:val="18"/>
        </w:rPr>
        <w:t>」（ハイフン）を記</w:t>
      </w:r>
      <w:r w:rsidRPr="00696B17">
        <w:rPr>
          <w:rFonts w:ascii="Meiryo UI" w:eastAsia="Meiryo UI" w:hAnsi="Meiryo UI" w:cs="Meiryo UI" w:hint="eastAsia"/>
          <w:sz w:val="18"/>
          <w:szCs w:val="18"/>
        </w:rPr>
        <w:t>⼊</w:t>
      </w:r>
      <w:r w:rsidRPr="00696B17">
        <w:rPr>
          <w:rFonts w:ascii="ＭＳ ゴシック" w:eastAsia="ＭＳ ゴシック" w:hAnsi="ＭＳ ゴシック" w:cs="ＭＳ ゴシック" w:hint="eastAsia"/>
          <w:sz w:val="18"/>
          <w:szCs w:val="18"/>
        </w:rPr>
        <w:t>して下さい。</w:t>
      </w:r>
    </w:p>
    <w:p w14:paraId="4E6E5E33" w14:textId="77777777" w:rsidR="00696B17" w:rsidRPr="00696B17" w:rsidRDefault="00E5041E" w:rsidP="00696B17">
      <w:pPr>
        <w:wordWrap w:val="0"/>
        <w:jc w:val="righ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696B17" w:rsidRPr="00696B17">
        <w:rPr>
          <w:rFonts w:asciiTheme="majorEastAsia" w:eastAsiaTheme="majorEastAsia" w:hAnsiTheme="majorEastAsia" w:hint="eastAsia"/>
          <w:sz w:val="16"/>
          <w:szCs w:val="16"/>
        </w:rPr>
        <w:t xml:space="preserve">単位：人 </w:t>
      </w:r>
      <w:r w:rsidR="00696B17">
        <w:rPr>
          <w:rFonts w:asciiTheme="majorEastAsia" w:eastAsiaTheme="majorEastAsia" w:hAnsiTheme="majorEastAsia" w:hint="eastAsia"/>
          <w:sz w:val="16"/>
          <w:szCs w:val="16"/>
        </w:rPr>
        <w:t xml:space="preserve">     </w:t>
      </w:r>
      <w:r w:rsidR="00696B17" w:rsidRPr="00696B17">
        <w:rPr>
          <w:rFonts w:asciiTheme="majorEastAsia" w:eastAsiaTheme="majorEastAsia" w:hAnsiTheme="majorEastAsia" w:hint="eastAsia"/>
          <w:sz w:val="16"/>
          <w:szCs w:val="16"/>
        </w:rPr>
        <w:t xml:space="preserve">  </w:t>
      </w:r>
      <w:r w:rsidR="00696B17">
        <w:rPr>
          <w:rFonts w:asciiTheme="majorEastAsia" w:eastAsiaTheme="majorEastAsia" w:hAnsiTheme="majorEastAsia" w:hint="eastAsia"/>
          <w:sz w:val="16"/>
          <w:szCs w:val="16"/>
        </w:rPr>
        <w:t xml:space="preserve">    </w:t>
      </w:r>
      <w:r w:rsidR="00696B17" w:rsidRPr="00696B17">
        <w:rPr>
          <w:rFonts w:asciiTheme="majorEastAsia" w:eastAsiaTheme="majorEastAsia" w:hAnsiTheme="majorEastAsia" w:hint="eastAsia"/>
          <w:sz w:val="16"/>
          <w:szCs w:val="16"/>
        </w:rPr>
        <w:t xml:space="preserve">      </w:t>
      </w:r>
    </w:p>
    <w:tbl>
      <w:tblPr>
        <w:tblW w:w="9513" w:type="dxa"/>
        <w:jc w:val="center"/>
        <w:tblCellMar>
          <w:left w:w="99" w:type="dxa"/>
          <w:right w:w="99" w:type="dxa"/>
        </w:tblCellMar>
        <w:tblLook w:val="04A0" w:firstRow="1" w:lastRow="0" w:firstColumn="1" w:lastColumn="0" w:noHBand="0" w:noVBand="1"/>
      </w:tblPr>
      <w:tblGrid>
        <w:gridCol w:w="1559"/>
        <w:gridCol w:w="1198"/>
        <w:gridCol w:w="1080"/>
        <w:gridCol w:w="1080"/>
        <w:gridCol w:w="197"/>
        <w:gridCol w:w="21"/>
        <w:gridCol w:w="1942"/>
        <w:gridCol w:w="344"/>
        <w:gridCol w:w="2114"/>
      </w:tblGrid>
      <w:tr w:rsidR="00696B17" w:rsidRPr="00696B17" w14:paraId="7C3C827F" w14:textId="77777777" w:rsidTr="00E5041E">
        <w:trPr>
          <w:trHeight w:val="270"/>
          <w:jc w:val="center"/>
        </w:trPr>
        <w:tc>
          <w:tcPr>
            <w:tcW w:w="1559" w:type="dxa"/>
            <w:tcBorders>
              <w:top w:val="single" w:sz="4" w:space="0" w:color="auto"/>
              <w:left w:val="single" w:sz="4" w:space="0" w:color="auto"/>
              <w:bottom w:val="nil"/>
              <w:right w:val="single" w:sz="4" w:space="0" w:color="auto"/>
            </w:tcBorders>
            <w:shd w:val="clear" w:color="auto" w:fill="auto"/>
            <w:noWrap/>
            <w:vAlign w:val="bottom"/>
            <w:hideMark/>
          </w:tcPr>
          <w:p w14:paraId="7B20A304" w14:textId="77777777" w:rsidR="00696B17" w:rsidRPr="00696B17" w:rsidRDefault="00696B17" w:rsidP="00696B17">
            <w:pPr>
              <w:widowControl/>
              <w:jc w:val="left"/>
              <w:rPr>
                <w:rFonts w:ascii="ＭＳ Ｐゴシック" w:eastAsia="ＭＳ Ｐゴシック" w:hAnsi="ＭＳ Ｐゴシック" w:cs="ＭＳ Ｐゴシック"/>
                <w:color w:val="000000"/>
                <w:kern w:val="0"/>
                <w:sz w:val="20"/>
                <w:szCs w:val="20"/>
              </w:rPr>
            </w:pPr>
            <w:r w:rsidRPr="00696B17">
              <w:rPr>
                <w:rFonts w:ascii="ＭＳ Ｐゴシック" w:eastAsia="ＭＳ Ｐゴシック" w:hAnsi="ＭＳ Ｐゴシック" w:cs="ＭＳ Ｐゴシック" w:hint="eastAsia"/>
                <w:color w:val="000000"/>
                <w:kern w:val="0"/>
                <w:sz w:val="20"/>
                <w:szCs w:val="20"/>
              </w:rPr>
              <w:t xml:space="preserve">　</w:t>
            </w:r>
          </w:p>
        </w:tc>
        <w:tc>
          <w:tcPr>
            <w:tcW w:w="1176" w:type="dxa"/>
            <w:vMerge w:val="restart"/>
            <w:tcBorders>
              <w:top w:val="single" w:sz="4" w:space="0" w:color="auto"/>
              <w:left w:val="nil"/>
              <w:bottom w:val="single" w:sz="4" w:space="0" w:color="000000"/>
              <w:right w:val="nil"/>
            </w:tcBorders>
            <w:shd w:val="clear" w:color="auto" w:fill="auto"/>
            <w:noWrap/>
            <w:vAlign w:val="center"/>
            <w:hideMark/>
          </w:tcPr>
          <w:p w14:paraId="3674924C" w14:textId="77777777" w:rsidR="00696B17" w:rsidRDefault="00696B17" w:rsidP="00696B17">
            <w:pPr>
              <w:widowControl/>
              <w:jc w:val="center"/>
              <w:rPr>
                <w:rFonts w:ascii="ＭＳ Ｐゴシック" w:eastAsia="ＭＳ Ｐゴシック" w:hAnsi="ＭＳ Ｐゴシック" w:cs="ＭＳ Ｐゴシック"/>
                <w:color w:val="FF0000"/>
                <w:kern w:val="0"/>
                <w:sz w:val="20"/>
                <w:szCs w:val="20"/>
              </w:rPr>
            </w:pPr>
            <w:r w:rsidRPr="00696B17">
              <w:rPr>
                <w:rFonts w:ascii="ＭＳ Ｐゴシック" w:eastAsia="ＭＳ Ｐゴシック" w:hAnsi="ＭＳ Ｐゴシック" w:cs="ＭＳ Ｐゴシック" w:hint="eastAsia"/>
                <w:color w:val="000000"/>
                <w:kern w:val="0"/>
                <w:sz w:val="20"/>
                <w:szCs w:val="20"/>
              </w:rPr>
              <w:t>出産者数</w:t>
            </w:r>
            <w:r w:rsidRPr="00696B17">
              <w:rPr>
                <w:rFonts w:ascii="ＭＳ Ｐゴシック" w:eastAsia="ＭＳ Ｐゴシック" w:hAnsi="ＭＳ Ｐゴシック" w:cs="ＭＳ Ｐゴシック" w:hint="eastAsia"/>
                <w:color w:val="FF0000"/>
                <w:kern w:val="0"/>
                <w:sz w:val="20"/>
                <w:szCs w:val="20"/>
              </w:rPr>
              <w:t>*</w:t>
            </w:r>
          </w:p>
          <w:p w14:paraId="2E1ABE26" w14:textId="428E218A" w:rsidR="00A57232" w:rsidRPr="00696B17" w:rsidRDefault="00A57232" w:rsidP="00A57232">
            <w:pPr>
              <w:widowControl/>
              <w:jc w:val="center"/>
              <w:rPr>
                <w:rFonts w:ascii="ＭＳ Ｐゴシック" w:eastAsia="ＭＳ Ｐゴシック" w:hAnsi="ＭＳ Ｐゴシック" w:cs="ＭＳ Ｐゴシック"/>
                <w:color w:val="000000"/>
                <w:kern w:val="0"/>
                <w:sz w:val="20"/>
                <w:szCs w:val="20"/>
              </w:rPr>
            </w:pPr>
            <w:r w:rsidRPr="00A57232">
              <w:rPr>
                <w:rFonts w:ascii="ＭＳ Ｐゴシック" w:eastAsia="ＭＳ Ｐゴシック" w:hAnsi="ＭＳ Ｐゴシック" w:cs="ＭＳ Ｐゴシック" w:hint="eastAsia"/>
                <w:color w:val="000000"/>
                <w:w w:val="85"/>
                <w:kern w:val="0"/>
                <w:sz w:val="20"/>
                <w:szCs w:val="20"/>
                <w:fitText w:val="1000" w:id="-1127058176"/>
              </w:rPr>
              <w:t>（予定を含む</w:t>
            </w:r>
            <w:r w:rsidRPr="00A57232">
              <w:rPr>
                <w:rFonts w:ascii="ＭＳ Ｐゴシック" w:eastAsia="ＭＳ Ｐゴシック" w:hAnsi="ＭＳ Ｐゴシック" w:cs="ＭＳ Ｐゴシック" w:hint="eastAsia"/>
                <w:color w:val="000000"/>
                <w:spacing w:val="18"/>
                <w:w w:val="85"/>
                <w:kern w:val="0"/>
                <w:sz w:val="20"/>
                <w:szCs w:val="20"/>
                <w:fitText w:val="1000" w:id="-1127058176"/>
              </w:rPr>
              <w:t>）</w:t>
            </w:r>
          </w:p>
        </w:tc>
        <w:tc>
          <w:tcPr>
            <w:tcW w:w="1080" w:type="dxa"/>
            <w:tcBorders>
              <w:top w:val="single" w:sz="4" w:space="0" w:color="auto"/>
              <w:left w:val="nil"/>
              <w:bottom w:val="nil"/>
              <w:right w:val="nil"/>
            </w:tcBorders>
            <w:shd w:val="clear" w:color="auto" w:fill="auto"/>
            <w:noWrap/>
            <w:vAlign w:val="bottom"/>
            <w:hideMark/>
          </w:tcPr>
          <w:p w14:paraId="52FD8EA5" w14:textId="77777777" w:rsidR="00696B17" w:rsidRPr="00696B17" w:rsidRDefault="00696B17" w:rsidP="00696B17">
            <w:pPr>
              <w:widowControl/>
              <w:jc w:val="left"/>
              <w:rPr>
                <w:rFonts w:ascii="ＭＳ Ｐゴシック" w:eastAsia="ＭＳ Ｐゴシック" w:hAnsi="ＭＳ Ｐゴシック" w:cs="ＭＳ Ｐゴシック"/>
                <w:color w:val="000000"/>
                <w:kern w:val="0"/>
                <w:sz w:val="20"/>
                <w:szCs w:val="20"/>
              </w:rPr>
            </w:pPr>
            <w:r w:rsidRPr="00696B17">
              <w:rPr>
                <w:rFonts w:ascii="ＭＳ Ｐゴシック" w:eastAsia="ＭＳ Ｐゴシック" w:hAnsi="ＭＳ Ｐゴシック" w:cs="ＭＳ Ｐゴシック" w:hint="eastAsia"/>
                <w:color w:val="000000"/>
                <w:kern w:val="0"/>
                <w:sz w:val="20"/>
                <w:szCs w:val="20"/>
              </w:rPr>
              <w:t xml:space="preserve">　</w:t>
            </w:r>
          </w:p>
        </w:tc>
        <w:tc>
          <w:tcPr>
            <w:tcW w:w="1080" w:type="dxa"/>
            <w:tcBorders>
              <w:top w:val="single" w:sz="4" w:space="0" w:color="auto"/>
              <w:left w:val="nil"/>
              <w:bottom w:val="nil"/>
              <w:right w:val="nil"/>
            </w:tcBorders>
            <w:shd w:val="clear" w:color="auto" w:fill="auto"/>
            <w:noWrap/>
            <w:vAlign w:val="bottom"/>
            <w:hideMark/>
          </w:tcPr>
          <w:p w14:paraId="64563DC9" w14:textId="77777777" w:rsidR="00696B17" w:rsidRPr="00696B17" w:rsidRDefault="00696B17" w:rsidP="00696B17">
            <w:pPr>
              <w:widowControl/>
              <w:jc w:val="left"/>
              <w:rPr>
                <w:rFonts w:ascii="ＭＳ Ｐゴシック" w:eastAsia="ＭＳ Ｐゴシック" w:hAnsi="ＭＳ Ｐゴシック" w:cs="ＭＳ Ｐゴシック"/>
                <w:color w:val="000000"/>
                <w:kern w:val="0"/>
                <w:sz w:val="20"/>
                <w:szCs w:val="20"/>
              </w:rPr>
            </w:pPr>
            <w:r w:rsidRPr="00696B17">
              <w:rPr>
                <w:rFonts w:ascii="ＭＳ Ｐゴシック" w:eastAsia="ＭＳ Ｐゴシック" w:hAnsi="ＭＳ Ｐゴシック" w:cs="ＭＳ Ｐゴシック" w:hint="eastAsia"/>
                <w:color w:val="000000"/>
                <w:kern w:val="0"/>
                <w:sz w:val="20"/>
                <w:szCs w:val="20"/>
              </w:rPr>
              <w:t xml:space="preserve">　</w:t>
            </w:r>
          </w:p>
        </w:tc>
        <w:tc>
          <w:tcPr>
            <w:tcW w:w="218" w:type="dxa"/>
            <w:gridSpan w:val="2"/>
            <w:tcBorders>
              <w:top w:val="single" w:sz="4" w:space="0" w:color="auto"/>
              <w:left w:val="nil"/>
              <w:bottom w:val="nil"/>
              <w:right w:val="nil"/>
            </w:tcBorders>
            <w:shd w:val="clear" w:color="auto" w:fill="auto"/>
            <w:noWrap/>
            <w:vAlign w:val="bottom"/>
            <w:hideMark/>
          </w:tcPr>
          <w:p w14:paraId="5B8D2CCC" w14:textId="77777777" w:rsidR="00696B17" w:rsidRPr="00696B17" w:rsidRDefault="00696B17" w:rsidP="00696B17">
            <w:pPr>
              <w:widowControl/>
              <w:jc w:val="left"/>
              <w:rPr>
                <w:rFonts w:ascii="ＭＳ Ｐゴシック" w:eastAsia="ＭＳ Ｐゴシック" w:hAnsi="ＭＳ Ｐゴシック" w:cs="ＭＳ Ｐゴシック"/>
                <w:color w:val="000000"/>
                <w:kern w:val="0"/>
                <w:sz w:val="20"/>
                <w:szCs w:val="20"/>
              </w:rPr>
            </w:pPr>
            <w:r w:rsidRPr="00696B17">
              <w:rPr>
                <w:rFonts w:ascii="ＭＳ Ｐゴシック" w:eastAsia="ＭＳ Ｐゴシック" w:hAnsi="ＭＳ Ｐゴシック" w:cs="ＭＳ Ｐゴシック" w:hint="eastAsia"/>
                <w:color w:val="000000"/>
                <w:kern w:val="0"/>
                <w:sz w:val="20"/>
                <w:szCs w:val="20"/>
              </w:rPr>
              <w:t xml:space="preserve">　</w:t>
            </w:r>
          </w:p>
        </w:tc>
        <w:tc>
          <w:tcPr>
            <w:tcW w:w="1942" w:type="dxa"/>
            <w:tcBorders>
              <w:top w:val="single" w:sz="4" w:space="0" w:color="auto"/>
              <w:left w:val="nil"/>
              <w:bottom w:val="nil"/>
              <w:right w:val="nil"/>
            </w:tcBorders>
            <w:shd w:val="clear" w:color="auto" w:fill="auto"/>
            <w:noWrap/>
            <w:vAlign w:val="bottom"/>
            <w:hideMark/>
          </w:tcPr>
          <w:p w14:paraId="51FC73B6" w14:textId="77777777" w:rsidR="00696B17" w:rsidRPr="00696B17" w:rsidRDefault="00696B17" w:rsidP="00696B17">
            <w:pPr>
              <w:widowControl/>
              <w:jc w:val="left"/>
              <w:rPr>
                <w:rFonts w:ascii="ＭＳ Ｐゴシック" w:eastAsia="ＭＳ Ｐゴシック" w:hAnsi="ＭＳ Ｐゴシック" w:cs="ＭＳ Ｐゴシック"/>
                <w:color w:val="000000"/>
                <w:kern w:val="0"/>
                <w:sz w:val="20"/>
                <w:szCs w:val="20"/>
              </w:rPr>
            </w:pPr>
            <w:r w:rsidRPr="00696B17">
              <w:rPr>
                <w:rFonts w:ascii="ＭＳ Ｐゴシック" w:eastAsia="ＭＳ Ｐゴシック" w:hAnsi="ＭＳ Ｐゴシック" w:cs="ＭＳ Ｐゴシック" w:hint="eastAsia"/>
                <w:color w:val="000000"/>
                <w:kern w:val="0"/>
                <w:sz w:val="20"/>
                <w:szCs w:val="20"/>
              </w:rPr>
              <w:t xml:space="preserve">　</w:t>
            </w:r>
          </w:p>
        </w:tc>
        <w:tc>
          <w:tcPr>
            <w:tcW w:w="2458" w:type="dxa"/>
            <w:gridSpan w:val="2"/>
            <w:tcBorders>
              <w:top w:val="single" w:sz="4" w:space="0" w:color="auto"/>
              <w:left w:val="nil"/>
              <w:bottom w:val="nil"/>
              <w:right w:val="single" w:sz="4" w:space="0" w:color="auto"/>
            </w:tcBorders>
            <w:shd w:val="clear" w:color="auto" w:fill="auto"/>
            <w:noWrap/>
            <w:vAlign w:val="bottom"/>
            <w:hideMark/>
          </w:tcPr>
          <w:p w14:paraId="5CEFF2A5" w14:textId="77777777" w:rsidR="00696B17" w:rsidRPr="00696B17" w:rsidRDefault="00696B17" w:rsidP="00696B17">
            <w:pPr>
              <w:widowControl/>
              <w:jc w:val="left"/>
              <w:rPr>
                <w:rFonts w:ascii="ＭＳ Ｐゴシック" w:eastAsia="ＭＳ Ｐゴシック" w:hAnsi="ＭＳ Ｐゴシック" w:cs="ＭＳ Ｐゴシック"/>
                <w:color w:val="000000"/>
                <w:kern w:val="0"/>
                <w:sz w:val="20"/>
                <w:szCs w:val="20"/>
              </w:rPr>
            </w:pPr>
            <w:r w:rsidRPr="00696B17">
              <w:rPr>
                <w:rFonts w:ascii="ＭＳ Ｐゴシック" w:eastAsia="ＭＳ Ｐゴシック" w:hAnsi="ＭＳ Ｐゴシック" w:cs="ＭＳ Ｐゴシック" w:hint="eastAsia"/>
                <w:color w:val="000000"/>
                <w:kern w:val="0"/>
                <w:sz w:val="20"/>
                <w:szCs w:val="20"/>
              </w:rPr>
              <w:t xml:space="preserve">　</w:t>
            </w:r>
          </w:p>
        </w:tc>
      </w:tr>
      <w:tr w:rsidR="00E5041E" w:rsidRPr="00696B17" w14:paraId="62F907DF" w14:textId="77777777" w:rsidTr="00E5041E">
        <w:trPr>
          <w:trHeight w:val="402"/>
          <w:jc w:val="center"/>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8674B2E" w14:textId="77777777" w:rsidR="00E5041E" w:rsidRPr="00696B17" w:rsidRDefault="00E5041E" w:rsidP="00696B17">
            <w:pPr>
              <w:widowControl/>
              <w:jc w:val="center"/>
              <w:rPr>
                <w:rFonts w:ascii="ＭＳ Ｐゴシック" w:eastAsia="ＭＳ Ｐゴシック" w:hAnsi="ＭＳ Ｐゴシック" w:cs="ＭＳ Ｐゴシック"/>
                <w:color w:val="000000"/>
                <w:kern w:val="0"/>
                <w:sz w:val="20"/>
                <w:szCs w:val="20"/>
              </w:rPr>
            </w:pPr>
          </w:p>
        </w:tc>
        <w:tc>
          <w:tcPr>
            <w:tcW w:w="1176" w:type="dxa"/>
            <w:vMerge/>
            <w:tcBorders>
              <w:top w:val="nil"/>
              <w:left w:val="single" w:sz="4" w:space="0" w:color="auto"/>
              <w:bottom w:val="single" w:sz="4" w:space="0" w:color="auto"/>
              <w:right w:val="single" w:sz="4" w:space="0" w:color="auto"/>
            </w:tcBorders>
            <w:vAlign w:val="center"/>
            <w:hideMark/>
          </w:tcPr>
          <w:p w14:paraId="6DBC0617" w14:textId="77777777" w:rsidR="00E5041E" w:rsidRPr="00696B17" w:rsidRDefault="00E5041E" w:rsidP="00696B17">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DE11E" w14:textId="0F334DAE" w:rsidR="00E5041E" w:rsidRPr="00696B17" w:rsidRDefault="00E5041E" w:rsidP="00A57232">
            <w:pPr>
              <w:widowControl/>
              <w:rPr>
                <w:rFonts w:ascii="ＭＳ Ｐゴシック" w:eastAsia="ＭＳ Ｐゴシック" w:hAnsi="ＭＳ Ｐゴシック" w:cs="ＭＳ Ｐゴシック"/>
                <w:color w:val="000000"/>
                <w:kern w:val="0"/>
                <w:sz w:val="20"/>
                <w:szCs w:val="20"/>
              </w:rPr>
            </w:pPr>
            <w:r w:rsidRPr="00696B17">
              <w:rPr>
                <w:rFonts w:ascii="ＭＳ Ｐゴシック" w:eastAsia="ＭＳ Ｐゴシック" w:hAnsi="ＭＳ Ｐゴシック" w:cs="ＭＳ Ｐゴシック" w:hint="eastAsia"/>
                <w:color w:val="000000"/>
                <w:kern w:val="0"/>
                <w:sz w:val="20"/>
                <w:szCs w:val="20"/>
              </w:rPr>
              <w:t>うち育児休業を利用した人</w:t>
            </w:r>
            <w:r w:rsidR="00A57232" w:rsidRPr="00A57232">
              <w:rPr>
                <w:rFonts w:ascii="ＭＳ Ｐゴシック" w:eastAsia="ＭＳ Ｐゴシック" w:hAnsi="ＭＳ Ｐゴシック" w:cs="ＭＳ Ｐゴシック" w:hint="eastAsia"/>
                <w:color w:val="000000"/>
                <w:w w:val="85"/>
                <w:kern w:val="0"/>
                <w:sz w:val="20"/>
                <w:szCs w:val="20"/>
                <w:fitText w:val="1000" w:id="-1127057920"/>
              </w:rPr>
              <w:t>（予定を含む</w:t>
            </w:r>
            <w:r w:rsidR="00A57232" w:rsidRPr="00A57232">
              <w:rPr>
                <w:rFonts w:ascii="ＭＳ Ｐゴシック" w:eastAsia="ＭＳ Ｐゴシック" w:hAnsi="ＭＳ Ｐゴシック" w:cs="ＭＳ Ｐゴシック" w:hint="eastAsia"/>
                <w:color w:val="000000"/>
                <w:spacing w:val="18"/>
                <w:w w:val="85"/>
                <w:kern w:val="0"/>
                <w:sz w:val="20"/>
                <w:szCs w:val="20"/>
                <w:fitText w:val="1000" w:id="-1127057920"/>
              </w:rPr>
              <w:t>）</w:t>
            </w:r>
            <w:r w:rsidRPr="00696B17">
              <w:rPr>
                <w:rFonts w:ascii="ＭＳ Ｐゴシック" w:eastAsia="ＭＳ Ｐゴシック" w:hAnsi="ＭＳ Ｐゴシック" w:cs="ＭＳ Ｐゴシック" w:hint="eastAsia"/>
                <w:color w:val="FF0000"/>
                <w:kern w:val="0"/>
                <w:sz w:val="20"/>
                <w:szCs w:val="20"/>
              </w:rPr>
              <w:t>*</w:t>
            </w:r>
          </w:p>
        </w:tc>
        <w:tc>
          <w:tcPr>
            <w:tcW w:w="23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0572F6" w14:textId="77777777" w:rsidR="00E5041E" w:rsidRDefault="00E5041E" w:rsidP="00696B17">
            <w:pPr>
              <w:widowControl/>
              <w:jc w:val="center"/>
              <w:rPr>
                <w:rFonts w:ascii="ＭＳ Ｐゴシック" w:eastAsia="ＭＳ Ｐゴシック" w:hAnsi="ＭＳ Ｐゴシック" w:cs="ＭＳ Ｐゴシック"/>
                <w:color w:val="FF0000"/>
                <w:kern w:val="0"/>
                <w:sz w:val="20"/>
                <w:szCs w:val="20"/>
              </w:rPr>
            </w:pPr>
            <w:r w:rsidRPr="00696B17">
              <w:rPr>
                <w:rFonts w:ascii="ＭＳ Ｐゴシック" w:eastAsia="ＭＳ Ｐゴシック" w:hAnsi="ＭＳ Ｐゴシック" w:cs="ＭＳ Ｐゴシック" w:hint="eastAsia"/>
                <w:color w:val="000000"/>
                <w:kern w:val="0"/>
                <w:sz w:val="20"/>
                <w:szCs w:val="20"/>
              </w:rPr>
              <w:t>うち復職した人数</w:t>
            </w:r>
            <w:r w:rsidRPr="00696B17">
              <w:rPr>
                <w:rFonts w:ascii="ＭＳ Ｐゴシック" w:eastAsia="ＭＳ Ｐゴシック" w:hAnsi="ＭＳ Ｐゴシック" w:cs="ＭＳ Ｐゴシック" w:hint="eastAsia"/>
                <w:color w:val="FF0000"/>
                <w:kern w:val="0"/>
                <w:sz w:val="20"/>
                <w:szCs w:val="20"/>
              </w:rPr>
              <w:t>*</w:t>
            </w:r>
          </w:p>
          <w:p w14:paraId="68220E78" w14:textId="627BFC85" w:rsidR="00A57232" w:rsidRPr="00696B17" w:rsidRDefault="00A57232" w:rsidP="00696B17">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（予定を含む）</w:t>
            </w:r>
          </w:p>
        </w:tc>
        <w:tc>
          <w:tcPr>
            <w:tcW w:w="2114" w:type="dxa"/>
            <w:tcBorders>
              <w:top w:val="single" w:sz="4" w:space="0" w:color="auto"/>
              <w:left w:val="nil"/>
              <w:bottom w:val="single" w:sz="4" w:space="0" w:color="auto"/>
              <w:right w:val="single" w:sz="4" w:space="0" w:color="auto"/>
            </w:tcBorders>
            <w:shd w:val="clear" w:color="auto" w:fill="auto"/>
            <w:vAlign w:val="center"/>
          </w:tcPr>
          <w:p w14:paraId="7D91F1E0" w14:textId="5FE5C4A6" w:rsidR="00E5041E" w:rsidRPr="00117E18" w:rsidRDefault="00E5041E" w:rsidP="00E5041E">
            <w:pPr>
              <w:widowControl/>
              <w:jc w:val="center"/>
              <w:rPr>
                <w:rFonts w:ascii="ＭＳ Ｐゴシック" w:eastAsia="ＭＳ Ｐゴシック" w:hAnsi="ＭＳ Ｐゴシック" w:cs="ＭＳ Ｐゴシック"/>
                <w:color w:val="FF0000"/>
                <w:kern w:val="0"/>
                <w:sz w:val="20"/>
                <w:szCs w:val="20"/>
              </w:rPr>
            </w:pPr>
            <w:r w:rsidRPr="00032174">
              <w:rPr>
                <w:rFonts w:ascii="ＭＳ Ｐゴシック" w:eastAsia="ＭＳ Ｐゴシック" w:hAnsi="ＭＳ Ｐゴシック" w:cs="ＭＳ Ｐゴシック" w:hint="eastAsia"/>
                <w:kern w:val="0"/>
                <w:sz w:val="20"/>
                <w:szCs w:val="20"/>
              </w:rPr>
              <w:t>平均取得期間（月）</w:t>
            </w:r>
            <w:r w:rsidR="00032174" w:rsidRPr="00032174">
              <w:rPr>
                <w:rFonts w:ascii="ＭＳ Ｐゴシック" w:eastAsia="ＭＳ Ｐゴシック" w:hAnsi="ＭＳ Ｐゴシック" w:cs="ＭＳ Ｐゴシック" w:hint="eastAsia"/>
                <w:color w:val="FF0000"/>
                <w:kern w:val="0"/>
                <w:sz w:val="20"/>
                <w:szCs w:val="20"/>
              </w:rPr>
              <w:t>*</w:t>
            </w:r>
          </w:p>
        </w:tc>
      </w:tr>
      <w:tr w:rsidR="00E5041E" w:rsidRPr="00696B17" w14:paraId="6453D5E5" w14:textId="77777777" w:rsidTr="00117E18">
        <w:trPr>
          <w:trHeight w:val="329"/>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6AFECA1" w14:textId="77777777" w:rsidR="00E5041E" w:rsidRPr="00696B17" w:rsidRDefault="00E5041E" w:rsidP="00696B17">
            <w:pPr>
              <w:widowControl/>
              <w:jc w:val="center"/>
              <w:rPr>
                <w:rFonts w:ascii="ＭＳ Ｐゴシック" w:eastAsia="ＭＳ Ｐゴシック" w:hAnsi="ＭＳ Ｐゴシック" w:cs="ＭＳ Ｐゴシック"/>
                <w:color w:val="000000"/>
                <w:kern w:val="0"/>
                <w:sz w:val="20"/>
                <w:szCs w:val="20"/>
              </w:rPr>
            </w:pPr>
            <w:r w:rsidRPr="00696B17">
              <w:rPr>
                <w:rFonts w:ascii="ＭＳ Ｐゴシック" w:eastAsia="ＭＳ Ｐゴシック" w:hAnsi="ＭＳ Ｐゴシック" w:cs="ＭＳ Ｐゴシック" w:hint="eastAsia"/>
                <w:color w:val="000000"/>
                <w:kern w:val="0"/>
                <w:sz w:val="20"/>
                <w:szCs w:val="20"/>
              </w:rPr>
              <w:t>技術者</w:t>
            </w:r>
            <w:r w:rsidRPr="00696B17">
              <w:rPr>
                <w:rFonts w:ascii="ＭＳ Ｐゴシック" w:eastAsia="ＭＳ Ｐゴシック" w:hAnsi="ＭＳ Ｐゴシック" w:cs="ＭＳ Ｐゴシック" w:hint="eastAsia"/>
                <w:color w:val="FF0000"/>
                <w:kern w:val="0"/>
                <w:sz w:val="20"/>
                <w:szCs w:val="20"/>
              </w:rPr>
              <w:t>*</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14:paraId="26157E35" w14:textId="77777777" w:rsidR="00E5041E" w:rsidRPr="00696B17" w:rsidRDefault="00E5041E" w:rsidP="00696B17">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2197870E" w14:textId="77777777" w:rsidR="00E5041E" w:rsidRPr="00696B17" w:rsidRDefault="00E5041E" w:rsidP="00696B17">
            <w:pPr>
              <w:widowControl/>
              <w:jc w:val="center"/>
              <w:rPr>
                <w:rFonts w:ascii="ＭＳ Ｐゴシック" w:eastAsia="ＭＳ Ｐゴシック" w:hAnsi="ＭＳ Ｐゴシック" w:cs="ＭＳ Ｐゴシック"/>
                <w:color w:val="000000"/>
                <w:kern w:val="0"/>
                <w:sz w:val="20"/>
                <w:szCs w:val="20"/>
              </w:rPr>
            </w:pPr>
          </w:p>
        </w:tc>
        <w:tc>
          <w:tcPr>
            <w:tcW w:w="2307" w:type="dxa"/>
            <w:gridSpan w:val="3"/>
            <w:tcBorders>
              <w:top w:val="single" w:sz="4" w:space="0" w:color="auto"/>
              <w:left w:val="nil"/>
              <w:bottom w:val="single" w:sz="4" w:space="0" w:color="auto"/>
              <w:right w:val="single" w:sz="4" w:space="0" w:color="auto"/>
            </w:tcBorders>
            <w:shd w:val="clear" w:color="auto" w:fill="auto"/>
            <w:noWrap/>
            <w:vAlign w:val="bottom"/>
            <w:hideMark/>
          </w:tcPr>
          <w:p w14:paraId="4D24E8B8" w14:textId="77777777" w:rsidR="00E5041E" w:rsidRPr="00696B17" w:rsidRDefault="00E5041E" w:rsidP="00696B17">
            <w:pPr>
              <w:widowControl/>
              <w:jc w:val="center"/>
              <w:rPr>
                <w:rFonts w:ascii="ＭＳ Ｐゴシック" w:eastAsia="ＭＳ Ｐゴシック" w:hAnsi="ＭＳ Ｐゴシック" w:cs="ＭＳ Ｐゴシック"/>
                <w:color w:val="000000"/>
                <w:kern w:val="0"/>
                <w:sz w:val="20"/>
                <w:szCs w:val="20"/>
              </w:rPr>
            </w:pPr>
          </w:p>
        </w:tc>
        <w:tc>
          <w:tcPr>
            <w:tcW w:w="2114" w:type="dxa"/>
            <w:tcBorders>
              <w:top w:val="single" w:sz="4" w:space="0" w:color="auto"/>
              <w:left w:val="nil"/>
              <w:bottom w:val="single" w:sz="4" w:space="0" w:color="auto"/>
              <w:right w:val="single" w:sz="4" w:space="0" w:color="auto"/>
            </w:tcBorders>
            <w:shd w:val="clear" w:color="auto" w:fill="auto"/>
            <w:vAlign w:val="bottom"/>
          </w:tcPr>
          <w:p w14:paraId="1C00C35F" w14:textId="77777777" w:rsidR="00E5041E" w:rsidRPr="00117E18" w:rsidRDefault="00E5041E" w:rsidP="00696B17">
            <w:pPr>
              <w:widowControl/>
              <w:jc w:val="center"/>
              <w:rPr>
                <w:rFonts w:ascii="ＭＳ Ｐゴシック" w:eastAsia="ＭＳ Ｐゴシック" w:hAnsi="ＭＳ Ｐゴシック" w:cs="ＭＳ Ｐゴシック"/>
                <w:color w:val="FF0000"/>
                <w:kern w:val="0"/>
                <w:sz w:val="20"/>
                <w:szCs w:val="20"/>
              </w:rPr>
            </w:pPr>
          </w:p>
        </w:tc>
      </w:tr>
      <w:tr w:rsidR="00E5041E" w:rsidRPr="00696B17" w14:paraId="344165C4" w14:textId="77777777" w:rsidTr="00117E18">
        <w:trPr>
          <w:trHeight w:val="326"/>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F41AFD8" w14:textId="77777777" w:rsidR="00E5041E" w:rsidRPr="00696B17" w:rsidRDefault="00E5041E" w:rsidP="00696B17">
            <w:pPr>
              <w:widowControl/>
              <w:jc w:val="center"/>
              <w:rPr>
                <w:rFonts w:ascii="ＭＳ Ｐゴシック" w:eastAsia="ＭＳ Ｐゴシック" w:hAnsi="ＭＳ Ｐゴシック" w:cs="ＭＳ Ｐゴシック"/>
                <w:color w:val="000000"/>
                <w:kern w:val="0"/>
                <w:sz w:val="20"/>
                <w:szCs w:val="20"/>
              </w:rPr>
            </w:pPr>
            <w:r w:rsidRPr="00696B17">
              <w:rPr>
                <w:rFonts w:ascii="ＭＳ Ｐゴシック" w:eastAsia="ＭＳ Ｐゴシック" w:hAnsi="ＭＳ Ｐゴシック" w:cs="ＭＳ Ｐゴシック" w:hint="eastAsia"/>
                <w:color w:val="000000"/>
                <w:kern w:val="0"/>
                <w:sz w:val="20"/>
                <w:szCs w:val="20"/>
              </w:rPr>
              <w:t>技能者</w:t>
            </w:r>
            <w:r w:rsidRPr="00696B17">
              <w:rPr>
                <w:rFonts w:ascii="ＭＳ Ｐゴシック" w:eastAsia="ＭＳ Ｐゴシック" w:hAnsi="ＭＳ Ｐゴシック" w:cs="ＭＳ Ｐゴシック" w:hint="eastAsia"/>
                <w:color w:val="FF0000"/>
                <w:kern w:val="0"/>
                <w:sz w:val="20"/>
                <w:szCs w:val="20"/>
              </w:rPr>
              <w:t>*</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14:paraId="1603E2C3" w14:textId="77777777" w:rsidR="00E5041E" w:rsidRPr="00696B17" w:rsidRDefault="00E5041E" w:rsidP="00696B17">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2E1F1EE5" w14:textId="77777777" w:rsidR="00E5041E" w:rsidRPr="00696B17" w:rsidRDefault="00E5041E" w:rsidP="00696B17">
            <w:pPr>
              <w:widowControl/>
              <w:jc w:val="center"/>
              <w:rPr>
                <w:rFonts w:ascii="ＭＳ Ｐゴシック" w:eastAsia="ＭＳ Ｐゴシック" w:hAnsi="ＭＳ Ｐゴシック" w:cs="ＭＳ Ｐゴシック"/>
                <w:color w:val="000000"/>
                <w:kern w:val="0"/>
                <w:sz w:val="20"/>
                <w:szCs w:val="20"/>
              </w:rPr>
            </w:pPr>
          </w:p>
        </w:tc>
        <w:tc>
          <w:tcPr>
            <w:tcW w:w="2307" w:type="dxa"/>
            <w:gridSpan w:val="3"/>
            <w:tcBorders>
              <w:top w:val="single" w:sz="4" w:space="0" w:color="auto"/>
              <w:left w:val="nil"/>
              <w:bottom w:val="single" w:sz="4" w:space="0" w:color="auto"/>
              <w:right w:val="single" w:sz="4" w:space="0" w:color="auto"/>
            </w:tcBorders>
            <w:shd w:val="clear" w:color="auto" w:fill="auto"/>
            <w:noWrap/>
            <w:vAlign w:val="bottom"/>
            <w:hideMark/>
          </w:tcPr>
          <w:p w14:paraId="7AF0F8AD" w14:textId="77777777" w:rsidR="00E5041E" w:rsidRPr="00696B17" w:rsidRDefault="00E5041E" w:rsidP="00696B17">
            <w:pPr>
              <w:widowControl/>
              <w:jc w:val="center"/>
              <w:rPr>
                <w:rFonts w:ascii="ＭＳ Ｐゴシック" w:eastAsia="ＭＳ Ｐゴシック" w:hAnsi="ＭＳ Ｐゴシック" w:cs="ＭＳ Ｐゴシック"/>
                <w:color w:val="000000"/>
                <w:kern w:val="0"/>
                <w:sz w:val="20"/>
                <w:szCs w:val="20"/>
              </w:rPr>
            </w:pPr>
          </w:p>
        </w:tc>
        <w:tc>
          <w:tcPr>
            <w:tcW w:w="2114" w:type="dxa"/>
            <w:tcBorders>
              <w:top w:val="single" w:sz="4" w:space="0" w:color="auto"/>
              <w:left w:val="nil"/>
              <w:bottom w:val="single" w:sz="4" w:space="0" w:color="auto"/>
              <w:right w:val="single" w:sz="4" w:space="0" w:color="auto"/>
            </w:tcBorders>
            <w:shd w:val="clear" w:color="auto" w:fill="auto"/>
            <w:vAlign w:val="bottom"/>
          </w:tcPr>
          <w:p w14:paraId="0980FB9D" w14:textId="77777777" w:rsidR="00E5041E" w:rsidRPr="00117E18" w:rsidRDefault="00E5041E" w:rsidP="00696B17">
            <w:pPr>
              <w:widowControl/>
              <w:jc w:val="center"/>
              <w:rPr>
                <w:rFonts w:ascii="ＭＳ Ｐゴシック" w:eastAsia="ＭＳ Ｐゴシック" w:hAnsi="ＭＳ Ｐゴシック" w:cs="ＭＳ Ｐゴシック"/>
                <w:color w:val="FF0000"/>
                <w:kern w:val="0"/>
                <w:sz w:val="20"/>
                <w:szCs w:val="20"/>
              </w:rPr>
            </w:pPr>
          </w:p>
        </w:tc>
      </w:tr>
      <w:tr w:rsidR="00E5041E" w:rsidRPr="00696B17" w14:paraId="16F51E30" w14:textId="77777777" w:rsidTr="00117E18">
        <w:trPr>
          <w:trHeight w:val="309"/>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BE9DEBA" w14:textId="77777777" w:rsidR="00E5041E" w:rsidRPr="00696B17" w:rsidRDefault="00E5041E" w:rsidP="00696B17">
            <w:pPr>
              <w:widowControl/>
              <w:jc w:val="center"/>
              <w:rPr>
                <w:rFonts w:ascii="ＭＳ Ｐゴシック" w:eastAsia="ＭＳ Ｐゴシック" w:hAnsi="ＭＳ Ｐゴシック" w:cs="ＭＳ Ｐゴシック"/>
                <w:color w:val="000000"/>
                <w:kern w:val="0"/>
                <w:sz w:val="20"/>
                <w:szCs w:val="20"/>
              </w:rPr>
            </w:pPr>
            <w:r w:rsidRPr="00696B17">
              <w:rPr>
                <w:rFonts w:ascii="ＭＳ Ｐゴシック" w:eastAsia="ＭＳ Ｐゴシック" w:hAnsi="ＭＳ Ｐゴシック" w:cs="ＭＳ Ｐゴシック" w:hint="eastAsia"/>
                <w:color w:val="000000"/>
                <w:kern w:val="0"/>
                <w:sz w:val="20"/>
                <w:szCs w:val="20"/>
              </w:rPr>
              <w:t>事務系職員</w:t>
            </w:r>
            <w:r w:rsidRPr="00696B17">
              <w:rPr>
                <w:rFonts w:ascii="ＭＳ Ｐゴシック" w:eastAsia="ＭＳ Ｐゴシック" w:hAnsi="ＭＳ Ｐゴシック" w:cs="ＭＳ Ｐゴシック" w:hint="eastAsia"/>
                <w:color w:val="FF0000"/>
                <w:kern w:val="0"/>
                <w:sz w:val="20"/>
                <w:szCs w:val="20"/>
              </w:rPr>
              <w:t>*</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14:paraId="66126D32" w14:textId="77777777" w:rsidR="00E5041E" w:rsidRPr="00696B17" w:rsidRDefault="00E5041E" w:rsidP="00696B17">
            <w:pPr>
              <w:widowControl/>
              <w:jc w:val="center"/>
              <w:rPr>
                <w:rFonts w:ascii="ＭＳ Ｐゴシック" w:eastAsia="ＭＳ Ｐゴシック" w:hAnsi="ＭＳ Ｐゴシック" w:cs="ＭＳ Ｐゴシック"/>
                <w:color w:val="000000"/>
                <w:kern w:val="0"/>
                <w:sz w:val="20"/>
                <w:szCs w:val="20"/>
              </w:rPr>
            </w:pPr>
          </w:p>
        </w:tc>
        <w:tc>
          <w:tcPr>
            <w:tcW w:w="23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F3F905" w14:textId="77777777" w:rsidR="00E5041E" w:rsidRPr="00696B17" w:rsidRDefault="00E5041E" w:rsidP="00696B17">
            <w:pPr>
              <w:widowControl/>
              <w:jc w:val="center"/>
              <w:rPr>
                <w:rFonts w:ascii="ＭＳ Ｐゴシック" w:eastAsia="ＭＳ Ｐゴシック" w:hAnsi="ＭＳ Ｐゴシック" w:cs="ＭＳ Ｐゴシック"/>
                <w:color w:val="000000"/>
                <w:kern w:val="0"/>
                <w:sz w:val="20"/>
                <w:szCs w:val="20"/>
              </w:rPr>
            </w:pPr>
          </w:p>
        </w:tc>
        <w:tc>
          <w:tcPr>
            <w:tcW w:w="2307" w:type="dxa"/>
            <w:gridSpan w:val="3"/>
            <w:tcBorders>
              <w:top w:val="single" w:sz="4" w:space="0" w:color="auto"/>
              <w:left w:val="nil"/>
              <w:bottom w:val="single" w:sz="4" w:space="0" w:color="auto"/>
              <w:right w:val="single" w:sz="4" w:space="0" w:color="auto"/>
            </w:tcBorders>
            <w:shd w:val="clear" w:color="auto" w:fill="auto"/>
            <w:noWrap/>
            <w:vAlign w:val="bottom"/>
            <w:hideMark/>
          </w:tcPr>
          <w:p w14:paraId="09A51733" w14:textId="77777777" w:rsidR="00E5041E" w:rsidRPr="00696B17" w:rsidRDefault="00E5041E" w:rsidP="00696B17">
            <w:pPr>
              <w:widowControl/>
              <w:jc w:val="center"/>
              <w:rPr>
                <w:rFonts w:ascii="ＭＳ Ｐゴシック" w:eastAsia="ＭＳ Ｐゴシック" w:hAnsi="ＭＳ Ｐゴシック" w:cs="ＭＳ Ｐゴシック"/>
                <w:color w:val="000000"/>
                <w:kern w:val="0"/>
                <w:sz w:val="20"/>
                <w:szCs w:val="20"/>
              </w:rPr>
            </w:pPr>
          </w:p>
        </w:tc>
        <w:tc>
          <w:tcPr>
            <w:tcW w:w="2114" w:type="dxa"/>
            <w:tcBorders>
              <w:top w:val="single" w:sz="4" w:space="0" w:color="auto"/>
              <w:left w:val="nil"/>
              <w:bottom w:val="single" w:sz="4" w:space="0" w:color="auto"/>
              <w:right w:val="single" w:sz="4" w:space="0" w:color="auto"/>
            </w:tcBorders>
            <w:shd w:val="clear" w:color="auto" w:fill="auto"/>
            <w:vAlign w:val="bottom"/>
          </w:tcPr>
          <w:p w14:paraId="1D77C60A" w14:textId="77777777" w:rsidR="00E5041E" w:rsidRPr="00117E18" w:rsidRDefault="00E5041E" w:rsidP="00696B17">
            <w:pPr>
              <w:widowControl/>
              <w:jc w:val="center"/>
              <w:rPr>
                <w:rFonts w:ascii="ＭＳ Ｐゴシック" w:eastAsia="ＭＳ Ｐゴシック" w:hAnsi="ＭＳ Ｐゴシック" w:cs="ＭＳ Ｐゴシック"/>
                <w:color w:val="FF0000"/>
                <w:kern w:val="0"/>
                <w:sz w:val="20"/>
                <w:szCs w:val="20"/>
              </w:rPr>
            </w:pPr>
          </w:p>
        </w:tc>
      </w:tr>
    </w:tbl>
    <w:p w14:paraId="5493E5E3" w14:textId="77777777" w:rsidR="00E5041E" w:rsidRDefault="00E5041E">
      <w:pPr>
        <w:rPr>
          <w:rFonts w:asciiTheme="majorEastAsia" w:eastAsiaTheme="majorEastAsia" w:hAnsiTheme="majorEastAsia"/>
        </w:rPr>
      </w:pPr>
      <w:r>
        <w:rPr>
          <w:rFonts w:asciiTheme="majorEastAsia" w:eastAsiaTheme="majorEastAsia" w:hAnsiTheme="majorEastAsia" w:hint="eastAsia"/>
        </w:rPr>
        <w:t xml:space="preserve">　　※平均取得期間の算定は、育休取得者全員の取得期間÷育休取得者数とする。</w:t>
      </w:r>
    </w:p>
    <w:p w14:paraId="48E7161F" w14:textId="7B5E8DC8" w:rsidR="00E5041E" w:rsidRDefault="00A57232">
      <w:pPr>
        <w:rPr>
          <w:rFonts w:asciiTheme="majorEastAsia" w:eastAsiaTheme="majorEastAsia" w:hAnsiTheme="majorEastAsia"/>
        </w:rPr>
      </w:pPr>
      <w:r w:rsidRPr="000D5814">
        <w:rPr>
          <w:rFonts w:ascii="ＭＳ Ｐゴシック" w:eastAsia="ＭＳ Ｐゴシック" w:hAnsi="ＭＳ Ｐゴシック" w:cs="ＭＳ Ｐゴシック" w:hint="eastAsia"/>
          <w:b/>
          <w:color w:val="0070C0"/>
          <w:kern w:val="0"/>
          <w:sz w:val="18"/>
          <w:szCs w:val="18"/>
        </w:rPr>
        <w:t>〈問3-1 で、「2 育児休業制度を設けている」を選択した方のみ回答〉</w:t>
      </w:r>
    </w:p>
    <w:p w14:paraId="6448893D" w14:textId="712725D7" w:rsidR="00E5041E" w:rsidRPr="00032174" w:rsidRDefault="00E5041E">
      <w:pPr>
        <w:rPr>
          <w:rFonts w:asciiTheme="majorEastAsia" w:eastAsiaTheme="majorEastAsia" w:hAnsiTheme="majorEastAsia"/>
        </w:rPr>
      </w:pPr>
      <w:r w:rsidRPr="00032174">
        <w:rPr>
          <w:rFonts w:asciiTheme="majorEastAsia" w:eastAsiaTheme="majorEastAsia" w:hAnsiTheme="majorEastAsia" w:hint="eastAsia"/>
          <w:b/>
          <w:sz w:val="22"/>
          <w:shd w:val="clear" w:color="auto" w:fill="CCECFF"/>
        </w:rPr>
        <w:t>問3-5 この3 年間（令和</w:t>
      </w:r>
      <w:r w:rsidR="00A57232">
        <w:rPr>
          <w:rFonts w:asciiTheme="majorEastAsia" w:eastAsiaTheme="majorEastAsia" w:hAnsiTheme="majorEastAsia"/>
          <w:b/>
          <w:sz w:val="22"/>
          <w:shd w:val="clear" w:color="auto" w:fill="CCECFF"/>
        </w:rPr>
        <w:t>3</w:t>
      </w:r>
      <w:r w:rsidRPr="00032174">
        <w:rPr>
          <w:rFonts w:asciiTheme="majorEastAsia" w:eastAsiaTheme="majorEastAsia" w:hAnsiTheme="majorEastAsia" w:hint="eastAsia"/>
          <w:b/>
          <w:sz w:val="22"/>
          <w:shd w:val="clear" w:color="auto" w:fill="CCECFF"/>
        </w:rPr>
        <w:t>年度～令和</w:t>
      </w:r>
      <w:r w:rsidR="00A57232">
        <w:rPr>
          <w:rFonts w:asciiTheme="majorEastAsia" w:eastAsiaTheme="majorEastAsia" w:hAnsiTheme="majorEastAsia"/>
          <w:b/>
          <w:sz w:val="22"/>
          <w:shd w:val="clear" w:color="auto" w:fill="CCECFF"/>
        </w:rPr>
        <w:t>5</w:t>
      </w:r>
      <w:r w:rsidRPr="00032174">
        <w:rPr>
          <w:rFonts w:asciiTheme="majorEastAsia" w:eastAsiaTheme="majorEastAsia" w:hAnsiTheme="majorEastAsia" w:hint="eastAsia"/>
          <w:b/>
          <w:sz w:val="22"/>
          <w:shd w:val="clear" w:color="auto" w:fill="CCECFF"/>
        </w:rPr>
        <w:t>年度）に、育児休業を利用した</w:t>
      </w:r>
      <w:r w:rsidR="00A57232">
        <w:rPr>
          <w:rFonts w:asciiTheme="majorEastAsia" w:eastAsiaTheme="majorEastAsia" w:hAnsiTheme="majorEastAsia" w:hint="eastAsia"/>
          <w:b/>
          <w:sz w:val="22"/>
          <w:shd w:val="clear" w:color="auto" w:fill="CCECFF"/>
        </w:rPr>
        <w:t>又は予定の</w:t>
      </w:r>
      <w:r w:rsidRPr="00032174">
        <w:rPr>
          <w:rFonts w:asciiTheme="majorEastAsia" w:eastAsiaTheme="majorEastAsia" w:hAnsiTheme="majorEastAsia" w:hint="eastAsia"/>
          <w:b/>
          <w:sz w:val="22"/>
          <w:shd w:val="clear" w:color="auto" w:fill="CCECFF"/>
        </w:rPr>
        <w:t>男性</w:t>
      </w:r>
      <w:r w:rsidR="00A57232">
        <w:rPr>
          <w:rFonts w:asciiTheme="majorEastAsia" w:eastAsiaTheme="majorEastAsia" w:hAnsiTheme="majorEastAsia" w:hint="eastAsia"/>
          <w:b/>
          <w:sz w:val="22"/>
          <w:shd w:val="clear" w:color="auto" w:fill="CCECFF"/>
        </w:rPr>
        <w:t>、復職した又は予定の男性</w:t>
      </w:r>
      <w:r w:rsidRPr="00032174">
        <w:rPr>
          <w:rFonts w:asciiTheme="majorEastAsia" w:eastAsiaTheme="majorEastAsia" w:hAnsiTheme="majorEastAsia" w:hint="eastAsia"/>
          <w:b/>
          <w:sz w:val="22"/>
          <w:shd w:val="clear" w:color="auto" w:fill="CCECFF"/>
        </w:rPr>
        <w:t xml:space="preserve">はそれぞれ何人いましたか（正社員）。職種ごとに該当する人数を記入して下さい。                     </w:t>
      </w:r>
    </w:p>
    <w:tbl>
      <w:tblPr>
        <w:tblW w:w="9513" w:type="dxa"/>
        <w:jc w:val="center"/>
        <w:tblCellMar>
          <w:left w:w="99" w:type="dxa"/>
          <w:right w:w="99" w:type="dxa"/>
        </w:tblCellMar>
        <w:tblLook w:val="04A0" w:firstRow="1" w:lastRow="0" w:firstColumn="1" w:lastColumn="0" w:noHBand="0" w:noVBand="1"/>
      </w:tblPr>
      <w:tblGrid>
        <w:gridCol w:w="1559"/>
        <w:gridCol w:w="1198"/>
        <w:gridCol w:w="1080"/>
        <w:gridCol w:w="1080"/>
        <w:gridCol w:w="197"/>
        <w:gridCol w:w="21"/>
        <w:gridCol w:w="1942"/>
        <w:gridCol w:w="344"/>
        <w:gridCol w:w="2114"/>
      </w:tblGrid>
      <w:tr w:rsidR="00E5041E" w:rsidRPr="00117E18" w14:paraId="3802CD2D" w14:textId="77777777" w:rsidTr="00FF798F">
        <w:trPr>
          <w:trHeight w:val="270"/>
          <w:jc w:val="center"/>
        </w:trPr>
        <w:tc>
          <w:tcPr>
            <w:tcW w:w="1559" w:type="dxa"/>
            <w:tcBorders>
              <w:top w:val="single" w:sz="4" w:space="0" w:color="auto"/>
              <w:left w:val="single" w:sz="4" w:space="0" w:color="auto"/>
              <w:bottom w:val="nil"/>
              <w:right w:val="single" w:sz="4" w:space="0" w:color="auto"/>
            </w:tcBorders>
            <w:shd w:val="clear" w:color="auto" w:fill="auto"/>
            <w:noWrap/>
            <w:vAlign w:val="bottom"/>
            <w:hideMark/>
          </w:tcPr>
          <w:p w14:paraId="4DC5CB2A" w14:textId="77777777" w:rsidR="00E5041E" w:rsidRPr="00032174" w:rsidRDefault="00E5041E" w:rsidP="00FF798F">
            <w:pPr>
              <w:widowControl/>
              <w:jc w:val="left"/>
              <w:rPr>
                <w:rFonts w:ascii="ＭＳ Ｐゴシック" w:eastAsia="ＭＳ Ｐゴシック" w:hAnsi="ＭＳ Ｐゴシック" w:cs="ＭＳ Ｐゴシック"/>
                <w:kern w:val="0"/>
                <w:sz w:val="20"/>
                <w:szCs w:val="20"/>
              </w:rPr>
            </w:pPr>
            <w:r w:rsidRPr="00032174">
              <w:rPr>
                <w:rFonts w:ascii="ＭＳ Ｐゴシック" w:eastAsia="ＭＳ Ｐゴシック" w:hAnsi="ＭＳ Ｐゴシック" w:cs="ＭＳ Ｐゴシック" w:hint="eastAsia"/>
                <w:kern w:val="0"/>
                <w:sz w:val="20"/>
                <w:szCs w:val="20"/>
              </w:rPr>
              <w:t xml:space="preserve">　</w:t>
            </w:r>
          </w:p>
        </w:tc>
        <w:tc>
          <w:tcPr>
            <w:tcW w:w="1176" w:type="dxa"/>
            <w:vMerge w:val="restart"/>
            <w:tcBorders>
              <w:top w:val="single" w:sz="4" w:space="0" w:color="auto"/>
              <w:left w:val="nil"/>
              <w:bottom w:val="single" w:sz="4" w:space="0" w:color="000000"/>
              <w:right w:val="nil"/>
            </w:tcBorders>
            <w:shd w:val="clear" w:color="auto" w:fill="auto"/>
            <w:noWrap/>
            <w:vAlign w:val="center"/>
            <w:hideMark/>
          </w:tcPr>
          <w:p w14:paraId="5C48D1C6" w14:textId="77777777" w:rsidR="00032174" w:rsidRDefault="00032174" w:rsidP="00FF798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配偶者</w:t>
            </w:r>
          </w:p>
          <w:p w14:paraId="35F61E59" w14:textId="77777777" w:rsidR="00E5041E" w:rsidRDefault="00E5041E" w:rsidP="00FF798F">
            <w:pPr>
              <w:widowControl/>
              <w:jc w:val="center"/>
              <w:rPr>
                <w:rFonts w:ascii="ＭＳ Ｐゴシック" w:eastAsia="ＭＳ Ｐゴシック" w:hAnsi="ＭＳ Ｐゴシック" w:cs="ＭＳ Ｐゴシック"/>
                <w:color w:val="FF0000"/>
                <w:kern w:val="0"/>
                <w:sz w:val="20"/>
                <w:szCs w:val="20"/>
              </w:rPr>
            </w:pPr>
            <w:r w:rsidRPr="00032174">
              <w:rPr>
                <w:rFonts w:ascii="ＭＳ Ｐゴシック" w:eastAsia="ＭＳ Ｐゴシック" w:hAnsi="ＭＳ Ｐゴシック" w:cs="ＭＳ Ｐゴシック" w:hint="eastAsia"/>
                <w:kern w:val="0"/>
                <w:sz w:val="20"/>
                <w:szCs w:val="20"/>
              </w:rPr>
              <w:t>出産者数</w:t>
            </w:r>
            <w:r w:rsidRPr="00032174">
              <w:rPr>
                <w:rFonts w:ascii="ＭＳ Ｐゴシック" w:eastAsia="ＭＳ Ｐゴシック" w:hAnsi="ＭＳ Ｐゴシック" w:cs="ＭＳ Ｐゴシック" w:hint="eastAsia"/>
                <w:color w:val="FF0000"/>
                <w:kern w:val="0"/>
                <w:sz w:val="20"/>
                <w:szCs w:val="20"/>
              </w:rPr>
              <w:t>*</w:t>
            </w:r>
          </w:p>
          <w:p w14:paraId="380FFA93" w14:textId="4A911C72" w:rsidR="00A57232" w:rsidRPr="00032174" w:rsidRDefault="00A57232" w:rsidP="00FF798F">
            <w:pPr>
              <w:widowControl/>
              <w:jc w:val="center"/>
              <w:rPr>
                <w:rFonts w:ascii="ＭＳ Ｐゴシック" w:eastAsia="ＭＳ Ｐゴシック" w:hAnsi="ＭＳ Ｐゴシック" w:cs="ＭＳ Ｐゴシック"/>
                <w:kern w:val="0"/>
                <w:sz w:val="20"/>
                <w:szCs w:val="20"/>
              </w:rPr>
            </w:pPr>
            <w:r w:rsidRPr="00A57232">
              <w:rPr>
                <w:rFonts w:ascii="ＭＳ Ｐゴシック" w:eastAsia="ＭＳ Ｐゴシック" w:hAnsi="ＭＳ Ｐゴシック" w:cs="ＭＳ Ｐゴシック" w:hint="eastAsia"/>
                <w:w w:val="85"/>
                <w:kern w:val="0"/>
                <w:sz w:val="20"/>
                <w:szCs w:val="20"/>
                <w:fitText w:val="1000" w:id="-1127056896"/>
              </w:rPr>
              <w:t>（予定を含む</w:t>
            </w:r>
            <w:r w:rsidRPr="00A57232">
              <w:rPr>
                <w:rFonts w:ascii="ＭＳ Ｐゴシック" w:eastAsia="ＭＳ Ｐゴシック" w:hAnsi="ＭＳ Ｐゴシック" w:cs="ＭＳ Ｐゴシック" w:hint="eastAsia"/>
                <w:spacing w:val="18"/>
                <w:w w:val="85"/>
                <w:kern w:val="0"/>
                <w:sz w:val="20"/>
                <w:szCs w:val="20"/>
                <w:fitText w:val="1000" w:id="-1127056896"/>
              </w:rPr>
              <w:t>）</w:t>
            </w:r>
          </w:p>
        </w:tc>
        <w:tc>
          <w:tcPr>
            <w:tcW w:w="1080" w:type="dxa"/>
            <w:tcBorders>
              <w:top w:val="single" w:sz="4" w:space="0" w:color="auto"/>
              <w:left w:val="nil"/>
              <w:bottom w:val="nil"/>
              <w:right w:val="nil"/>
            </w:tcBorders>
            <w:shd w:val="clear" w:color="auto" w:fill="auto"/>
            <w:noWrap/>
            <w:vAlign w:val="bottom"/>
            <w:hideMark/>
          </w:tcPr>
          <w:p w14:paraId="580CBDF4" w14:textId="77777777" w:rsidR="00E5041E" w:rsidRPr="00117E18" w:rsidRDefault="00E5041E" w:rsidP="00FF798F">
            <w:pPr>
              <w:widowControl/>
              <w:jc w:val="left"/>
              <w:rPr>
                <w:rFonts w:ascii="ＭＳ Ｐゴシック" w:eastAsia="ＭＳ Ｐゴシック" w:hAnsi="ＭＳ Ｐゴシック" w:cs="ＭＳ Ｐゴシック"/>
                <w:color w:val="FF0000"/>
                <w:kern w:val="0"/>
                <w:sz w:val="20"/>
                <w:szCs w:val="20"/>
              </w:rPr>
            </w:pPr>
            <w:r w:rsidRPr="00117E18">
              <w:rPr>
                <w:rFonts w:ascii="ＭＳ Ｐゴシック" w:eastAsia="ＭＳ Ｐゴシック" w:hAnsi="ＭＳ Ｐゴシック" w:cs="ＭＳ Ｐゴシック" w:hint="eastAsia"/>
                <w:color w:val="FF0000"/>
                <w:kern w:val="0"/>
                <w:sz w:val="20"/>
                <w:szCs w:val="20"/>
              </w:rPr>
              <w:t xml:space="preserve">　</w:t>
            </w:r>
          </w:p>
        </w:tc>
        <w:tc>
          <w:tcPr>
            <w:tcW w:w="1080" w:type="dxa"/>
            <w:tcBorders>
              <w:top w:val="single" w:sz="4" w:space="0" w:color="auto"/>
              <w:left w:val="nil"/>
              <w:bottom w:val="nil"/>
              <w:right w:val="nil"/>
            </w:tcBorders>
            <w:shd w:val="clear" w:color="auto" w:fill="auto"/>
            <w:noWrap/>
            <w:vAlign w:val="bottom"/>
            <w:hideMark/>
          </w:tcPr>
          <w:p w14:paraId="7BE030B3" w14:textId="77777777" w:rsidR="00E5041E" w:rsidRPr="00117E18" w:rsidRDefault="00E5041E" w:rsidP="00FF798F">
            <w:pPr>
              <w:widowControl/>
              <w:jc w:val="left"/>
              <w:rPr>
                <w:rFonts w:ascii="ＭＳ Ｐゴシック" w:eastAsia="ＭＳ Ｐゴシック" w:hAnsi="ＭＳ Ｐゴシック" w:cs="ＭＳ Ｐゴシック"/>
                <w:color w:val="FF0000"/>
                <w:kern w:val="0"/>
                <w:sz w:val="20"/>
                <w:szCs w:val="20"/>
              </w:rPr>
            </w:pPr>
            <w:r w:rsidRPr="00117E18">
              <w:rPr>
                <w:rFonts w:ascii="ＭＳ Ｐゴシック" w:eastAsia="ＭＳ Ｐゴシック" w:hAnsi="ＭＳ Ｐゴシック" w:cs="ＭＳ Ｐゴシック" w:hint="eastAsia"/>
                <w:color w:val="FF0000"/>
                <w:kern w:val="0"/>
                <w:sz w:val="20"/>
                <w:szCs w:val="20"/>
              </w:rPr>
              <w:t xml:space="preserve">　</w:t>
            </w:r>
          </w:p>
        </w:tc>
        <w:tc>
          <w:tcPr>
            <w:tcW w:w="218" w:type="dxa"/>
            <w:gridSpan w:val="2"/>
            <w:tcBorders>
              <w:top w:val="single" w:sz="4" w:space="0" w:color="auto"/>
              <w:left w:val="nil"/>
              <w:bottom w:val="nil"/>
              <w:right w:val="nil"/>
            </w:tcBorders>
            <w:shd w:val="clear" w:color="auto" w:fill="auto"/>
            <w:noWrap/>
            <w:vAlign w:val="bottom"/>
            <w:hideMark/>
          </w:tcPr>
          <w:p w14:paraId="62B934EB" w14:textId="77777777" w:rsidR="00E5041E" w:rsidRPr="00117E18" w:rsidRDefault="00E5041E" w:rsidP="00FF798F">
            <w:pPr>
              <w:widowControl/>
              <w:jc w:val="left"/>
              <w:rPr>
                <w:rFonts w:ascii="ＭＳ Ｐゴシック" w:eastAsia="ＭＳ Ｐゴシック" w:hAnsi="ＭＳ Ｐゴシック" w:cs="ＭＳ Ｐゴシック"/>
                <w:color w:val="FF0000"/>
                <w:kern w:val="0"/>
                <w:sz w:val="20"/>
                <w:szCs w:val="20"/>
              </w:rPr>
            </w:pPr>
            <w:r w:rsidRPr="00117E18">
              <w:rPr>
                <w:rFonts w:ascii="ＭＳ Ｐゴシック" w:eastAsia="ＭＳ Ｐゴシック" w:hAnsi="ＭＳ Ｐゴシック" w:cs="ＭＳ Ｐゴシック" w:hint="eastAsia"/>
                <w:color w:val="FF0000"/>
                <w:kern w:val="0"/>
                <w:sz w:val="20"/>
                <w:szCs w:val="20"/>
              </w:rPr>
              <w:t xml:space="preserve">　</w:t>
            </w:r>
          </w:p>
        </w:tc>
        <w:tc>
          <w:tcPr>
            <w:tcW w:w="1942" w:type="dxa"/>
            <w:tcBorders>
              <w:top w:val="single" w:sz="4" w:space="0" w:color="auto"/>
              <w:left w:val="nil"/>
              <w:bottom w:val="nil"/>
              <w:right w:val="nil"/>
            </w:tcBorders>
            <w:shd w:val="clear" w:color="auto" w:fill="auto"/>
            <w:noWrap/>
            <w:vAlign w:val="bottom"/>
            <w:hideMark/>
          </w:tcPr>
          <w:p w14:paraId="762FF8CE" w14:textId="77777777" w:rsidR="00E5041E" w:rsidRPr="00117E18" w:rsidRDefault="00E5041E" w:rsidP="00FF798F">
            <w:pPr>
              <w:widowControl/>
              <w:jc w:val="left"/>
              <w:rPr>
                <w:rFonts w:ascii="ＭＳ Ｐゴシック" w:eastAsia="ＭＳ Ｐゴシック" w:hAnsi="ＭＳ Ｐゴシック" w:cs="ＭＳ Ｐゴシック"/>
                <w:color w:val="FF0000"/>
                <w:kern w:val="0"/>
                <w:sz w:val="20"/>
                <w:szCs w:val="20"/>
              </w:rPr>
            </w:pPr>
            <w:r w:rsidRPr="00117E18">
              <w:rPr>
                <w:rFonts w:ascii="ＭＳ Ｐゴシック" w:eastAsia="ＭＳ Ｐゴシック" w:hAnsi="ＭＳ Ｐゴシック" w:cs="ＭＳ Ｐゴシック" w:hint="eastAsia"/>
                <w:color w:val="FF0000"/>
                <w:kern w:val="0"/>
                <w:sz w:val="20"/>
                <w:szCs w:val="20"/>
              </w:rPr>
              <w:t xml:space="preserve">　</w:t>
            </w:r>
          </w:p>
        </w:tc>
        <w:tc>
          <w:tcPr>
            <w:tcW w:w="2458" w:type="dxa"/>
            <w:gridSpan w:val="2"/>
            <w:tcBorders>
              <w:top w:val="single" w:sz="4" w:space="0" w:color="auto"/>
              <w:left w:val="nil"/>
              <w:bottom w:val="nil"/>
              <w:right w:val="single" w:sz="4" w:space="0" w:color="auto"/>
            </w:tcBorders>
            <w:shd w:val="clear" w:color="auto" w:fill="auto"/>
            <w:noWrap/>
            <w:vAlign w:val="bottom"/>
            <w:hideMark/>
          </w:tcPr>
          <w:p w14:paraId="2968E415" w14:textId="77777777" w:rsidR="00E5041E" w:rsidRPr="00117E18" w:rsidRDefault="00E5041E" w:rsidP="00FF798F">
            <w:pPr>
              <w:widowControl/>
              <w:jc w:val="left"/>
              <w:rPr>
                <w:rFonts w:ascii="ＭＳ Ｐゴシック" w:eastAsia="ＭＳ Ｐゴシック" w:hAnsi="ＭＳ Ｐゴシック" w:cs="ＭＳ Ｐゴシック"/>
                <w:color w:val="FF0000"/>
                <w:kern w:val="0"/>
                <w:sz w:val="20"/>
                <w:szCs w:val="20"/>
              </w:rPr>
            </w:pPr>
            <w:r w:rsidRPr="00117E18">
              <w:rPr>
                <w:rFonts w:ascii="ＭＳ Ｐゴシック" w:eastAsia="ＭＳ Ｐゴシック" w:hAnsi="ＭＳ Ｐゴシック" w:cs="ＭＳ Ｐゴシック" w:hint="eastAsia"/>
                <w:color w:val="FF0000"/>
                <w:kern w:val="0"/>
                <w:sz w:val="20"/>
                <w:szCs w:val="20"/>
              </w:rPr>
              <w:t xml:space="preserve">　</w:t>
            </w:r>
          </w:p>
        </w:tc>
      </w:tr>
      <w:tr w:rsidR="00E5041E" w:rsidRPr="00117E18" w14:paraId="128F3A9A" w14:textId="77777777" w:rsidTr="00FF798F">
        <w:trPr>
          <w:trHeight w:val="402"/>
          <w:jc w:val="center"/>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E85FF21" w14:textId="77777777" w:rsidR="00E5041E" w:rsidRPr="00032174" w:rsidRDefault="00E5041E" w:rsidP="00FF798F">
            <w:pPr>
              <w:widowControl/>
              <w:jc w:val="center"/>
              <w:rPr>
                <w:rFonts w:ascii="ＭＳ Ｐゴシック" w:eastAsia="ＭＳ Ｐゴシック" w:hAnsi="ＭＳ Ｐゴシック" w:cs="ＭＳ Ｐゴシック"/>
                <w:kern w:val="0"/>
                <w:sz w:val="20"/>
                <w:szCs w:val="20"/>
              </w:rPr>
            </w:pPr>
          </w:p>
        </w:tc>
        <w:tc>
          <w:tcPr>
            <w:tcW w:w="1176" w:type="dxa"/>
            <w:vMerge/>
            <w:tcBorders>
              <w:top w:val="nil"/>
              <w:left w:val="single" w:sz="4" w:space="0" w:color="auto"/>
              <w:bottom w:val="single" w:sz="4" w:space="0" w:color="auto"/>
              <w:right w:val="single" w:sz="4" w:space="0" w:color="auto"/>
            </w:tcBorders>
            <w:vAlign w:val="center"/>
            <w:hideMark/>
          </w:tcPr>
          <w:p w14:paraId="55996F47" w14:textId="77777777" w:rsidR="00E5041E" w:rsidRPr="00032174" w:rsidRDefault="00E5041E" w:rsidP="00FF798F">
            <w:pPr>
              <w:widowControl/>
              <w:jc w:val="center"/>
              <w:rPr>
                <w:rFonts w:ascii="ＭＳ Ｐゴシック" w:eastAsia="ＭＳ Ｐゴシック" w:hAnsi="ＭＳ Ｐゴシック" w:cs="ＭＳ Ｐゴシック"/>
                <w:kern w:val="0"/>
                <w:sz w:val="20"/>
                <w:szCs w:val="20"/>
              </w:rPr>
            </w:pPr>
          </w:p>
        </w:tc>
        <w:tc>
          <w:tcPr>
            <w:tcW w:w="23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190AC" w14:textId="0F2FDD03" w:rsidR="00E5041E" w:rsidRPr="00032174" w:rsidRDefault="00E5041E" w:rsidP="00A57232">
            <w:pPr>
              <w:widowControl/>
              <w:rPr>
                <w:rFonts w:ascii="ＭＳ Ｐゴシック" w:eastAsia="ＭＳ Ｐゴシック" w:hAnsi="ＭＳ Ｐゴシック" w:cs="ＭＳ Ｐゴシック"/>
                <w:kern w:val="0"/>
                <w:sz w:val="20"/>
                <w:szCs w:val="20"/>
              </w:rPr>
            </w:pPr>
            <w:r w:rsidRPr="00032174">
              <w:rPr>
                <w:rFonts w:ascii="ＭＳ Ｐゴシック" w:eastAsia="ＭＳ Ｐゴシック" w:hAnsi="ＭＳ Ｐゴシック" w:cs="ＭＳ Ｐゴシック" w:hint="eastAsia"/>
                <w:kern w:val="0"/>
                <w:sz w:val="20"/>
                <w:szCs w:val="20"/>
              </w:rPr>
              <w:t>うち育児休業を利用した人数</w:t>
            </w:r>
            <w:r w:rsidRPr="00032174">
              <w:rPr>
                <w:rFonts w:ascii="ＭＳ Ｐゴシック" w:eastAsia="ＭＳ Ｐゴシック" w:hAnsi="ＭＳ Ｐゴシック" w:cs="ＭＳ Ｐゴシック" w:hint="eastAsia"/>
                <w:color w:val="FF0000"/>
                <w:kern w:val="0"/>
                <w:sz w:val="20"/>
                <w:szCs w:val="20"/>
              </w:rPr>
              <w:t>*</w:t>
            </w:r>
            <w:r w:rsidR="00A57232" w:rsidRPr="00A57232">
              <w:rPr>
                <w:rFonts w:ascii="ＭＳ Ｐゴシック" w:eastAsia="ＭＳ Ｐゴシック" w:hAnsi="ＭＳ Ｐゴシック" w:cs="ＭＳ Ｐゴシック" w:hint="eastAsia"/>
                <w:w w:val="85"/>
                <w:kern w:val="0"/>
                <w:sz w:val="20"/>
                <w:szCs w:val="20"/>
                <w:fitText w:val="1000" w:id="-1127056895"/>
              </w:rPr>
              <w:t>（予定を含む</w:t>
            </w:r>
            <w:r w:rsidR="00A57232" w:rsidRPr="00A57232">
              <w:rPr>
                <w:rFonts w:ascii="ＭＳ Ｐゴシック" w:eastAsia="ＭＳ Ｐゴシック" w:hAnsi="ＭＳ Ｐゴシック" w:cs="ＭＳ Ｐゴシック" w:hint="eastAsia"/>
                <w:spacing w:val="18"/>
                <w:w w:val="85"/>
                <w:kern w:val="0"/>
                <w:sz w:val="20"/>
                <w:szCs w:val="20"/>
                <w:fitText w:val="1000" w:id="-1127056895"/>
              </w:rPr>
              <w:t>）</w:t>
            </w:r>
          </w:p>
        </w:tc>
        <w:tc>
          <w:tcPr>
            <w:tcW w:w="23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E84ACB" w14:textId="77777777" w:rsidR="00E5041E" w:rsidRDefault="00E5041E" w:rsidP="00FF798F">
            <w:pPr>
              <w:widowControl/>
              <w:jc w:val="center"/>
              <w:rPr>
                <w:rFonts w:ascii="ＭＳ Ｐゴシック" w:eastAsia="ＭＳ Ｐゴシック" w:hAnsi="ＭＳ Ｐゴシック" w:cs="ＭＳ Ｐゴシック"/>
                <w:color w:val="FF0000"/>
                <w:kern w:val="0"/>
                <w:sz w:val="20"/>
                <w:szCs w:val="20"/>
              </w:rPr>
            </w:pPr>
            <w:r w:rsidRPr="00032174">
              <w:rPr>
                <w:rFonts w:ascii="ＭＳ Ｐゴシック" w:eastAsia="ＭＳ Ｐゴシック" w:hAnsi="ＭＳ Ｐゴシック" w:cs="ＭＳ Ｐゴシック" w:hint="eastAsia"/>
                <w:kern w:val="0"/>
                <w:sz w:val="20"/>
                <w:szCs w:val="20"/>
              </w:rPr>
              <w:t>うち復職した人数</w:t>
            </w:r>
            <w:r w:rsidRPr="00032174">
              <w:rPr>
                <w:rFonts w:ascii="ＭＳ Ｐゴシック" w:eastAsia="ＭＳ Ｐゴシック" w:hAnsi="ＭＳ Ｐゴシック" w:cs="ＭＳ Ｐゴシック" w:hint="eastAsia"/>
                <w:color w:val="FF0000"/>
                <w:kern w:val="0"/>
                <w:sz w:val="20"/>
                <w:szCs w:val="20"/>
              </w:rPr>
              <w:t>*</w:t>
            </w:r>
          </w:p>
          <w:p w14:paraId="3D47E708" w14:textId="27C61E3D" w:rsidR="00A57232" w:rsidRPr="00032174" w:rsidRDefault="00A57232" w:rsidP="00FF798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（予定を含む）</w:t>
            </w:r>
          </w:p>
        </w:tc>
        <w:tc>
          <w:tcPr>
            <w:tcW w:w="2114" w:type="dxa"/>
            <w:tcBorders>
              <w:top w:val="single" w:sz="4" w:space="0" w:color="auto"/>
              <w:left w:val="nil"/>
              <w:bottom w:val="single" w:sz="4" w:space="0" w:color="auto"/>
              <w:right w:val="single" w:sz="4" w:space="0" w:color="auto"/>
            </w:tcBorders>
            <w:shd w:val="clear" w:color="auto" w:fill="auto"/>
            <w:vAlign w:val="center"/>
          </w:tcPr>
          <w:p w14:paraId="0A7701DD" w14:textId="79725C4C" w:rsidR="00E5041E" w:rsidRPr="00032174" w:rsidRDefault="00E5041E" w:rsidP="00FF798F">
            <w:pPr>
              <w:widowControl/>
              <w:jc w:val="center"/>
              <w:rPr>
                <w:rFonts w:ascii="ＭＳ Ｐゴシック" w:eastAsia="ＭＳ Ｐゴシック" w:hAnsi="ＭＳ Ｐゴシック" w:cs="ＭＳ Ｐゴシック"/>
                <w:kern w:val="0"/>
                <w:sz w:val="20"/>
                <w:szCs w:val="20"/>
              </w:rPr>
            </w:pPr>
            <w:r w:rsidRPr="00032174">
              <w:rPr>
                <w:rFonts w:ascii="ＭＳ Ｐゴシック" w:eastAsia="ＭＳ Ｐゴシック" w:hAnsi="ＭＳ Ｐゴシック" w:cs="ＭＳ Ｐゴシック" w:hint="eastAsia"/>
                <w:kern w:val="0"/>
                <w:sz w:val="20"/>
                <w:szCs w:val="20"/>
              </w:rPr>
              <w:t>平均取得期間（月）</w:t>
            </w:r>
            <w:r w:rsidR="00032174" w:rsidRPr="00032174">
              <w:rPr>
                <w:rFonts w:ascii="ＭＳ Ｐゴシック" w:eastAsia="ＭＳ Ｐゴシック" w:hAnsi="ＭＳ Ｐゴシック" w:cs="ＭＳ Ｐゴシック" w:hint="eastAsia"/>
                <w:color w:val="FF0000"/>
                <w:kern w:val="0"/>
                <w:sz w:val="20"/>
                <w:szCs w:val="20"/>
              </w:rPr>
              <w:t>*</w:t>
            </w:r>
          </w:p>
        </w:tc>
      </w:tr>
      <w:tr w:rsidR="00117E18" w:rsidRPr="00117E18" w14:paraId="77EAA1B1" w14:textId="77777777" w:rsidTr="00117E18">
        <w:trPr>
          <w:trHeight w:val="268"/>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BC7EC15" w14:textId="77777777" w:rsidR="00E5041E" w:rsidRPr="00032174" w:rsidRDefault="00E5041E" w:rsidP="00FF798F">
            <w:pPr>
              <w:widowControl/>
              <w:jc w:val="center"/>
              <w:rPr>
                <w:rFonts w:ascii="ＭＳ Ｐゴシック" w:eastAsia="ＭＳ Ｐゴシック" w:hAnsi="ＭＳ Ｐゴシック" w:cs="ＭＳ Ｐゴシック"/>
                <w:kern w:val="0"/>
                <w:sz w:val="20"/>
                <w:szCs w:val="20"/>
              </w:rPr>
            </w:pPr>
            <w:r w:rsidRPr="00032174">
              <w:rPr>
                <w:rFonts w:ascii="ＭＳ Ｐゴシック" w:eastAsia="ＭＳ Ｐゴシック" w:hAnsi="ＭＳ Ｐゴシック" w:cs="ＭＳ Ｐゴシック" w:hint="eastAsia"/>
                <w:kern w:val="0"/>
                <w:sz w:val="20"/>
                <w:szCs w:val="20"/>
              </w:rPr>
              <w:t>技術者*</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14:paraId="5FB895B4" w14:textId="77777777" w:rsidR="00E5041E" w:rsidRPr="00032174" w:rsidRDefault="00E5041E" w:rsidP="00FF798F">
            <w:pPr>
              <w:widowControl/>
              <w:jc w:val="center"/>
              <w:rPr>
                <w:rFonts w:ascii="ＭＳ Ｐゴシック" w:eastAsia="ＭＳ Ｐゴシック" w:hAnsi="ＭＳ Ｐゴシック" w:cs="ＭＳ Ｐゴシック"/>
                <w:kern w:val="0"/>
                <w:sz w:val="20"/>
                <w:szCs w:val="20"/>
              </w:rPr>
            </w:pPr>
          </w:p>
        </w:tc>
        <w:tc>
          <w:tcPr>
            <w:tcW w:w="23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4753FD72" w14:textId="77777777" w:rsidR="00E5041E" w:rsidRPr="00117E18" w:rsidRDefault="00E5041E" w:rsidP="00FF798F">
            <w:pPr>
              <w:widowControl/>
              <w:jc w:val="center"/>
              <w:rPr>
                <w:rFonts w:ascii="ＭＳ Ｐゴシック" w:eastAsia="ＭＳ Ｐゴシック" w:hAnsi="ＭＳ Ｐゴシック" w:cs="ＭＳ Ｐゴシック"/>
                <w:color w:val="FF0000"/>
                <w:kern w:val="0"/>
                <w:sz w:val="20"/>
                <w:szCs w:val="20"/>
              </w:rPr>
            </w:pPr>
          </w:p>
        </w:tc>
        <w:tc>
          <w:tcPr>
            <w:tcW w:w="2307" w:type="dxa"/>
            <w:gridSpan w:val="3"/>
            <w:tcBorders>
              <w:top w:val="single" w:sz="4" w:space="0" w:color="auto"/>
              <w:left w:val="nil"/>
              <w:bottom w:val="single" w:sz="4" w:space="0" w:color="auto"/>
              <w:right w:val="single" w:sz="4" w:space="0" w:color="auto"/>
            </w:tcBorders>
            <w:shd w:val="clear" w:color="auto" w:fill="auto"/>
            <w:noWrap/>
            <w:vAlign w:val="bottom"/>
            <w:hideMark/>
          </w:tcPr>
          <w:p w14:paraId="7C2EDD32" w14:textId="77777777" w:rsidR="00E5041E" w:rsidRPr="00117E18" w:rsidRDefault="00E5041E" w:rsidP="00FF798F">
            <w:pPr>
              <w:widowControl/>
              <w:jc w:val="center"/>
              <w:rPr>
                <w:rFonts w:ascii="ＭＳ Ｐゴシック" w:eastAsia="ＭＳ Ｐゴシック" w:hAnsi="ＭＳ Ｐゴシック" w:cs="ＭＳ Ｐゴシック"/>
                <w:color w:val="FF0000"/>
                <w:kern w:val="0"/>
                <w:sz w:val="20"/>
                <w:szCs w:val="20"/>
              </w:rPr>
            </w:pPr>
          </w:p>
        </w:tc>
        <w:tc>
          <w:tcPr>
            <w:tcW w:w="2114" w:type="dxa"/>
            <w:tcBorders>
              <w:top w:val="single" w:sz="4" w:space="0" w:color="auto"/>
              <w:left w:val="nil"/>
              <w:bottom w:val="single" w:sz="4" w:space="0" w:color="auto"/>
              <w:right w:val="single" w:sz="4" w:space="0" w:color="auto"/>
            </w:tcBorders>
            <w:shd w:val="clear" w:color="auto" w:fill="auto"/>
            <w:vAlign w:val="bottom"/>
          </w:tcPr>
          <w:p w14:paraId="2CE8BEC0" w14:textId="77777777" w:rsidR="00E5041E" w:rsidRPr="00117E18" w:rsidRDefault="00E5041E" w:rsidP="00FF798F">
            <w:pPr>
              <w:widowControl/>
              <w:jc w:val="center"/>
              <w:rPr>
                <w:rFonts w:ascii="ＭＳ Ｐゴシック" w:eastAsia="ＭＳ Ｐゴシック" w:hAnsi="ＭＳ Ｐゴシック" w:cs="ＭＳ Ｐゴシック"/>
                <w:color w:val="FF0000"/>
                <w:kern w:val="0"/>
                <w:sz w:val="20"/>
                <w:szCs w:val="20"/>
              </w:rPr>
            </w:pPr>
          </w:p>
        </w:tc>
      </w:tr>
      <w:tr w:rsidR="00117E18" w:rsidRPr="00117E18" w14:paraId="7411DAE6" w14:textId="77777777" w:rsidTr="00117E18">
        <w:trPr>
          <w:trHeight w:val="264"/>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F49EA40" w14:textId="77777777" w:rsidR="00E5041E" w:rsidRPr="00032174" w:rsidRDefault="00E5041E" w:rsidP="00FF798F">
            <w:pPr>
              <w:widowControl/>
              <w:jc w:val="center"/>
              <w:rPr>
                <w:rFonts w:ascii="ＭＳ Ｐゴシック" w:eastAsia="ＭＳ Ｐゴシック" w:hAnsi="ＭＳ Ｐゴシック" w:cs="ＭＳ Ｐゴシック"/>
                <w:kern w:val="0"/>
                <w:sz w:val="20"/>
                <w:szCs w:val="20"/>
              </w:rPr>
            </w:pPr>
            <w:r w:rsidRPr="00032174">
              <w:rPr>
                <w:rFonts w:ascii="ＭＳ Ｐゴシック" w:eastAsia="ＭＳ Ｐゴシック" w:hAnsi="ＭＳ Ｐゴシック" w:cs="ＭＳ Ｐゴシック" w:hint="eastAsia"/>
                <w:kern w:val="0"/>
                <w:sz w:val="20"/>
                <w:szCs w:val="20"/>
              </w:rPr>
              <w:t>技能者*</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14:paraId="51AC8944" w14:textId="77777777" w:rsidR="00E5041E" w:rsidRPr="00032174" w:rsidRDefault="00E5041E" w:rsidP="00FF798F">
            <w:pPr>
              <w:widowControl/>
              <w:jc w:val="center"/>
              <w:rPr>
                <w:rFonts w:ascii="ＭＳ Ｐゴシック" w:eastAsia="ＭＳ Ｐゴシック" w:hAnsi="ＭＳ Ｐゴシック" w:cs="ＭＳ Ｐゴシック"/>
                <w:kern w:val="0"/>
                <w:sz w:val="20"/>
                <w:szCs w:val="20"/>
              </w:rPr>
            </w:pPr>
          </w:p>
        </w:tc>
        <w:tc>
          <w:tcPr>
            <w:tcW w:w="23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631AE4D2" w14:textId="77777777" w:rsidR="00E5041E" w:rsidRPr="00117E18" w:rsidRDefault="00E5041E" w:rsidP="00FF798F">
            <w:pPr>
              <w:widowControl/>
              <w:jc w:val="center"/>
              <w:rPr>
                <w:rFonts w:ascii="ＭＳ Ｐゴシック" w:eastAsia="ＭＳ Ｐゴシック" w:hAnsi="ＭＳ Ｐゴシック" w:cs="ＭＳ Ｐゴシック"/>
                <w:color w:val="FF0000"/>
                <w:kern w:val="0"/>
                <w:sz w:val="20"/>
                <w:szCs w:val="20"/>
              </w:rPr>
            </w:pPr>
          </w:p>
        </w:tc>
        <w:tc>
          <w:tcPr>
            <w:tcW w:w="2307" w:type="dxa"/>
            <w:gridSpan w:val="3"/>
            <w:tcBorders>
              <w:top w:val="single" w:sz="4" w:space="0" w:color="auto"/>
              <w:left w:val="nil"/>
              <w:bottom w:val="single" w:sz="4" w:space="0" w:color="auto"/>
              <w:right w:val="single" w:sz="4" w:space="0" w:color="auto"/>
            </w:tcBorders>
            <w:shd w:val="clear" w:color="auto" w:fill="auto"/>
            <w:noWrap/>
            <w:vAlign w:val="bottom"/>
            <w:hideMark/>
          </w:tcPr>
          <w:p w14:paraId="19C93471" w14:textId="77777777" w:rsidR="00E5041E" w:rsidRPr="00117E18" w:rsidRDefault="00E5041E" w:rsidP="00FF798F">
            <w:pPr>
              <w:widowControl/>
              <w:jc w:val="center"/>
              <w:rPr>
                <w:rFonts w:ascii="ＭＳ Ｐゴシック" w:eastAsia="ＭＳ Ｐゴシック" w:hAnsi="ＭＳ Ｐゴシック" w:cs="ＭＳ Ｐゴシック"/>
                <w:color w:val="FF0000"/>
                <w:kern w:val="0"/>
                <w:sz w:val="20"/>
                <w:szCs w:val="20"/>
              </w:rPr>
            </w:pPr>
          </w:p>
        </w:tc>
        <w:tc>
          <w:tcPr>
            <w:tcW w:w="2114" w:type="dxa"/>
            <w:tcBorders>
              <w:top w:val="single" w:sz="4" w:space="0" w:color="auto"/>
              <w:left w:val="nil"/>
              <w:bottom w:val="single" w:sz="4" w:space="0" w:color="auto"/>
              <w:right w:val="single" w:sz="4" w:space="0" w:color="auto"/>
            </w:tcBorders>
            <w:shd w:val="clear" w:color="auto" w:fill="auto"/>
            <w:vAlign w:val="bottom"/>
          </w:tcPr>
          <w:p w14:paraId="56ED98F5" w14:textId="77777777" w:rsidR="00E5041E" w:rsidRPr="00117E18" w:rsidRDefault="00E5041E" w:rsidP="00FF798F">
            <w:pPr>
              <w:widowControl/>
              <w:jc w:val="center"/>
              <w:rPr>
                <w:rFonts w:ascii="ＭＳ Ｐゴシック" w:eastAsia="ＭＳ Ｐゴシック" w:hAnsi="ＭＳ Ｐゴシック" w:cs="ＭＳ Ｐゴシック"/>
                <w:color w:val="FF0000"/>
                <w:kern w:val="0"/>
                <w:sz w:val="20"/>
                <w:szCs w:val="20"/>
              </w:rPr>
            </w:pPr>
          </w:p>
        </w:tc>
      </w:tr>
      <w:tr w:rsidR="00117E18" w:rsidRPr="00117E18" w14:paraId="43B39C2D" w14:textId="77777777" w:rsidTr="00117E18">
        <w:trPr>
          <w:trHeight w:val="247"/>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C0798F8" w14:textId="77777777" w:rsidR="00E5041E" w:rsidRPr="00032174" w:rsidRDefault="00E5041E" w:rsidP="00FF798F">
            <w:pPr>
              <w:widowControl/>
              <w:jc w:val="center"/>
              <w:rPr>
                <w:rFonts w:ascii="ＭＳ Ｐゴシック" w:eastAsia="ＭＳ Ｐゴシック" w:hAnsi="ＭＳ Ｐゴシック" w:cs="ＭＳ Ｐゴシック"/>
                <w:kern w:val="0"/>
                <w:sz w:val="20"/>
                <w:szCs w:val="20"/>
              </w:rPr>
            </w:pPr>
            <w:r w:rsidRPr="00032174">
              <w:rPr>
                <w:rFonts w:ascii="ＭＳ Ｐゴシック" w:eastAsia="ＭＳ Ｐゴシック" w:hAnsi="ＭＳ Ｐゴシック" w:cs="ＭＳ Ｐゴシック" w:hint="eastAsia"/>
                <w:kern w:val="0"/>
                <w:sz w:val="20"/>
                <w:szCs w:val="20"/>
              </w:rPr>
              <w:t>事務系職員*</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14:paraId="7A846630" w14:textId="77777777" w:rsidR="00E5041E" w:rsidRPr="00032174" w:rsidRDefault="00E5041E" w:rsidP="00FF798F">
            <w:pPr>
              <w:widowControl/>
              <w:jc w:val="center"/>
              <w:rPr>
                <w:rFonts w:ascii="ＭＳ Ｐゴシック" w:eastAsia="ＭＳ Ｐゴシック" w:hAnsi="ＭＳ Ｐゴシック" w:cs="ＭＳ Ｐゴシック"/>
                <w:kern w:val="0"/>
                <w:sz w:val="20"/>
                <w:szCs w:val="20"/>
              </w:rPr>
            </w:pPr>
          </w:p>
        </w:tc>
        <w:tc>
          <w:tcPr>
            <w:tcW w:w="23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445148A2" w14:textId="77777777" w:rsidR="00E5041E" w:rsidRPr="00117E18" w:rsidRDefault="00E5041E" w:rsidP="00FF798F">
            <w:pPr>
              <w:widowControl/>
              <w:jc w:val="center"/>
              <w:rPr>
                <w:rFonts w:ascii="ＭＳ Ｐゴシック" w:eastAsia="ＭＳ Ｐゴシック" w:hAnsi="ＭＳ Ｐゴシック" w:cs="ＭＳ Ｐゴシック"/>
                <w:color w:val="FF0000"/>
                <w:kern w:val="0"/>
                <w:sz w:val="20"/>
                <w:szCs w:val="20"/>
              </w:rPr>
            </w:pPr>
          </w:p>
        </w:tc>
        <w:tc>
          <w:tcPr>
            <w:tcW w:w="2307" w:type="dxa"/>
            <w:gridSpan w:val="3"/>
            <w:tcBorders>
              <w:top w:val="single" w:sz="4" w:space="0" w:color="auto"/>
              <w:left w:val="nil"/>
              <w:bottom w:val="single" w:sz="4" w:space="0" w:color="auto"/>
              <w:right w:val="single" w:sz="4" w:space="0" w:color="auto"/>
            </w:tcBorders>
            <w:shd w:val="clear" w:color="auto" w:fill="auto"/>
            <w:noWrap/>
            <w:vAlign w:val="bottom"/>
            <w:hideMark/>
          </w:tcPr>
          <w:p w14:paraId="7D5C38CD" w14:textId="77777777" w:rsidR="00E5041E" w:rsidRPr="00117E18" w:rsidRDefault="00E5041E" w:rsidP="00FF798F">
            <w:pPr>
              <w:widowControl/>
              <w:jc w:val="center"/>
              <w:rPr>
                <w:rFonts w:ascii="ＭＳ Ｐゴシック" w:eastAsia="ＭＳ Ｐゴシック" w:hAnsi="ＭＳ Ｐゴシック" w:cs="ＭＳ Ｐゴシック"/>
                <w:color w:val="FF0000"/>
                <w:kern w:val="0"/>
                <w:sz w:val="20"/>
                <w:szCs w:val="20"/>
              </w:rPr>
            </w:pPr>
          </w:p>
        </w:tc>
        <w:tc>
          <w:tcPr>
            <w:tcW w:w="2114" w:type="dxa"/>
            <w:tcBorders>
              <w:top w:val="single" w:sz="4" w:space="0" w:color="auto"/>
              <w:left w:val="nil"/>
              <w:bottom w:val="single" w:sz="4" w:space="0" w:color="auto"/>
              <w:right w:val="single" w:sz="4" w:space="0" w:color="auto"/>
            </w:tcBorders>
            <w:shd w:val="clear" w:color="auto" w:fill="auto"/>
            <w:vAlign w:val="bottom"/>
          </w:tcPr>
          <w:p w14:paraId="55FC1B64" w14:textId="77777777" w:rsidR="00E5041E" w:rsidRPr="00117E18" w:rsidRDefault="00E5041E" w:rsidP="00FF798F">
            <w:pPr>
              <w:widowControl/>
              <w:jc w:val="center"/>
              <w:rPr>
                <w:rFonts w:ascii="ＭＳ Ｐゴシック" w:eastAsia="ＭＳ Ｐゴシック" w:hAnsi="ＭＳ Ｐゴシック" w:cs="ＭＳ Ｐゴシック"/>
                <w:color w:val="FF0000"/>
                <w:kern w:val="0"/>
                <w:sz w:val="20"/>
                <w:szCs w:val="20"/>
              </w:rPr>
            </w:pPr>
          </w:p>
        </w:tc>
      </w:tr>
    </w:tbl>
    <w:p w14:paraId="5C7B43D0" w14:textId="77777777" w:rsidR="00E5041E" w:rsidRPr="00117E18" w:rsidRDefault="005C4E49">
      <w:pPr>
        <w:rPr>
          <w:rFonts w:asciiTheme="majorEastAsia" w:eastAsiaTheme="majorEastAsia" w:hAnsiTheme="majorEastAsia"/>
          <w:color w:val="FF0000"/>
        </w:rPr>
      </w:pPr>
      <w:r w:rsidRPr="00117E18">
        <w:rPr>
          <w:rFonts w:asciiTheme="majorEastAsia" w:eastAsiaTheme="majorEastAsia" w:hAnsiTheme="majorEastAsia" w:hint="eastAsia"/>
          <w:color w:val="FF0000"/>
        </w:rPr>
        <w:t xml:space="preserve">　　</w:t>
      </w:r>
      <w:r w:rsidRPr="00032174">
        <w:rPr>
          <w:rFonts w:asciiTheme="majorEastAsia" w:eastAsiaTheme="majorEastAsia" w:hAnsiTheme="majorEastAsia" w:hint="eastAsia"/>
        </w:rPr>
        <w:t>※平均取得期間の算定は、育休取得者全員の取得期間÷育休取得者数とする。</w:t>
      </w:r>
    </w:p>
    <w:p w14:paraId="7FE557C1" w14:textId="77777777" w:rsidR="005C4E49" w:rsidRDefault="005C4E49" w:rsidP="00696B17">
      <w:pPr>
        <w:widowControl/>
        <w:rPr>
          <w:rFonts w:ascii="ＭＳ Ｐゴシック" w:eastAsia="ＭＳ Ｐゴシック" w:hAnsi="ＭＳ Ｐゴシック" w:cs="ＭＳ Ｐゴシック"/>
          <w:b/>
          <w:color w:val="0070C0"/>
          <w:kern w:val="0"/>
          <w:sz w:val="18"/>
          <w:szCs w:val="18"/>
        </w:rPr>
      </w:pPr>
    </w:p>
    <w:p w14:paraId="1C64751C" w14:textId="77777777" w:rsidR="00696B17" w:rsidRPr="00214DFF" w:rsidRDefault="00696B17" w:rsidP="00696B17">
      <w:pPr>
        <w:widowControl/>
        <w:rPr>
          <w:rFonts w:ascii="ＭＳ Ｐゴシック" w:eastAsia="ＭＳ Ｐゴシック" w:hAnsi="ＭＳ Ｐゴシック" w:cs="ＭＳ Ｐゴシック"/>
          <w:b/>
          <w:color w:val="0070C0"/>
          <w:kern w:val="0"/>
          <w:sz w:val="18"/>
          <w:szCs w:val="18"/>
        </w:rPr>
      </w:pPr>
      <w:r w:rsidRPr="00696B17">
        <w:rPr>
          <w:rFonts w:ascii="ＭＳ Ｐゴシック" w:eastAsia="ＭＳ Ｐゴシック" w:hAnsi="ＭＳ Ｐゴシック" w:cs="ＭＳ Ｐゴシック" w:hint="eastAsia"/>
          <w:b/>
          <w:color w:val="0070C0"/>
          <w:kern w:val="0"/>
          <w:sz w:val="18"/>
          <w:szCs w:val="18"/>
        </w:rPr>
        <w:t>〈問3-1 で、「2 育児休業制度を設けている」を選択した方のみ回答〉</w:t>
      </w:r>
    </w:p>
    <w:p w14:paraId="54ED7F86" w14:textId="77777777" w:rsidR="00696B17" w:rsidRPr="000D5814" w:rsidRDefault="00696B17">
      <w:pPr>
        <w:rPr>
          <w:rFonts w:asciiTheme="majorEastAsia" w:eastAsiaTheme="majorEastAsia" w:hAnsiTheme="majorEastAsia"/>
          <w:b/>
          <w:sz w:val="22"/>
          <w:shd w:val="clear" w:color="auto" w:fill="CCECFF"/>
        </w:rPr>
      </w:pPr>
      <w:r w:rsidRPr="000D5814">
        <w:rPr>
          <w:rFonts w:asciiTheme="majorEastAsia" w:eastAsiaTheme="majorEastAsia" w:hAnsiTheme="majorEastAsia" w:hint="eastAsia"/>
          <w:b/>
          <w:sz w:val="22"/>
          <w:shd w:val="clear" w:color="auto" w:fill="CCECFF"/>
        </w:rPr>
        <w:t>問3-</w:t>
      </w:r>
      <w:r w:rsidR="005C4E49">
        <w:rPr>
          <w:rFonts w:asciiTheme="majorEastAsia" w:eastAsiaTheme="majorEastAsia" w:hAnsiTheme="majorEastAsia"/>
          <w:b/>
          <w:sz w:val="22"/>
          <w:shd w:val="clear" w:color="auto" w:fill="CCECFF"/>
        </w:rPr>
        <w:t>6</w:t>
      </w:r>
      <w:r w:rsidRPr="000D5814">
        <w:rPr>
          <w:rFonts w:asciiTheme="majorEastAsia" w:eastAsiaTheme="majorEastAsia" w:hAnsiTheme="majorEastAsia" w:hint="eastAsia"/>
          <w:b/>
          <w:sz w:val="22"/>
          <w:shd w:val="clear" w:color="auto" w:fill="CCECFF"/>
        </w:rPr>
        <w:t xml:space="preserve"> 育児・介護休業の取得者の業務に関してどのように対応しましたか。(〇はいくつでも)              </w:t>
      </w:r>
    </w:p>
    <w:tbl>
      <w:tblPr>
        <w:tblW w:w="9938" w:type="dxa"/>
        <w:tblInd w:w="84" w:type="dxa"/>
        <w:tblCellMar>
          <w:left w:w="99" w:type="dxa"/>
          <w:right w:w="99" w:type="dxa"/>
        </w:tblCellMar>
        <w:tblLook w:val="04A0" w:firstRow="1" w:lastRow="0" w:firstColumn="1" w:lastColumn="0" w:noHBand="0" w:noVBand="1"/>
      </w:tblPr>
      <w:tblGrid>
        <w:gridCol w:w="9938"/>
      </w:tblGrid>
      <w:tr w:rsidR="00696B17" w:rsidRPr="00696B17" w14:paraId="202E06EA" w14:textId="77777777" w:rsidTr="00696B17">
        <w:trPr>
          <w:trHeight w:val="270"/>
        </w:trPr>
        <w:tc>
          <w:tcPr>
            <w:tcW w:w="9938" w:type="dxa"/>
            <w:tcBorders>
              <w:top w:val="nil"/>
              <w:left w:val="nil"/>
              <w:bottom w:val="nil"/>
              <w:right w:val="nil"/>
            </w:tcBorders>
            <w:shd w:val="clear" w:color="auto" w:fill="auto"/>
            <w:noWrap/>
            <w:vAlign w:val="bottom"/>
            <w:hideMark/>
          </w:tcPr>
          <w:p w14:paraId="3642150B" w14:textId="77777777" w:rsidR="00696B17" w:rsidRPr="00696B17" w:rsidRDefault="00696B17" w:rsidP="00696B17">
            <w:pPr>
              <w:widowControl/>
              <w:jc w:val="left"/>
              <w:rPr>
                <w:rFonts w:ascii="ＭＳ Ｐゴシック" w:eastAsia="ＭＳ Ｐゴシック" w:hAnsi="ＭＳ Ｐゴシック" w:cs="ＭＳ Ｐゴシック"/>
                <w:color w:val="000000"/>
                <w:kern w:val="0"/>
                <w:szCs w:val="21"/>
              </w:rPr>
            </w:pPr>
            <w:r w:rsidRPr="00696B17">
              <w:rPr>
                <w:rFonts w:ascii="ＭＳ Ｐゴシック" w:eastAsia="ＭＳ Ｐゴシック" w:hAnsi="ＭＳ Ｐゴシック" w:cs="ＭＳ Ｐゴシック" w:hint="eastAsia"/>
                <w:color w:val="000000"/>
                <w:kern w:val="0"/>
                <w:szCs w:val="21"/>
              </w:rPr>
              <w:t>1 パート・契約社員等を代替要員として補充した</w:t>
            </w:r>
          </w:p>
        </w:tc>
      </w:tr>
      <w:tr w:rsidR="00696B17" w:rsidRPr="00696B17" w14:paraId="4AC934BA" w14:textId="77777777" w:rsidTr="00696B17">
        <w:trPr>
          <w:trHeight w:val="270"/>
        </w:trPr>
        <w:tc>
          <w:tcPr>
            <w:tcW w:w="9938" w:type="dxa"/>
            <w:tcBorders>
              <w:top w:val="nil"/>
              <w:left w:val="nil"/>
              <w:bottom w:val="nil"/>
              <w:right w:val="nil"/>
            </w:tcBorders>
            <w:shd w:val="clear" w:color="auto" w:fill="auto"/>
            <w:noWrap/>
            <w:vAlign w:val="bottom"/>
            <w:hideMark/>
          </w:tcPr>
          <w:p w14:paraId="20CBF02A" w14:textId="77777777" w:rsidR="00696B17" w:rsidRPr="00696B17" w:rsidRDefault="00696B17" w:rsidP="00696B17">
            <w:pPr>
              <w:widowControl/>
              <w:jc w:val="left"/>
              <w:rPr>
                <w:rFonts w:ascii="ＭＳ Ｐゴシック" w:eastAsia="ＭＳ Ｐゴシック" w:hAnsi="ＭＳ Ｐゴシック" w:cs="ＭＳ Ｐゴシック"/>
                <w:color w:val="000000"/>
                <w:kern w:val="0"/>
                <w:szCs w:val="21"/>
              </w:rPr>
            </w:pPr>
            <w:r w:rsidRPr="00696B17">
              <w:rPr>
                <w:rFonts w:ascii="ＭＳ Ｐゴシック" w:eastAsia="ＭＳ Ｐゴシック" w:hAnsi="ＭＳ Ｐゴシック" w:cs="ＭＳ Ｐゴシック" w:hint="eastAsia"/>
                <w:color w:val="000000"/>
                <w:kern w:val="0"/>
                <w:szCs w:val="21"/>
              </w:rPr>
              <w:t>2 社内の他の部門から人員を異動し補充した</w:t>
            </w:r>
          </w:p>
        </w:tc>
      </w:tr>
      <w:tr w:rsidR="00696B17" w:rsidRPr="00696B17" w14:paraId="159021BD" w14:textId="77777777" w:rsidTr="00696B17">
        <w:trPr>
          <w:trHeight w:val="270"/>
        </w:trPr>
        <w:tc>
          <w:tcPr>
            <w:tcW w:w="9938" w:type="dxa"/>
            <w:tcBorders>
              <w:top w:val="nil"/>
              <w:left w:val="nil"/>
              <w:bottom w:val="nil"/>
              <w:right w:val="nil"/>
            </w:tcBorders>
            <w:shd w:val="clear" w:color="auto" w:fill="auto"/>
            <w:noWrap/>
            <w:vAlign w:val="bottom"/>
            <w:hideMark/>
          </w:tcPr>
          <w:p w14:paraId="23F8A9A0" w14:textId="77777777" w:rsidR="00696B17" w:rsidRPr="00696B17" w:rsidRDefault="00696B17" w:rsidP="00696B17">
            <w:pPr>
              <w:widowControl/>
              <w:jc w:val="left"/>
              <w:rPr>
                <w:rFonts w:ascii="ＭＳ Ｐゴシック" w:eastAsia="ＭＳ Ｐゴシック" w:hAnsi="ＭＳ Ｐゴシック" w:cs="ＭＳ Ｐゴシック"/>
                <w:color w:val="000000"/>
                <w:kern w:val="0"/>
                <w:szCs w:val="21"/>
              </w:rPr>
            </w:pPr>
            <w:r w:rsidRPr="00696B17">
              <w:rPr>
                <w:rFonts w:ascii="ＭＳ Ｐゴシック" w:eastAsia="ＭＳ Ｐゴシック" w:hAnsi="ＭＳ Ｐゴシック" w:cs="ＭＳ Ｐゴシック" w:hint="eastAsia"/>
                <w:color w:val="000000"/>
                <w:kern w:val="0"/>
                <w:szCs w:val="21"/>
              </w:rPr>
              <w:t>3 特に補充を行わず、同じ部門の他の社員で対応した</w:t>
            </w:r>
          </w:p>
        </w:tc>
      </w:tr>
      <w:tr w:rsidR="00696B17" w:rsidRPr="0051504A" w14:paraId="082467B5" w14:textId="77777777" w:rsidTr="00696B17">
        <w:trPr>
          <w:trHeight w:val="270"/>
        </w:trPr>
        <w:tc>
          <w:tcPr>
            <w:tcW w:w="9938" w:type="dxa"/>
            <w:tcBorders>
              <w:top w:val="nil"/>
              <w:left w:val="nil"/>
              <w:bottom w:val="nil"/>
              <w:right w:val="nil"/>
            </w:tcBorders>
            <w:shd w:val="clear" w:color="auto" w:fill="auto"/>
            <w:noWrap/>
            <w:vAlign w:val="bottom"/>
            <w:hideMark/>
          </w:tcPr>
          <w:p w14:paraId="556B157E" w14:textId="77777777" w:rsidR="00696B17" w:rsidRPr="0051504A" w:rsidRDefault="00696B17" w:rsidP="00696B17">
            <w:pPr>
              <w:widowControl/>
              <w:jc w:val="left"/>
              <w:rPr>
                <w:rFonts w:ascii="ＭＳ Ｐゴシック" w:eastAsia="ＭＳ Ｐゴシック" w:hAnsi="ＭＳ Ｐゴシック" w:cs="ＭＳ Ｐゴシック"/>
                <w:kern w:val="0"/>
                <w:szCs w:val="21"/>
              </w:rPr>
            </w:pPr>
            <w:r w:rsidRPr="0051504A">
              <w:rPr>
                <w:rFonts w:ascii="ＭＳ Ｐゴシック" w:eastAsia="ＭＳ Ｐゴシック" w:hAnsi="ＭＳ Ｐゴシック" w:cs="ＭＳ Ｐゴシック" w:hint="eastAsia"/>
                <w:kern w:val="0"/>
                <w:szCs w:val="21"/>
              </w:rPr>
              <w:t xml:space="preserve">4 その他 </w:t>
            </w:r>
            <w:r w:rsidR="005C4E49" w:rsidRPr="0051504A">
              <w:rPr>
                <w:rFonts w:ascii="ＭＳ Ｐゴシック" w:eastAsia="ＭＳ Ｐゴシック" w:hAnsi="ＭＳ Ｐゴシック" w:cs="ＭＳ Ｐゴシック" w:hint="eastAsia"/>
                <w:kern w:val="0"/>
                <w:szCs w:val="21"/>
              </w:rPr>
              <w:t>【</w:t>
            </w:r>
            <w:r w:rsidRPr="0051504A">
              <w:rPr>
                <w:rFonts w:ascii="ＭＳ Ｐゴシック" w:eastAsia="ＭＳ Ｐゴシック" w:hAnsi="ＭＳ Ｐゴシック" w:cs="ＭＳ Ｐゴシック" w:hint="eastAsia"/>
                <w:kern w:val="0"/>
                <w:szCs w:val="21"/>
              </w:rPr>
              <w:t>内容</w:t>
            </w:r>
            <w:r w:rsidR="005C4E49" w:rsidRPr="0051504A">
              <w:rPr>
                <w:rFonts w:ascii="ＭＳ Ｐゴシック" w:eastAsia="ＭＳ Ｐゴシック" w:hAnsi="ＭＳ Ｐゴシック" w:cs="ＭＳ Ｐゴシック" w:hint="eastAsia"/>
                <w:kern w:val="0"/>
                <w:szCs w:val="21"/>
              </w:rPr>
              <w:t>：　　　　　　　　　　　　　　　　　　　　　　　　　　　　　　　　　　　　　　　　　　　　　　　　　　　　　　　　　】</w:t>
            </w:r>
          </w:p>
        </w:tc>
      </w:tr>
    </w:tbl>
    <w:p w14:paraId="77AB3190" w14:textId="77777777" w:rsidR="005C4E49" w:rsidRPr="0051504A" w:rsidRDefault="005C4E49">
      <w:pPr>
        <w:rPr>
          <w:rFonts w:asciiTheme="majorEastAsia" w:eastAsiaTheme="majorEastAsia" w:hAnsiTheme="majorEastAsia"/>
        </w:rPr>
      </w:pPr>
    </w:p>
    <w:p w14:paraId="7D9964F5" w14:textId="61D1E6AD" w:rsidR="005C4E49" w:rsidRPr="00032174" w:rsidRDefault="005C4E49" w:rsidP="005C4E49">
      <w:pPr>
        <w:rPr>
          <w:rFonts w:asciiTheme="majorEastAsia" w:eastAsiaTheme="majorEastAsia" w:hAnsiTheme="majorEastAsia"/>
          <w:b/>
          <w:sz w:val="22"/>
          <w:shd w:val="clear" w:color="auto" w:fill="CCECFF"/>
        </w:rPr>
      </w:pPr>
      <w:r w:rsidRPr="00032174">
        <w:rPr>
          <w:rFonts w:asciiTheme="majorEastAsia" w:eastAsiaTheme="majorEastAsia" w:hAnsiTheme="majorEastAsia" w:hint="eastAsia"/>
          <w:b/>
          <w:sz w:val="22"/>
          <w:shd w:val="clear" w:color="auto" w:fill="CCECFF"/>
        </w:rPr>
        <w:t>問3-7 男性が育児・介護休業取得にあたっての課題はなんだと思いますか。(〇はいくつでも)</w:t>
      </w:r>
      <w:r w:rsidRPr="00A57232">
        <w:rPr>
          <w:rFonts w:asciiTheme="majorEastAsia" w:eastAsiaTheme="majorEastAsia" w:hAnsiTheme="majorEastAsia" w:hint="eastAsia"/>
          <w:b/>
          <w:color w:val="FF0000"/>
          <w:sz w:val="22"/>
          <w:shd w:val="clear" w:color="auto" w:fill="CCECFF"/>
        </w:rPr>
        <w:t xml:space="preserve"> </w:t>
      </w:r>
      <w:r w:rsidR="00A57232" w:rsidRPr="00A57232">
        <w:rPr>
          <w:rFonts w:asciiTheme="majorEastAsia" w:eastAsiaTheme="majorEastAsia" w:hAnsiTheme="majorEastAsia" w:hint="eastAsia"/>
          <w:b/>
          <w:color w:val="FF0000"/>
          <w:sz w:val="20"/>
          <w:szCs w:val="20"/>
          <w:shd w:val="clear" w:color="auto" w:fill="CCECFF"/>
        </w:rPr>
        <w:t>*</w:t>
      </w:r>
      <w:r w:rsidRPr="00032174">
        <w:rPr>
          <w:rFonts w:asciiTheme="majorEastAsia" w:eastAsiaTheme="majorEastAsia" w:hAnsiTheme="majorEastAsia" w:hint="eastAsia"/>
          <w:b/>
          <w:sz w:val="22"/>
          <w:shd w:val="clear" w:color="auto" w:fill="CCECFF"/>
        </w:rPr>
        <w:t xml:space="preserve">            </w:t>
      </w:r>
    </w:p>
    <w:p w14:paraId="00C310C1" w14:textId="77777777" w:rsidR="005C4E49" w:rsidRPr="00032174" w:rsidRDefault="005C4E49" w:rsidP="005C4E49">
      <w:pPr>
        <w:rPr>
          <w:rFonts w:asciiTheme="majorEastAsia" w:eastAsiaTheme="majorEastAsia" w:hAnsiTheme="majorEastAsia"/>
        </w:rPr>
      </w:pPr>
      <w:r w:rsidRPr="00032174">
        <w:rPr>
          <w:rFonts w:asciiTheme="majorEastAsia" w:eastAsiaTheme="majorEastAsia" w:hAnsiTheme="majorEastAsia" w:hint="eastAsia"/>
        </w:rPr>
        <w:t>1 代替要員の確保が困難</w:t>
      </w:r>
    </w:p>
    <w:p w14:paraId="5666786E" w14:textId="77777777" w:rsidR="005C4E49" w:rsidRPr="00032174" w:rsidRDefault="005C4E49" w:rsidP="005C4E49">
      <w:pPr>
        <w:rPr>
          <w:rFonts w:asciiTheme="majorEastAsia" w:eastAsiaTheme="majorEastAsia" w:hAnsiTheme="majorEastAsia"/>
        </w:rPr>
      </w:pPr>
      <w:r w:rsidRPr="00032174">
        <w:rPr>
          <w:rFonts w:asciiTheme="majorEastAsia" w:eastAsiaTheme="majorEastAsia" w:hAnsiTheme="majorEastAsia" w:hint="eastAsia"/>
        </w:rPr>
        <w:t>2　休業中の賃金保障</w:t>
      </w:r>
    </w:p>
    <w:p w14:paraId="3426F645" w14:textId="77777777" w:rsidR="005C4E49" w:rsidRPr="00032174" w:rsidRDefault="005C4E49" w:rsidP="005C4E49">
      <w:pPr>
        <w:rPr>
          <w:rFonts w:asciiTheme="majorEastAsia" w:eastAsiaTheme="majorEastAsia" w:hAnsiTheme="majorEastAsia"/>
        </w:rPr>
      </w:pPr>
      <w:r w:rsidRPr="00032174">
        <w:rPr>
          <w:rFonts w:asciiTheme="majorEastAsia" w:eastAsiaTheme="majorEastAsia" w:hAnsiTheme="majorEastAsia" w:hint="eastAsia"/>
        </w:rPr>
        <w:t>3　男性自身に育児・介護休暇を取る意識が薄い</w:t>
      </w:r>
    </w:p>
    <w:p w14:paraId="55C27FFE" w14:textId="77777777" w:rsidR="005C4E49" w:rsidRPr="00032174" w:rsidRDefault="005C4E49" w:rsidP="005C4E49">
      <w:pPr>
        <w:rPr>
          <w:rFonts w:asciiTheme="majorEastAsia" w:eastAsiaTheme="majorEastAsia" w:hAnsiTheme="majorEastAsia"/>
        </w:rPr>
      </w:pPr>
      <w:r w:rsidRPr="00032174">
        <w:rPr>
          <w:rFonts w:asciiTheme="majorEastAsia" w:eastAsiaTheme="majorEastAsia" w:hAnsiTheme="majorEastAsia" w:hint="eastAsia"/>
        </w:rPr>
        <w:t>4　前例（モデルとなる人材）がない</w:t>
      </w:r>
    </w:p>
    <w:p w14:paraId="21B525B1" w14:textId="77777777" w:rsidR="005C4E49" w:rsidRPr="00032174" w:rsidRDefault="005C4E49" w:rsidP="005C4E49">
      <w:pPr>
        <w:rPr>
          <w:rFonts w:asciiTheme="majorEastAsia" w:eastAsiaTheme="majorEastAsia" w:hAnsiTheme="majorEastAsia"/>
        </w:rPr>
      </w:pPr>
      <w:r w:rsidRPr="00032174">
        <w:rPr>
          <w:rFonts w:asciiTheme="majorEastAsia" w:eastAsiaTheme="majorEastAsia" w:hAnsiTheme="majorEastAsia" w:hint="eastAsia"/>
        </w:rPr>
        <w:t>5　社会全体の認識の欠如（社会の理解が進まない）</w:t>
      </w:r>
    </w:p>
    <w:p w14:paraId="3D73B8CA" w14:textId="77777777" w:rsidR="005C4E49" w:rsidRPr="00032174" w:rsidRDefault="005C4E49" w:rsidP="005C4E49">
      <w:pPr>
        <w:rPr>
          <w:rFonts w:asciiTheme="majorEastAsia" w:eastAsiaTheme="majorEastAsia" w:hAnsiTheme="majorEastAsia"/>
        </w:rPr>
      </w:pPr>
      <w:r w:rsidRPr="00032174">
        <w:rPr>
          <w:rFonts w:asciiTheme="majorEastAsia" w:eastAsiaTheme="majorEastAsia" w:hAnsiTheme="majorEastAsia" w:hint="eastAsia"/>
        </w:rPr>
        <w:t>6　キャリア形成において不利になる懸念</w:t>
      </w:r>
    </w:p>
    <w:p w14:paraId="1B84EDC9" w14:textId="77777777" w:rsidR="00292A29" w:rsidRPr="00032174" w:rsidRDefault="005C4E49" w:rsidP="005C4E49">
      <w:pPr>
        <w:rPr>
          <w:rFonts w:asciiTheme="majorEastAsia" w:eastAsiaTheme="majorEastAsia" w:hAnsiTheme="majorEastAsia"/>
        </w:rPr>
      </w:pPr>
      <w:r w:rsidRPr="00032174">
        <w:rPr>
          <w:rFonts w:asciiTheme="majorEastAsia" w:eastAsiaTheme="majorEastAsia" w:hAnsiTheme="majorEastAsia" w:hint="eastAsia"/>
        </w:rPr>
        <w:t>7　特に課題はない</w:t>
      </w:r>
    </w:p>
    <w:p w14:paraId="791C4B69" w14:textId="77777777" w:rsidR="00032174" w:rsidRDefault="005C4E49" w:rsidP="005C4E49">
      <w:pPr>
        <w:rPr>
          <w:rFonts w:asciiTheme="majorEastAsia" w:eastAsiaTheme="majorEastAsia" w:hAnsiTheme="majorEastAsia"/>
        </w:rPr>
      </w:pPr>
      <w:r w:rsidRPr="00032174">
        <w:rPr>
          <w:rFonts w:asciiTheme="majorEastAsia" w:eastAsiaTheme="majorEastAsia" w:hAnsiTheme="majorEastAsia" w:hint="eastAsia"/>
        </w:rPr>
        <w:t>8　その他</w:t>
      </w:r>
    </w:p>
    <w:p w14:paraId="11561E2B" w14:textId="146B1139" w:rsidR="00117E18" w:rsidRPr="00032174" w:rsidRDefault="005C4E49" w:rsidP="005C4E49">
      <w:pPr>
        <w:rPr>
          <w:rFonts w:asciiTheme="majorEastAsia" w:eastAsiaTheme="majorEastAsia" w:hAnsiTheme="majorEastAsia"/>
          <w:color w:val="FF0000"/>
        </w:rPr>
      </w:pPr>
      <w:r w:rsidRPr="00032174">
        <w:rPr>
          <w:rFonts w:asciiTheme="majorEastAsia" w:eastAsiaTheme="majorEastAsia" w:hAnsiTheme="majorEastAsia" w:hint="eastAsia"/>
        </w:rPr>
        <w:t>【理由：</w:t>
      </w:r>
      <w:r w:rsidR="00032174">
        <w:rPr>
          <w:rFonts w:asciiTheme="majorEastAsia" w:eastAsiaTheme="majorEastAsia" w:hAnsiTheme="majorEastAsia" w:hint="eastAsia"/>
        </w:rPr>
        <w:t xml:space="preserve">　　　　　　</w:t>
      </w:r>
      <w:r w:rsidRPr="00032174">
        <w:rPr>
          <w:rFonts w:asciiTheme="majorEastAsia" w:eastAsiaTheme="majorEastAsia" w:hAnsiTheme="majorEastAsia" w:hint="eastAsia"/>
        </w:rPr>
        <w:t xml:space="preserve">　　　　　　　　　　　　　　　　　　　　　　　　　　　　　　　　　　　　　　　】</w:t>
      </w:r>
    </w:p>
    <w:p w14:paraId="2FD012BE" w14:textId="77777777" w:rsidR="00117E18" w:rsidRPr="00696B17" w:rsidRDefault="00117E18" w:rsidP="005C4E49">
      <w:pPr>
        <w:rPr>
          <w:rFonts w:asciiTheme="majorEastAsia" w:eastAsiaTheme="majorEastAsia" w:hAnsiTheme="majorEastAsia"/>
        </w:rPr>
      </w:pPr>
    </w:p>
    <w:tbl>
      <w:tblPr>
        <w:tblpPr w:leftFromText="142" w:rightFromText="142" w:vertAnchor="text" w:horzAnchor="margin" w:tblpXSpec="center" w:tblpY="193"/>
        <w:tblW w:w="10394" w:type="dxa"/>
        <w:tblCellMar>
          <w:left w:w="99" w:type="dxa"/>
          <w:right w:w="99" w:type="dxa"/>
        </w:tblCellMar>
        <w:tblLook w:val="04A0" w:firstRow="1" w:lastRow="0" w:firstColumn="1" w:lastColumn="0" w:noHBand="0" w:noVBand="1"/>
      </w:tblPr>
      <w:tblGrid>
        <w:gridCol w:w="10394"/>
      </w:tblGrid>
      <w:tr w:rsidR="003D12B7" w:rsidRPr="0031506B" w14:paraId="2D13E95A" w14:textId="77777777" w:rsidTr="00E33694">
        <w:trPr>
          <w:trHeight w:val="375"/>
        </w:trPr>
        <w:tc>
          <w:tcPr>
            <w:tcW w:w="10394"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5C6BC290" w14:textId="77777777" w:rsidR="003D12B7" w:rsidRPr="0031506B" w:rsidRDefault="00696B17" w:rsidP="003D12B7">
            <w:pPr>
              <w:widowControl/>
              <w:jc w:val="center"/>
              <w:rPr>
                <w:rFonts w:ascii="ＭＳ Ｐゴシック" w:eastAsia="ＭＳ Ｐゴシック" w:hAnsi="ＭＳ Ｐゴシック" w:cs="ＭＳ Ｐゴシック"/>
                <w:b/>
                <w:bCs/>
                <w:color w:val="000000"/>
                <w:kern w:val="0"/>
                <w:sz w:val="28"/>
                <w:szCs w:val="28"/>
              </w:rPr>
            </w:pPr>
            <w:r w:rsidRPr="00696B17">
              <w:rPr>
                <w:rFonts w:ascii="ＭＳ Ｐゴシック" w:eastAsia="ＭＳ Ｐゴシック" w:hAnsi="ＭＳ Ｐゴシック" w:cs="ＭＳ Ｐゴシック" w:hint="eastAsia"/>
                <w:color w:val="000000"/>
                <w:kern w:val="0"/>
                <w:sz w:val="28"/>
                <w:szCs w:val="28"/>
              </w:rPr>
              <w:lastRenderedPageBreak/>
              <w:t xml:space="preserve">５ </w:t>
            </w:r>
            <w:r w:rsidRPr="007D45C0">
              <w:rPr>
                <w:rFonts w:ascii="ＭＳ Ｐゴシック" w:eastAsia="ＭＳ Ｐゴシック" w:hAnsi="ＭＳ Ｐゴシック" w:cs="ＭＳ Ｐゴシック" w:hint="eastAsia"/>
                <w:b/>
                <w:color w:val="000000"/>
                <w:kern w:val="0"/>
                <w:sz w:val="28"/>
                <w:szCs w:val="28"/>
              </w:rPr>
              <w:t>職場環境</w:t>
            </w:r>
            <w:r w:rsidRPr="00696B17">
              <w:rPr>
                <w:rFonts w:ascii="ＭＳ Ｐゴシック" w:eastAsia="ＭＳ Ｐゴシック" w:hAnsi="ＭＳ Ｐゴシック" w:cs="ＭＳ Ｐゴシック" w:hint="eastAsia"/>
                <w:color w:val="000000"/>
                <w:kern w:val="0"/>
                <w:sz w:val="28"/>
                <w:szCs w:val="28"/>
              </w:rPr>
              <w:t>について （男女の区別なく取り組んでいる取組を含む）</w:t>
            </w:r>
          </w:p>
        </w:tc>
      </w:tr>
    </w:tbl>
    <w:p w14:paraId="6FEBEFC5" w14:textId="77777777" w:rsidR="00696B17" w:rsidRPr="00696B17" w:rsidRDefault="00696B17" w:rsidP="00696B17">
      <w:pPr>
        <w:widowControl/>
        <w:rPr>
          <w:rFonts w:asciiTheme="majorEastAsia" w:eastAsiaTheme="majorEastAsia" w:hAnsiTheme="majorEastAsia" w:cs="ＭＳ Ｐゴシック"/>
          <w:b/>
          <w:color w:val="0070C0"/>
          <w:kern w:val="0"/>
          <w:sz w:val="18"/>
          <w:szCs w:val="18"/>
        </w:rPr>
      </w:pPr>
      <w:r w:rsidRPr="00696B17">
        <w:rPr>
          <w:rFonts w:asciiTheme="majorEastAsia" w:eastAsiaTheme="majorEastAsia" w:hAnsiTheme="majorEastAsia" w:cs="ＭＳ Ｐゴシック" w:hint="eastAsia"/>
          <w:b/>
          <w:color w:val="0070C0"/>
          <w:kern w:val="0"/>
          <w:sz w:val="18"/>
          <w:szCs w:val="18"/>
        </w:rPr>
        <w:t>〈問1 で「1 行なっている」を選択した方のみ回答〉</w:t>
      </w:r>
    </w:p>
    <w:p w14:paraId="495A3CBF" w14:textId="77777777" w:rsidR="00C65942" w:rsidRPr="000D5814" w:rsidRDefault="00696B17">
      <w:pPr>
        <w:rPr>
          <w:rFonts w:asciiTheme="majorEastAsia" w:eastAsiaTheme="majorEastAsia" w:hAnsiTheme="majorEastAsia"/>
          <w:b/>
          <w:sz w:val="22"/>
        </w:rPr>
      </w:pPr>
      <w:r w:rsidRPr="000D5814">
        <w:rPr>
          <w:rFonts w:asciiTheme="majorEastAsia" w:eastAsiaTheme="majorEastAsia" w:hAnsiTheme="majorEastAsia" w:hint="eastAsia"/>
          <w:b/>
          <w:sz w:val="22"/>
          <w:shd w:val="clear" w:color="auto" w:fill="CCECFF"/>
        </w:rPr>
        <w:t xml:space="preserve">問４ 職場環境(制度面等)に関して、貴社に当てはまるものを教えて下さい。(〇はいくつでも)             </w:t>
      </w:r>
    </w:p>
    <w:p w14:paraId="25D93FAF" w14:textId="77777777" w:rsidR="00AD1293" w:rsidRDefault="00AD1293">
      <w:r>
        <w:rPr>
          <w:rFonts w:hint="eastAsia"/>
        </w:rPr>
        <w:t xml:space="preserve">１　</w:t>
      </w:r>
      <w:r w:rsidR="008353BC">
        <w:rPr>
          <w:rFonts w:hint="eastAsia"/>
        </w:rPr>
        <w:t>在宅ワークなどの勤務形態がある</w:t>
      </w:r>
    </w:p>
    <w:p w14:paraId="1A6CDD51" w14:textId="77777777" w:rsidR="00FF798F" w:rsidRDefault="008353BC">
      <w:r>
        <w:rPr>
          <w:rFonts w:hint="eastAsia"/>
        </w:rPr>
        <w:t>２　結婚、育児にあたっての転勤や配置転換時の配慮がある</w:t>
      </w:r>
    </w:p>
    <w:p w14:paraId="3B51E7BF" w14:textId="7747037A" w:rsidR="008353BC" w:rsidRDefault="008353BC" w:rsidP="00F363BC">
      <w:pPr>
        <w:ind w:firstLineChars="200" w:firstLine="420"/>
      </w:pPr>
      <w:r>
        <w:rPr>
          <w:rFonts w:hint="eastAsia"/>
        </w:rPr>
        <w:t>【具体例：</w:t>
      </w:r>
      <w:r w:rsidR="00FF798F">
        <w:rPr>
          <w:rFonts w:hint="eastAsia"/>
        </w:rPr>
        <w:t xml:space="preserve">　　　　　　　　　　　　　　　　　　　　　　　　　　　　　　　　　　　　　　　　　</w:t>
      </w:r>
      <w:r>
        <w:rPr>
          <w:rFonts w:hint="eastAsia"/>
        </w:rPr>
        <w:t>】</w:t>
      </w:r>
    </w:p>
    <w:p w14:paraId="50344C9F" w14:textId="6797327F" w:rsidR="008353BC" w:rsidRDefault="00F363BC">
      <w:r>
        <w:rPr>
          <w:rFonts w:hint="eastAsia"/>
        </w:rPr>
        <w:t>３</w:t>
      </w:r>
      <w:r w:rsidR="008353BC">
        <w:rPr>
          <w:rFonts w:hint="eastAsia"/>
        </w:rPr>
        <w:t xml:space="preserve">　フレックスタイム制度がある</w:t>
      </w:r>
    </w:p>
    <w:p w14:paraId="016C5F7C" w14:textId="77232C97" w:rsidR="008353BC" w:rsidRDefault="00F363BC">
      <w:r>
        <w:rPr>
          <w:rFonts w:hint="eastAsia"/>
        </w:rPr>
        <w:t>４</w:t>
      </w:r>
      <w:r w:rsidR="008353BC">
        <w:rPr>
          <w:rFonts w:hint="eastAsia"/>
        </w:rPr>
        <w:t xml:space="preserve">　事務所内託児所がある</w:t>
      </w:r>
    </w:p>
    <w:p w14:paraId="3597C4DB" w14:textId="14F4F1BC" w:rsidR="008353BC" w:rsidRDefault="00F363BC">
      <w:r>
        <w:rPr>
          <w:rFonts w:hint="eastAsia"/>
        </w:rPr>
        <w:t>５</w:t>
      </w:r>
      <w:r w:rsidR="008353BC">
        <w:rPr>
          <w:rFonts w:hint="eastAsia"/>
        </w:rPr>
        <w:t xml:space="preserve">　育児サービスの利用に対する経済的補助がある。</w:t>
      </w:r>
    </w:p>
    <w:p w14:paraId="1A67D0DE" w14:textId="278069E2" w:rsidR="00FF798F" w:rsidRDefault="00F363BC">
      <w:r>
        <w:rPr>
          <w:rFonts w:hint="eastAsia"/>
        </w:rPr>
        <w:t>６</w:t>
      </w:r>
      <w:r w:rsidR="008353BC">
        <w:rPr>
          <w:rFonts w:hint="eastAsia"/>
        </w:rPr>
        <w:t xml:space="preserve">　女性の活躍の必要性について管理者（女性社員が</w:t>
      </w:r>
      <w:r w:rsidR="00FF798F">
        <w:rPr>
          <w:rFonts w:hint="eastAsia"/>
        </w:rPr>
        <w:t>配属されている部署の上司</w:t>
      </w:r>
      <w:r w:rsidR="008353BC">
        <w:rPr>
          <w:rFonts w:hint="eastAsia"/>
        </w:rPr>
        <w:t>）向け</w:t>
      </w:r>
      <w:r w:rsidR="00FF798F">
        <w:rPr>
          <w:rFonts w:hint="eastAsia"/>
        </w:rPr>
        <w:t>研修の実施又は参加</w:t>
      </w:r>
    </w:p>
    <w:p w14:paraId="1BC48248" w14:textId="0EEDA64B" w:rsidR="00FF798F" w:rsidRDefault="00F363BC">
      <w:r>
        <w:rPr>
          <w:rFonts w:hint="eastAsia"/>
        </w:rPr>
        <w:t>７</w:t>
      </w:r>
      <w:r w:rsidR="00FF798F">
        <w:rPr>
          <w:rFonts w:hint="eastAsia"/>
        </w:rPr>
        <w:t xml:space="preserve">　女性の意欲や就業意識を高めるための社内研修がある又は外部の研修に積極的に参加させている</w:t>
      </w:r>
    </w:p>
    <w:p w14:paraId="5CC6CF62" w14:textId="053E80CA" w:rsidR="00FF798F" w:rsidRDefault="00F363BC">
      <w:r>
        <w:rPr>
          <w:rFonts w:hint="eastAsia"/>
        </w:rPr>
        <w:t>８</w:t>
      </w:r>
      <w:r w:rsidR="00FF798F">
        <w:rPr>
          <w:rFonts w:hint="eastAsia"/>
        </w:rPr>
        <w:t xml:space="preserve">　朝礼の時間や方法について、育児中の女性に配慮した対応をとっている</w:t>
      </w:r>
    </w:p>
    <w:p w14:paraId="520ECA87" w14:textId="28FD7859" w:rsidR="00FF798F" w:rsidRDefault="00F363BC">
      <w:r>
        <w:rPr>
          <w:rFonts w:hint="eastAsia"/>
        </w:rPr>
        <w:t>９</w:t>
      </w:r>
      <w:r w:rsidR="00FF798F">
        <w:rPr>
          <w:rFonts w:hint="eastAsia"/>
        </w:rPr>
        <w:t xml:space="preserve">　メンター制度の導入やロールモデルを育成している</w:t>
      </w:r>
    </w:p>
    <w:p w14:paraId="1C7C7469" w14:textId="77777777" w:rsidR="00FF798F" w:rsidRDefault="00FF798F">
      <w:r>
        <w:rPr>
          <w:rFonts w:hint="eastAsia"/>
        </w:rPr>
        <w:t xml:space="preserve">　　【具体例：　　　　　　　　　　　　　　　　　　　　　　　　　　　　　　　　　　　　　　　　　】</w:t>
      </w:r>
    </w:p>
    <w:p w14:paraId="6D8AB20A" w14:textId="77777777" w:rsidR="00FF798F" w:rsidRPr="00FF798F" w:rsidRDefault="00FF798F">
      <w:pPr>
        <w:rPr>
          <w:sz w:val="18"/>
        </w:rPr>
      </w:pPr>
      <w:r>
        <w:rPr>
          <w:rFonts w:hint="eastAsia"/>
        </w:rPr>
        <w:t xml:space="preserve">　　</w:t>
      </w:r>
      <w:r w:rsidRPr="00FF798F">
        <w:rPr>
          <w:rFonts w:hint="eastAsia"/>
          <w:sz w:val="18"/>
        </w:rPr>
        <w:t>※メンター制度：会社や配属部署における上司とは別に、先輩社員が指導・相談役としてサポートを行う制度</w:t>
      </w:r>
    </w:p>
    <w:p w14:paraId="7CDD17ED" w14:textId="77777777" w:rsidR="003C460F" w:rsidRDefault="00FF798F">
      <w:r>
        <w:rPr>
          <w:rFonts w:hint="eastAsia"/>
        </w:rPr>
        <w:t xml:space="preserve">　　※ロールモデル：仕事において、具体的な行動や考え方の模範となる人物</w:t>
      </w:r>
    </w:p>
    <w:p w14:paraId="48EBC753" w14:textId="676BE776" w:rsidR="00FF798F" w:rsidRDefault="00F363BC">
      <w:r>
        <w:rPr>
          <w:rFonts w:hint="eastAsia"/>
        </w:rPr>
        <w:t>10</w:t>
      </w:r>
      <w:r w:rsidR="00FF798F">
        <w:rPr>
          <w:rFonts w:hint="eastAsia"/>
        </w:rPr>
        <w:t xml:space="preserve">　社内でセクシャルハラスメント対策を実施してる。</w:t>
      </w:r>
    </w:p>
    <w:p w14:paraId="184A881B" w14:textId="326E13BE" w:rsidR="00FF798F" w:rsidRDefault="00F363BC">
      <w:r>
        <w:rPr>
          <w:rFonts w:hint="eastAsia"/>
        </w:rPr>
        <w:t>11</w:t>
      </w:r>
      <w:r w:rsidR="00FF798F">
        <w:rPr>
          <w:rFonts w:hint="eastAsia"/>
        </w:rPr>
        <w:t xml:space="preserve">　表彰制度がある</w:t>
      </w:r>
    </w:p>
    <w:p w14:paraId="7E543C30" w14:textId="0A561BD3" w:rsidR="00FF798F" w:rsidRDefault="00F363BC">
      <w:r>
        <w:rPr>
          <w:rFonts w:hint="eastAsia"/>
        </w:rPr>
        <w:t>12</w:t>
      </w:r>
      <w:r w:rsidR="00FF798F">
        <w:rPr>
          <w:rFonts w:hint="eastAsia"/>
        </w:rPr>
        <w:t xml:space="preserve">　その他制度がある</w:t>
      </w:r>
    </w:p>
    <w:p w14:paraId="0095E91D" w14:textId="77777777" w:rsidR="00696B17" w:rsidRPr="0040590B" w:rsidRDefault="00FF798F">
      <w:r>
        <w:rPr>
          <w:rFonts w:hint="eastAsia"/>
        </w:rPr>
        <w:t xml:space="preserve">　　【具体的に：　　　　　　　　　　　　　　　　　　　　　　　　　　　　　　　　　　　　　　　　】</w:t>
      </w:r>
    </w:p>
    <w:p w14:paraId="121CB1C3" w14:textId="77777777" w:rsidR="007D45C0" w:rsidRDefault="007D45C0"/>
    <w:p w14:paraId="71DC5078" w14:textId="77777777" w:rsidR="0040590B" w:rsidRPr="0040590B" w:rsidRDefault="0040590B" w:rsidP="0040590B">
      <w:pPr>
        <w:widowControl/>
        <w:rPr>
          <w:rFonts w:asciiTheme="majorEastAsia" w:eastAsiaTheme="majorEastAsia" w:hAnsiTheme="majorEastAsia" w:cs="ＭＳ Ｐゴシック"/>
          <w:b/>
          <w:color w:val="0070C0"/>
          <w:kern w:val="0"/>
          <w:sz w:val="18"/>
          <w:szCs w:val="18"/>
        </w:rPr>
      </w:pPr>
      <w:r w:rsidRPr="0040590B">
        <w:rPr>
          <w:rFonts w:asciiTheme="majorEastAsia" w:eastAsiaTheme="majorEastAsia" w:hAnsiTheme="majorEastAsia" w:cs="ＭＳ Ｐゴシック" w:hint="eastAsia"/>
          <w:b/>
          <w:color w:val="0070C0"/>
          <w:kern w:val="0"/>
          <w:sz w:val="18"/>
          <w:szCs w:val="18"/>
        </w:rPr>
        <w:t>〈問1 で「1 行なっている」を選択した方のみ回答〉</w:t>
      </w:r>
    </w:p>
    <w:p w14:paraId="2C07EDA4" w14:textId="77777777" w:rsidR="0040590B" w:rsidRPr="000D5814" w:rsidRDefault="0040590B">
      <w:pPr>
        <w:rPr>
          <w:rFonts w:asciiTheme="majorEastAsia" w:eastAsiaTheme="majorEastAsia" w:hAnsiTheme="majorEastAsia"/>
          <w:b/>
          <w:sz w:val="22"/>
          <w:shd w:val="clear" w:color="auto" w:fill="CCECFF"/>
        </w:rPr>
      </w:pPr>
      <w:r w:rsidRPr="000D5814">
        <w:rPr>
          <w:rFonts w:asciiTheme="majorEastAsia" w:eastAsiaTheme="majorEastAsia" w:hAnsiTheme="majorEastAsia" w:hint="eastAsia"/>
          <w:b/>
          <w:sz w:val="22"/>
          <w:shd w:val="clear" w:color="auto" w:fill="CCECFF"/>
        </w:rPr>
        <w:t xml:space="preserve">問５ 職場環境(設備面等)に関して、貴社に当てはまるものを教えて下さい。(〇はいくつでも)              </w:t>
      </w:r>
    </w:p>
    <w:tbl>
      <w:tblPr>
        <w:tblW w:w="10535" w:type="dxa"/>
        <w:tblInd w:w="84" w:type="dxa"/>
        <w:tblCellMar>
          <w:left w:w="99" w:type="dxa"/>
          <w:right w:w="99" w:type="dxa"/>
        </w:tblCellMar>
        <w:tblLook w:val="04A0" w:firstRow="1" w:lastRow="0" w:firstColumn="1" w:lastColumn="0" w:noHBand="0" w:noVBand="1"/>
      </w:tblPr>
      <w:tblGrid>
        <w:gridCol w:w="10535"/>
      </w:tblGrid>
      <w:tr w:rsidR="0040590B" w:rsidRPr="0040590B" w14:paraId="405E3EDC" w14:textId="77777777" w:rsidTr="00FF798F">
        <w:trPr>
          <w:trHeight w:val="239"/>
        </w:trPr>
        <w:tc>
          <w:tcPr>
            <w:tcW w:w="10535" w:type="dxa"/>
            <w:tcBorders>
              <w:top w:val="nil"/>
              <w:left w:val="nil"/>
              <w:bottom w:val="nil"/>
              <w:right w:val="nil"/>
            </w:tcBorders>
            <w:shd w:val="clear" w:color="auto" w:fill="auto"/>
            <w:noWrap/>
            <w:vAlign w:val="bottom"/>
            <w:hideMark/>
          </w:tcPr>
          <w:p w14:paraId="473466F2" w14:textId="77777777" w:rsidR="0040590B" w:rsidRPr="0040590B" w:rsidRDefault="0040590B" w:rsidP="00EE4E16">
            <w:pPr>
              <w:widowControl/>
              <w:ind w:firstLineChars="50" w:firstLine="105"/>
              <w:jc w:val="left"/>
              <w:rPr>
                <w:rFonts w:ascii="ＭＳ Ｐゴシック" w:eastAsia="ＭＳ Ｐゴシック" w:hAnsi="ＭＳ Ｐゴシック" w:cs="ＭＳ Ｐゴシック"/>
                <w:color w:val="000000"/>
                <w:kern w:val="0"/>
                <w:szCs w:val="21"/>
              </w:rPr>
            </w:pPr>
            <w:r w:rsidRPr="0040590B">
              <w:rPr>
                <w:rFonts w:ascii="ＭＳ Ｐゴシック" w:eastAsia="ＭＳ Ｐゴシック" w:hAnsi="ＭＳ Ｐゴシック" w:cs="ＭＳ Ｐゴシック" w:hint="eastAsia"/>
                <w:color w:val="000000"/>
                <w:kern w:val="0"/>
                <w:szCs w:val="21"/>
              </w:rPr>
              <w:t>1 会社に女性専用トイレを設置している</w:t>
            </w:r>
          </w:p>
        </w:tc>
      </w:tr>
      <w:tr w:rsidR="0040590B" w:rsidRPr="0040590B" w14:paraId="2834DE88" w14:textId="77777777" w:rsidTr="00FF798F">
        <w:trPr>
          <w:trHeight w:val="239"/>
        </w:trPr>
        <w:tc>
          <w:tcPr>
            <w:tcW w:w="10535" w:type="dxa"/>
            <w:tcBorders>
              <w:top w:val="nil"/>
              <w:left w:val="nil"/>
              <w:bottom w:val="nil"/>
              <w:right w:val="nil"/>
            </w:tcBorders>
            <w:shd w:val="clear" w:color="auto" w:fill="auto"/>
            <w:noWrap/>
            <w:vAlign w:val="bottom"/>
            <w:hideMark/>
          </w:tcPr>
          <w:p w14:paraId="7A9E5BCE" w14:textId="77777777" w:rsidR="0040590B" w:rsidRPr="0040590B" w:rsidRDefault="0040590B" w:rsidP="00EE4E16">
            <w:pPr>
              <w:widowControl/>
              <w:ind w:firstLineChars="50" w:firstLine="105"/>
              <w:jc w:val="left"/>
              <w:rPr>
                <w:rFonts w:ascii="ＭＳ Ｐゴシック" w:eastAsia="ＭＳ Ｐゴシック" w:hAnsi="ＭＳ Ｐゴシック" w:cs="ＭＳ Ｐゴシック"/>
                <w:color w:val="000000"/>
                <w:kern w:val="0"/>
                <w:szCs w:val="21"/>
              </w:rPr>
            </w:pPr>
            <w:r w:rsidRPr="0040590B">
              <w:rPr>
                <w:rFonts w:ascii="ＭＳ Ｐゴシック" w:eastAsia="ＭＳ Ｐゴシック" w:hAnsi="ＭＳ Ｐゴシック" w:cs="ＭＳ Ｐゴシック" w:hint="eastAsia"/>
                <w:color w:val="000000"/>
                <w:kern w:val="0"/>
                <w:szCs w:val="21"/>
              </w:rPr>
              <w:t>2 現場に女性専用トイレを設置している</w:t>
            </w:r>
          </w:p>
        </w:tc>
      </w:tr>
      <w:tr w:rsidR="0040590B" w:rsidRPr="0040590B" w14:paraId="1BA7355C" w14:textId="77777777" w:rsidTr="00FF798F">
        <w:trPr>
          <w:trHeight w:val="239"/>
        </w:trPr>
        <w:tc>
          <w:tcPr>
            <w:tcW w:w="10535" w:type="dxa"/>
            <w:tcBorders>
              <w:top w:val="nil"/>
              <w:left w:val="nil"/>
              <w:bottom w:val="nil"/>
              <w:right w:val="nil"/>
            </w:tcBorders>
            <w:shd w:val="clear" w:color="auto" w:fill="auto"/>
            <w:noWrap/>
            <w:vAlign w:val="bottom"/>
            <w:hideMark/>
          </w:tcPr>
          <w:p w14:paraId="0F49C214" w14:textId="77777777" w:rsidR="0040590B" w:rsidRPr="0040590B" w:rsidRDefault="0040590B" w:rsidP="00EE4E16">
            <w:pPr>
              <w:widowControl/>
              <w:ind w:firstLineChars="50" w:firstLine="105"/>
              <w:jc w:val="left"/>
              <w:rPr>
                <w:rFonts w:ascii="ＭＳ Ｐゴシック" w:eastAsia="ＭＳ Ｐゴシック" w:hAnsi="ＭＳ Ｐゴシック" w:cs="ＭＳ Ｐゴシック"/>
                <w:color w:val="000000"/>
                <w:kern w:val="0"/>
                <w:szCs w:val="21"/>
              </w:rPr>
            </w:pPr>
            <w:r w:rsidRPr="0040590B">
              <w:rPr>
                <w:rFonts w:ascii="ＭＳ Ｐゴシック" w:eastAsia="ＭＳ Ｐゴシック" w:hAnsi="ＭＳ Ｐゴシック" w:cs="ＭＳ Ｐゴシック" w:hint="eastAsia"/>
                <w:color w:val="000000"/>
                <w:kern w:val="0"/>
                <w:szCs w:val="21"/>
              </w:rPr>
              <w:t>3 女性専用更衣室を設置している</w:t>
            </w:r>
          </w:p>
        </w:tc>
      </w:tr>
      <w:tr w:rsidR="0040590B" w:rsidRPr="0040590B" w14:paraId="1982857C" w14:textId="77777777" w:rsidTr="00FF798F">
        <w:trPr>
          <w:trHeight w:val="239"/>
        </w:trPr>
        <w:tc>
          <w:tcPr>
            <w:tcW w:w="10535" w:type="dxa"/>
            <w:tcBorders>
              <w:top w:val="nil"/>
              <w:left w:val="nil"/>
              <w:bottom w:val="nil"/>
              <w:right w:val="nil"/>
            </w:tcBorders>
            <w:shd w:val="clear" w:color="auto" w:fill="auto"/>
            <w:noWrap/>
            <w:vAlign w:val="bottom"/>
            <w:hideMark/>
          </w:tcPr>
          <w:p w14:paraId="78B6D7D2" w14:textId="77777777" w:rsidR="0040590B" w:rsidRPr="0040590B" w:rsidRDefault="0040590B" w:rsidP="00EE4E16">
            <w:pPr>
              <w:widowControl/>
              <w:ind w:firstLineChars="50" w:firstLine="105"/>
              <w:jc w:val="left"/>
              <w:rPr>
                <w:rFonts w:ascii="ＭＳ Ｐゴシック" w:eastAsia="ＭＳ Ｐゴシック" w:hAnsi="ＭＳ Ｐゴシック" w:cs="ＭＳ Ｐゴシック"/>
                <w:color w:val="000000"/>
                <w:kern w:val="0"/>
                <w:szCs w:val="21"/>
              </w:rPr>
            </w:pPr>
            <w:r w:rsidRPr="0040590B">
              <w:rPr>
                <w:rFonts w:ascii="ＭＳ Ｐゴシック" w:eastAsia="ＭＳ Ｐゴシック" w:hAnsi="ＭＳ Ｐゴシック" w:cs="ＭＳ Ｐゴシック" w:hint="eastAsia"/>
                <w:color w:val="000000"/>
                <w:kern w:val="0"/>
                <w:szCs w:val="21"/>
              </w:rPr>
              <w:t>4 洗面所、シャワー設備等を設置している</w:t>
            </w:r>
          </w:p>
        </w:tc>
      </w:tr>
      <w:tr w:rsidR="0040590B" w:rsidRPr="0040590B" w14:paraId="37D10740" w14:textId="77777777" w:rsidTr="00FF798F">
        <w:trPr>
          <w:trHeight w:val="239"/>
        </w:trPr>
        <w:tc>
          <w:tcPr>
            <w:tcW w:w="10535" w:type="dxa"/>
            <w:tcBorders>
              <w:top w:val="nil"/>
              <w:left w:val="nil"/>
              <w:bottom w:val="nil"/>
              <w:right w:val="nil"/>
            </w:tcBorders>
            <w:shd w:val="clear" w:color="auto" w:fill="auto"/>
            <w:noWrap/>
            <w:vAlign w:val="bottom"/>
            <w:hideMark/>
          </w:tcPr>
          <w:p w14:paraId="3F4792A1" w14:textId="77777777" w:rsidR="0040590B" w:rsidRPr="0040590B" w:rsidRDefault="0040590B" w:rsidP="00EE4E16">
            <w:pPr>
              <w:widowControl/>
              <w:ind w:firstLineChars="50" w:firstLine="105"/>
              <w:jc w:val="left"/>
              <w:rPr>
                <w:rFonts w:ascii="ＭＳ Ｐゴシック" w:eastAsia="ＭＳ Ｐゴシック" w:hAnsi="ＭＳ Ｐゴシック" w:cs="ＭＳ Ｐゴシック"/>
                <w:color w:val="000000"/>
                <w:kern w:val="0"/>
                <w:szCs w:val="21"/>
              </w:rPr>
            </w:pPr>
            <w:r w:rsidRPr="0040590B">
              <w:rPr>
                <w:rFonts w:ascii="ＭＳ Ｐゴシック" w:eastAsia="ＭＳ Ｐゴシック" w:hAnsi="ＭＳ Ｐゴシック" w:cs="ＭＳ Ｐゴシック" w:hint="eastAsia"/>
                <w:color w:val="000000"/>
                <w:kern w:val="0"/>
                <w:szCs w:val="21"/>
              </w:rPr>
              <w:t>5 女性に適した安全保護具(作業服、安全帯、ヘルメット、安全靴等)を用意している</w:t>
            </w:r>
          </w:p>
        </w:tc>
      </w:tr>
      <w:tr w:rsidR="0040590B" w:rsidRPr="00FF798F" w14:paraId="24891891" w14:textId="77777777" w:rsidTr="00FF798F">
        <w:trPr>
          <w:trHeight w:val="239"/>
        </w:trPr>
        <w:tc>
          <w:tcPr>
            <w:tcW w:w="10535" w:type="dxa"/>
            <w:tcBorders>
              <w:top w:val="nil"/>
              <w:left w:val="nil"/>
              <w:bottom w:val="nil"/>
              <w:right w:val="nil"/>
            </w:tcBorders>
            <w:shd w:val="clear" w:color="auto" w:fill="auto"/>
            <w:noWrap/>
            <w:vAlign w:val="bottom"/>
            <w:hideMark/>
          </w:tcPr>
          <w:p w14:paraId="690FF724" w14:textId="77777777" w:rsidR="0040590B" w:rsidRPr="00FF798F" w:rsidRDefault="0040590B" w:rsidP="00FF798F">
            <w:pPr>
              <w:widowControl/>
              <w:ind w:firstLineChars="50" w:firstLine="105"/>
              <w:jc w:val="left"/>
              <w:rPr>
                <w:rFonts w:ascii="ＭＳ Ｐゴシック" w:eastAsia="ＭＳ Ｐゴシック" w:hAnsi="ＭＳ Ｐゴシック" w:cs="ＭＳ Ｐゴシック"/>
                <w:color w:val="000000"/>
                <w:kern w:val="0"/>
                <w:szCs w:val="21"/>
              </w:rPr>
            </w:pPr>
            <w:r w:rsidRPr="00FF798F">
              <w:rPr>
                <w:rFonts w:ascii="ＭＳ Ｐゴシック" w:eastAsia="ＭＳ Ｐゴシック" w:hAnsi="ＭＳ Ｐゴシック" w:cs="ＭＳ Ｐゴシック" w:hint="eastAsia"/>
                <w:color w:val="000000"/>
                <w:kern w:val="0"/>
                <w:szCs w:val="21"/>
              </w:rPr>
              <w:t>6 その他</w:t>
            </w:r>
            <w:r w:rsidR="00FF798F" w:rsidRPr="00FF798F">
              <w:rPr>
                <w:rFonts w:ascii="ＭＳ Ｐゴシック" w:eastAsia="ＭＳ Ｐゴシック" w:hAnsi="ＭＳ Ｐゴシック" w:cs="ＭＳ Ｐゴシック" w:hint="eastAsia"/>
                <w:color w:val="000000"/>
                <w:kern w:val="0"/>
                <w:szCs w:val="21"/>
              </w:rPr>
              <w:t>【具体的に：　　　　　　　　　　　　　　　　　　　　　　　　　　　　　　　　　　　　　　　　　　　　　　　　　　　　　　　　　　】</w:t>
            </w:r>
          </w:p>
        </w:tc>
      </w:tr>
      <w:tr w:rsidR="0040590B" w:rsidRPr="0040590B" w14:paraId="61B772AA" w14:textId="77777777" w:rsidTr="00FF798F">
        <w:trPr>
          <w:trHeight w:val="337"/>
        </w:trPr>
        <w:tc>
          <w:tcPr>
            <w:tcW w:w="10535" w:type="dxa"/>
            <w:tcBorders>
              <w:top w:val="nil"/>
              <w:left w:val="nil"/>
              <w:bottom w:val="nil"/>
              <w:right w:val="nil"/>
            </w:tcBorders>
            <w:shd w:val="clear" w:color="auto" w:fill="auto"/>
            <w:noWrap/>
            <w:vAlign w:val="bottom"/>
            <w:hideMark/>
          </w:tcPr>
          <w:p w14:paraId="3A802926" w14:textId="77777777" w:rsidR="0040590B" w:rsidRPr="00FF798F" w:rsidRDefault="0040590B" w:rsidP="0040590B">
            <w:pPr>
              <w:widowControl/>
              <w:jc w:val="left"/>
              <w:rPr>
                <w:rFonts w:ascii="ＭＳ Ｐゴシック" w:eastAsia="ＭＳ Ｐゴシック" w:hAnsi="ＭＳ Ｐゴシック" w:cs="ＭＳ Ｐゴシック"/>
                <w:color w:val="000000"/>
                <w:kern w:val="0"/>
                <w:sz w:val="22"/>
              </w:rPr>
            </w:pPr>
          </w:p>
        </w:tc>
      </w:tr>
    </w:tbl>
    <w:p w14:paraId="55B6D81F" w14:textId="77777777" w:rsidR="0040590B" w:rsidRPr="0040590B" w:rsidRDefault="0040590B"/>
    <w:p w14:paraId="628DFA79" w14:textId="77777777" w:rsidR="003279C3" w:rsidRDefault="003279C3"/>
    <w:p w14:paraId="7BCECC4B" w14:textId="77777777" w:rsidR="007D45C0" w:rsidRDefault="007D45C0"/>
    <w:p w14:paraId="47805F5E" w14:textId="77777777" w:rsidR="00FF798F" w:rsidRDefault="00FF798F"/>
    <w:p w14:paraId="22D77862" w14:textId="77777777" w:rsidR="00FF798F" w:rsidRDefault="00FF798F"/>
    <w:p w14:paraId="3F321C45" w14:textId="6A8071A0" w:rsidR="00FF798F" w:rsidRDefault="00FF798F"/>
    <w:p w14:paraId="5C93F09F" w14:textId="3282FA60" w:rsidR="00032174" w:rsidRDefault="00032174"/>
    <w:p w14:paraId="65CBFCF4" w14:textId="5DB412CD" w:rsidR="00032174" w:rsidRDefault="00032174"/>
    <w:p w14:paraId="60422D78" w14:textId="65D73D1E" w:rsidR="00032174" w:rsidRDefault="00032174"/>
    <w:p w14:paraId="0D5090A7" w14:textId="77777777" w:rsidR="00032174" w:rsidRDefault="00032174"/>
    <w:p w14:paraId="007366A6" w14:textId="77777777" w:rsidR="00FF798F" w:rsidRPr="0040590B" w:rsidRDefault="00FF798F"/>
    <w:tbl>
      <w:tblPr>
        <w:tblpPr w:leftFromText="142" w:rightFromText="142" w:vertAnchor="text" w:horzAnchor="margin" w:tblpXSpec="center" w:tblpY="115"/>
        <w:tblW w:w="10394" w:type="dxa"/>
        <w:tblCellMar>
          <w:left w:w="99" w:type="dxa"/>
          <w:right w:w="99" w:type="dxa"/>
        </w:tblCellMar>
        <w:tblLook w:val="04A0" w:firstRow="1" w:lastRow="0" w:firstColumn="1" w:lastColumn="0" w:noHBand="0" w:noVBand="1"/>
      </w:tblPr>
      <w:tblGrid>
        <w:gridCol w:w="10394"/>
      </w:tblGrid>
      <w:tr w:rsidR="003D12B7" w:rsidRPr="0031506B" w14:paraId="34D98CD2" w14:textId="77777777" w:rsidTr="00E33694">
        <w:trPr>
          <w:trHeight w:val="375"/>
        </w:trPr>
        <w:tc>
          <w:tcPr>
            <w:tcW w:w="10394"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6635B124" w14:textId="77777777" w:rsidR="003D12B7" w:rsidRPr="0031506B" w:rsidRDefault="003B69BD" w:rsidP="003279C3">
            <w:pPr>
              <w:widowControl/>
              <w:jc w:val="center"/>
              <w:rPr>
                <w:rFonts w:ascii="ＭＳ Ｐゴシック" w:eastAsia="ＭＳ Ｐゴシック" w:hAnsi="ＭＳ Ｐゴシック" w:cs="ＭＳ Ｐゴシック"/>
                <w:b/>
                <w:bCs/>
                <w:color w:val="000000"/>
                <w:kern w:val="0"/>
                <w:sz w:val="28"/>
                <w:szCs w:val="28"/>
              </w:rPr>
            </w:pPr>
            <w:r w:rsidRPr="003279C3">
              <w:rPr>
                <w:rFonts w:ascii="ＭＳ Ｐゴシック" w:eastAsia="ＭＳ Ｐゴシック" w:hAnsi="ＭＳ Ｐゴシック" w:cs="ＭＳ Ｐゴシック" w:hint="eastAsia"/>
                <w:color w:val="000000"/>
                <w:kern w:val="0"/>
                <w:sz w:val="28"/>
                <w:szCs w:val="28"/>
              </w:rPr>
              <w:lastRenderedPageBreak/>
              <w:t>６</w:t>
            </w:r>
            <w:r w:rsidR="003279C3" w:rsidRPr="003279C3">
              <w:rPr>
                <w:rFonts w:ascii="ＭＳ Ｐゴシック" w:eastAsia="ＭＳ Ｐゴシック" w:hAnsi="ＭＳ Ｐゴシック" w:cs="ＭＳ Ｐゴシック" w:hint="eastAsia"/>
                <w:color w:val="000000"/>
                <w:kern w:val="0"/>
                <w:sz w:val="28"/>
                <w:szCs w:val="28"/>
              </w:rPr>
              <w:t xml:space="preserve"> </w:t>
            </w:r>
            <w:r w:rsidR="003279C3" w:rsidRPr="007D45C0">
              <w:rPr>
                <w:rFonts w:ascii="ＭＳ Ｐゴシック" w:eastAsia="ＭＳ Ｐゴシック" w:hAnsi="ＭＳ Ｐゴシック" w:cs="ＭＳ Ｐゴシック" w:hint="eastAsia"/>
                <w:b/>
                <w:color w:val="000000"/>
                <w:kern w:val="0"/>
                <w:sz w:val="28"/>
                <w:szCs w:val="28"/>
              </w:rPr>
              <w:t>課題対応等</w:t>
            </w:r>
            <w:r w:rsidR="003279C3" w:rsidRPr="003279C3">
              <w:rPr>
                <w:rFonts w:ascii="ＭＳ Ｐゴシック" w:eastAsia="ＭＳ Ｐゴシック" w:hAnsi="ＭＳ Ｐゴシック" w:cs="ＭＳ Ｐゴシック" w:hint="eastAsia"/>
                <w:color w:val="000000"/>
                <w:kern w:val="0"/>
                <w:sz w:val="28"/>
                <w:szCs w:val="28"/>
              </w:rPr>
              <w:t>について</w:t>
            </w:r>
          </w:p>
        </w:tc>
      </w:tr>
    </w:tbl>
    <w:p w14:paraId="18FC11F5" w14:textId="77777777" w:rsidR="00C65942" w:rsidRPr="000D5814" w:rsidRDefault="003279C3">
      <w:pPr>
        <w:rPr>
          <w:b/>
          <w:sz w:val="22"/>
          <w:shd w:val="clear" w:color="auto" w:fill="CCECFF"/>
        </w:rPr>
      </w:pPr>
      <w:r w:rsidRPr="000D5814">
        <w:rPr>
          <w:rFonts w:asciiTheme="majorEastAsia" w:eastAsiaTheme="majorEastAsia" w:hAnsiTheme="majorEastAsia" w:hint="eastAsia"/>
          <w:b/>
          <w:sz w:val="22"/>
          <w:shd w:val="clear" w:color="auto" w:fill="CCECFF"/>
        </w:rPr>
        <w:t>問６ 女性活躍を推進する上で、どのような問題や課題がありますか。(〇はいくつでも)</w:t>
      </w:r>
      <w:r w:rsidRPr="000D5814">
        <w:rPr>
          <w:rFonts w:hint="eastAsia"/>
          <w:b/>
          <w:sz w:val="22"/>
          <w:shd w:val="clear" w:color="auto" w:fill="CCECFF"/>
        </w:rPr>
        <w:t xml:space="preserve"> </w:t>
      </w:r>
      <w:r w:rsidR="00D27C96" w:rsidRPr="000D5814">
        <w:rPr>
          <w:rFonts w:ascii="ＭＳ Ｐゴシック" w:eastAsia="ＭＳ Ｐゴシック" w:hAnsi="ＭＳ Ｐゴシック" w:cs="ＭＳ Ｐゴシック" w:hint="eastAsia"/>
          <w:b/>
          <w:color w:val="FF0000"/>
          <w:kern w:val="0"/>
          <w:sz w:val="22"/>
          <w:shd w:val="clear" w:color="auto" w:fill="CCECFF"/>
        </w:rPr>
        <w:t>*</w:t>
      </w:r>
      <w:r w:rsidRPr="000D5814">
        <w:rPr>
          <w:rFonts w:hint="eastAsia"/>
          <w:b/>
          <w:color w:val="FF0000"/>
          <w:sz w:val="22"/>
          <w:shd w:val="clear" w:color="auto" w:fill="CCECFF"/>
        </w:rPr>
        <w:t xml:space="preserve">                 </w:t>
      </w:r>
    </w:p>
    <w:tbl>
      <w:tblPr>
        <w:tblW w:w="10363" w:type="dxa"/>
        <w:tblInd w:w="84" w:type="dxa"/>
        <w:tblCellMar>
          <w:left w:w="99" w:type="dxa"/>
          <w:right w:w="99" w:type="dxa"/>
        </w:tblCellMar>
        <w:tblLook w:val="04A0" w:firstRow="1" w:lastRow="0" w:firstColumn="1" w:lastColumn="0" w:noHBand="0" w:noVBand="1"/>
      </w:tblPr>
      <w:tblGrid>
        <w:gridCol w:w="10363"/>
      </w:tblGrid>
      <w:tr w:rsidR="003279C3" w:rsidRPr="000D5814" w14:paraId="3A169AE5" w14:textId="77777777" w:rsidTr="003279C3">
        <w:trPr>
          <w:trHeight w:val="270"/>
        </w:trPr>
        <w:tc>
          <w:tcPr>
            <w:tcW w:w="10363" w:type="dxa"/>
            <w:tcBorders>
              <w:top w:val="nil"/>
              <w:left w:val="nil"/>
              <w:bottom w:val="nil"/>
              <w:right w:val="nil"/>
            </w:tcBorders>
            <w:shd w:val="clear" w:color="auto" w:fill="auto"/>
            <w:noWrap/>
            <w:vAlign w:val="bottom"/>
            <w:hideMark/>
          </w:tcPr>
          <w:p w14:paraId="1949AA4A" w14:textId="77777777" w:rsidR="003279C3" w:rsidRPr="000D5814" w:rsidRDefault="003279C3" w:rsidP="00184E16">
            <w:pPr>
              <w:widowControl/>
              <w:jc w:val="left"/>
              <w:rPr>
                <w:rFonts w:asciiTheme="majorEastAsia" w:eastAsiaTheme="majorEastAsia" w:hAnsiTheme="majorEastAsia" w:cs="ＭＳ Ｐゴシック"/>
                <w:color w:val="000000"/>
                <w:kern w:val="0"/>
                <w:szCs w:val="21"/>
              </w:rPr>
            </w:pPr>
            <w:r w:rsidRPr="00EE4E16">
              <w:rPr>
                <w:rFonts w:ascii="ＭＳ Ｐゴシック" w:eastAsia="ＭＳ Ｐゴシック" w:hAnsi="ＭＳ Ｐゴシック" w:cs="ＭＳ Ｐゴシック" w:hint="eastAsia"/>
                <w:color w:val="000000"/>
                <w:kern w:val="0"/>
                <w:szCs w:val="21"/>
              </w:rPr>
              <w:t>1</w:t>
            </w:r>
            <w:r w:rsidRPr="000D5814">
              <w:rPr>
                <w:rFonts w:asciiTheme="majorEastAsia" w:eastAsiaTheme="majorEastAsia" w:hAnsiTheme="majorEastAsia" w:cs="ＭＳ Ｐゴシック" w:hint="eastAsia"/>
                <w:color w:val="000000"/>
                <w:kern w:val="0"/>
                <w:szCs w:val="21"/>
              </w:rPr>
              <w:t xml:space="preserve"> 体力が必要な工程が多く、女性が担当できる仕事が限られている</w:t>
            </w:r>
          </w:p>
        </w:tc>
      </w:tr>
      <w:tr w:rsidR="003279C3" w:rsidRPr="000D5814" w14:paraId="2D28EBE6" w14:textId="77777777" w:rsidTr="003279C3">
        <w:trPr>
          <w:trHeight w:val="270"/>
        </w:trPr>
        <w:tc>
          <w:tcPr>
            <w:tcW w:w="10363" w:type="dxa"/>
            <w:tcBorders>
              <w:top w:val="nil"/>
              <w:left w:val="nil"/>
              <w:bottom w:val="nil"/>
              <w:right w:val="nil"/>
            </w:tcBorders>
            <w:shd w:val="clear" w:color="auto" w:fill="auto"/>
            <w:noWrap/>
            <w:vAlign w:val="bottom"/>
            <w:hideMark/>
          </w:tcPr>
          <w:p w14:paraId="10411E02" w14:textId="77777777" w:rsidR="003279C3" w:rsidRPr="000D5814" w:rsidRDefault="003279C3" w:rsidP="00184E16">
            <w:pPr>
              <w:widowControl/>
              <w:jc w:val="left"/>
              <w:rPr>
                <w:rFonts w:asciiTheme="majorEastAsia" w:eastAsiaTheme="majorEastAsia" w:hAnsiTheme="majorEastAsia" w:cs="ＭＳ Ｐゴシック"/>
                <w:color w:val="000000"/>
                <w:kern w:val="0"/>
                <w:szCs w:val="21"/>
              </w:rPr>
            </w:pPr>
            <w:r w:rsidRPr="00EE4E16">
              <w:rPr>
                <w:rFonts w:ascii="ＭＳ Ｐゴシック" w:eastAsia="ＭＳ Ｐゴシック" w:hAnsi="ＭＳ Ｐゴシック" w:cs="ＭＳ Ｐゴシック" w:hint="eastAsia"/>
                <w:color w:val="000000"/>
                <w:kern w:val="0"/>
                <w:szCs w:val="21"/>
              </w:rPr>
              <w:t>2</w:t>
            </w:r>
            <w:r w:rsidRPr="000D5814">
              <w:rPr>
                <w:rFonts w:asciiTheme="majorEastAsia" w:eastAsiaTheme="majorEastAsia" w:hAnsiTheme="majorEastAsia" w:cs="ＭＳ Ｐゴシック" w:hint="eastAsia"/>
                <w:color w:val="000000"/>
                <w:kern w:val="0"/>
                <w:szCs w:val="21"/>
              </w:rPr>
              <w:t xml:space="preserve"> 女性はコストをかけて育成しても離職率が高いイメージがある（現に離職率が高い）</w:t>
            </w:r>
          </w:p>
        </w:tc>
      </w:tr>
      <w:tr w:rsidR="003279C3" w:rsidRPr="000D5814" w14:paraId="2B971B32" w14:textId="77777777" w:rsidTr="003279C3">
        <w:trPr>
          <w:trHeight w:val="270"/>
        </w:trPr>
        <w:tc>
          <w:tcPr>
            <w:tcW w:w="10363" w:type="dxa"/>
            <w:tcBorders>
              <w:top w:val="nil"/>
              <w:left w:val="nil"/>
              <w:bottom w:val="nil"/>
              <w:right w:val="nil"/>
            </w:tcBorders>
            <w:shd w:val="clear" w:color="auto" w:fill="auto"/>
            <w:noWrap/>
            <w:vAlign w:val="bottom"/>
            <w:hideMark/>
          </w:tcPr>
          <w:p w14:paraId="15EEA0BD" w14:textId="77777777" w:rsidR="003279C3" w:rsidRPr="000D5814" w:rsidRDefault="003279C3" w:rsidP="00184E16">
            <w:pPr>
              <w:widowControl/>
              <w:jc w:val="left"/>
              <w:rPr>
                <w:rFonts w:asciiTheme="majorEastAsia" w:eastAsiaTheme="majorEastAsia" w:hAnsiTheme="majorEastAsia" w:cs="ＭＳ Ｐゴシック"/>
                <w:color w:val="000000"/>
                <w:kern w:val="0"/>
                <w:szCs w:val="21"/>
              </w:rPr>
            </w:pPr>
            <w:r w:rsidRPr="00EE4E16">
              <w:rPr>
                <w:rFonts w:ascii="ＭＳ Ｐゴシック" w:eastAsia="ＭＳ Ｐゴシック" w:hAnsi="ＭＳ Ｐゴシック" w:cs="ＭＳ Ｐゴシック" w:hint="eastAsia"/>
                <w:color w:val="000000"/>
                <w:kern w:val="0"/>
                <w:szCs w:val="21"/>
              </w:rPr>
              <w:t>3</w:t>
            </w:r>
            <w:r w:rsidR="005F5347">
              <w:rPr>
                <w:rFonts w:asciiTheme="majorEastAsia" w:eastAsiaTheme="majorEastAsia" w:hAnsiTheme="majorEastAsia" w:cs="ＭＳ Ｐゴシック" w:hint="eastAsia"/>
                <w:color w:val="000000"/>
                <w:kern w:val="0"/>
                <w:szCs w:val="21"/>
              </w:rPr>
              <w:t xml:space="preserve"> </w:t>
            </w:r>
            <w:r w:rsidRPr="000D5814">
              <w:rPr>
                <w:rFonts w:asciiTheme="majorEastAsia" w:eastAsiaTheme="majorEastAsia" w:hAnsiTheme="majorEastAsia" w:cs="ＭＳ Ｐゴシック" w:hint="eastAsia"/>
                <w:color w:val="000000"/>
                <w:kern w:val="0"/>
                <w:szCs w:val="21"/>
              </w:rPr>
              <w:t>女性には時間外労働、深夜業をさせにくいというイメージがある</w:t>
            </w:r>
          </w:p>
          <w:p w14:paraId="7E991F64" w14:textId="77777777" w:rsidR="003279C3" w:rsidRPr="000D5814" w:rsidRDefault="003279C3" w:rsidP="00184E16">
            <w:pPr>
              <w:widowControl/>
              <w:jc w:val="left"/>
              <w:rPr>
                <w:rFonts w:asciiTheme="majorEastAsia" w:eastAsiaTheme="majorEastAsia" w:hAnsiTheme="majorEastAsia" w:cs="ＭＳ Ｐゴシック"/>
                <w:color w:val="000000"/>
                <w:kern w:val="0"/>
                <w:szCs w:val="21"/>
              </w:rPr>
            </w:pPr>
            <w:r w:rsidRPr="00EE4E16">
              <w:rPr>
                <w:rFonts w:ascii="ＭＳ Ｐゴシック" w:eastAsia="ＭＳ Ｐゴシック" w:hAnsi="ＭＳ Ｐゴシック" w:cs="ＭＳ Ｐゴシック" w:hint="eastAsia"/>
                <w:color w:val="000000"/>
                <w:kern w:val="0"/>
                <w:szCs w:val="21"/>
              </w:rPr>
              <w:t>4</w:t>
            </w:r>
            <w:r w:rsidRPr="000D5814">
              <w:rPr>
                <w:rFonts w:asciiTheme="majorEastAsia" w:eastAsiaTheme="majorEastAsia" w:hAnsiTheme="majorEastAsia" w:cs="ＭＳ Ｐゴシック" w:hint="eastAsia"/>
                <w:color w:val="000000"/>
                <w:kern w:val="0"/>
                <w:szCs w:val="21"/>
              </w:rPr>
              <w:t xml:space="preserve"> 女性が働くにあたり託児先がない</w:t>
            </w:r>
          </w:p>
          <w:p w14:paraId="53562A06" w14:textId="77777777" w:rsidR="003279C3" w:rsidRPr="000D5814" w:rsidRDefault="003279C3" w:rsidP="00184E16">
            <w:pPr>
              <w:widowControl/>
              <w:jc w:val="left"/>
              <w:rPr>
                <w:rFonts w:asciiTheme="majorEastAsia" w:eastAsiaTheme="majorEastAsia" w:hAnsiTheme="majorEastAsia" w:cs="ＭＳ Ｐゴシック"/>
                <w:color w:val="000000"/>
                <w:kern w:val="0"/>
                <w:szCs w:val="21"/>
              </w:rPr>
            </w:pPr>
            <w:r w:rsidRPr="00EE4E16">
              <w:rPr>
                <w:rFonts w:ascii="ＭＳ Ｐゴシック" w:eastAsia="ＭＳ Ｐゴシック" w:hAnsi="ＭＳ Ｐゴシック" w:cs="ＭＳ Ｐゴシック" w:hint="eastAsia"/>
                <w:color w:val="000000"/>
                <w:kern w:val="0"/>
                <w:szCs w:val="21"/>
              </w:rPr>
              <w:t>5</w:t>
            </w:r>
            <w:r w:rsidRPr="000D5814">
              <w:rPr>
                <w:rFonts w:asciiTheme="majorEastAsia" w:eastAsiaTheme="majorEastAsia" w:hAnsiTheme="majorEastAsia" w:cs="ＭＳ Ｐゴシック" w:hint="eastAsia"/>
                <w:color w:val="000000"/>
                <w:kern w:val="0"/>
                <w:szCs w:val="21"/>
              </w:rPr>
              <w:t xml:space="preserve"> 女性のための職場環境整備（トイレなど）にコストがかかる</w:t>
            </w:r>
          </w:p>
        </w:tc>
      </w:tr>
      <w:tr w:rsidR="003279C3" w:rsidRPr="000D5814" w14:paraId="48425033" w14:textId="77777777" w:rsidTr="003279C3">
        <w:trPr>
          <w:trHeight w:val="270"/>
        </w:trPr>
        <w:tc>
          <w:tcPr>
            <w:tcW w:w="10363" w:type="dxa"/>
            <w:tcBorders>
              <w:top w:val="nil"/>
              <w:left w:val="nil"/>
              <w:bottom w:val="nil"/>
              <w:right w:val="nil"/>
            </w:tcBorders>
            <w:shd w:val="clear" w:color="auto" w:fill="auto"/>
            <w:noWrap/>
            <w:vAlign w:val="bottom"/>
            <w:hideMark/>
          </w:tcPr>
          <w:p w14:paraId="5EFB2008" w14:textId="77777777" w:rsidR="003279C3" w:rsidRPr="000D5814" w:rsidRDefault="003279C3" w:rsidP="00184E16">
            <w:pPr>
              <w:widowControl/>
              <w:jc w:val="left"/>
              <w:rPr>
                <w:rFonts w:asciiTheme="majorEastAsia" w:eastAsiaTheme="majorEastAsia" w:hAnsiTheme="majorEastAsia" w:cs="ＭＳ Ｐゴシック"/>
                <w:color w:val="000000"/>
                <w:kern w:val="0"/>
                <w:szCs w:val="21"/>
              </w:rPr>
            </w:pPr>
            <w:r w:rsidRPr="00EE4E16">
              <w:rPr>
                <w:rFonts w:ascii="ＭＳ Ｐゴシック" w:eastAsia="ＭＳ Ｐゴシック" w:hAnsi="ＭＳ Ｐゴシック" w:cs="ＭＳ Ｐゴシック" w:hint="eastAsia"/>
                <w:color w:val="000000"/>
                <w:kern w:val="0"/>
                <w:szCs w:val="21"/>
              </w:rPr>
              <w:t>6</w:t>
            </w:r>
            <w:r w:rsidRPr="000D5814">
              <w:rPr>
                <w:rFonts w:asciiTheme="majorEastAsia" w:eastAsiaTheme="majorEastAsia" w:hAnsiTheme="majorEastAsia" w:cs="ＭＳ Ｐゴシック" w:hint="eastAsia"/>
                <w:color w:val="000000"/>
                <w:kern w:val="0"/>
                <w:szCs w:val="21"/>
              </w:rPr>
              <w:t xml:space="preserve"> 男性社員、管理職、経営者自身の理解が不足している</w:t>
            </w:r>
          </w:p>
          <w:p w14:paraId="6308CF10" w14:textId="77777777" w:rsidR="003279C3" w:rsidRPr="000D5814" w:rsidRDefault="003279C3" w:rsidP="00184E16">
            <w:pPr>
              <w:widowControl/>
              <w:jc w:val="left"/>
              <w:rPr>
                <w:rFonts w:asciiTheme="majorEastAsia" w:eastAsiaTheme="majorEastAsia" w:hAnsiTheme="majorEastAsia" w:cs="ＭＳ Ｐゴシック"/>
                <w:color w:val="000000"/>
                <w:kern w:val="0"/>
                <w:szCs w:val="21"/>
              </w:rPr>
            </w:pPr>
            <w:r w:rsidRPr="00EE4E16">
              <w:rPr>
                <w:rFonts w:ascii="ＭＳ Ｐゴシック" w:eastAsia="ＭＳ Ｐゴシック" w:hAnsi="ＭＳ Ｐゴシック" w:cs="ＭＳ Ｐゴシック" w:hint="eastAsia"/>
                <w:color w:val="000000"/>
                <w:kern w:val="0"/>
                <w:szCs w:val="21"/>
              </w:rPr>
              <w:t xml:space="preserve">7 </w:t>
            </w:r>
            <w:r w:rsidRPr="000D5814">
              <w:rPr>
                <w:rFonts w:asciiTheme="majorEastAsia" w:eastAsiaTheme="majorEastAsia" w:hAnsiTheme="majorEastAsia" w:cs="ＭＳ Ｐゴシック" w:hint="eastAsia"/>
                <w:color w:val="000000"/>
                <w:kern w:val="0"/>
                <w:szCs w:val="21"/>
              </w:rPr>
              <w:t>現場の男性の理解が不足している</w:t>
            </w:r>
          </w:p>
          <w:p w14:paraId="63FC71D3" w14:textId="77777777" w:rsidR="003279C3" w:rsidRPr="000D5814" w:rsidRDefault="003279C3" w:rsidP="00184E16">
            <w:pPr>
              <w:widowControl/>
              <w:jc w:val="left"/>
              <w:rPr>
                <w:rFonts w:asciiTheme="majorEastAsia" w:eastAsiaTheme="majorEastAsia" w:hAnsiTheme="majorEastAsia" w:cs="ＭＳ Ｐゴシック"/>
                <w:color w:val="000000"/>
                <w:kern w:val="0"/>
                <w:szCs w:val="21"/>
              </w:rPr>
            </w:pPr>
            <w:r w:rsidRPr="00EE4E16">
              <w:rPr>
                <w:rFonts w:ascii="ＭＳ Ｐゴシック" w:eastAsia="ＭＳ Ｐゴシック" w:hAnsi="ＭＳ Ｐゴシック" w:cs="ＭＳ Ｐゴシック" w:hint="eastAsia"/>
                <w:color w:val="000000"/>
                <w:kern w:val="0"/>
                <w:szCs w:val="21"/>
              </w:rPr>
              <w:t>8</w:t>
            </w:r>
            <w:r w:rsidRPr="000D5814">
              <w:rPr>
                <w:rFonts w:asciiTheme="majorEastAsia" w:eastAsiaTheme="majorEastAsia" w:hAnsiTheme="majorEastAsia" w:cs="ＭＳ Ｐゴシック" w:hint="eastAsia"/>
                <w:color w:val="000000"/>
                <w:kern w:val="0"/>
                <w:szCs w:val="21"/>
              </w:rPr>
              <w:t xml:space="preserve"> 顧客や取引先から理解が得られない</w:t>
            </w:r>
          </w:p>
          <w:p w14:paraId="66A7A3C3" w14:textId="77777777" w:rsidR="003279C3" w:rsidRPr="000D5814" w:rsidRDefault="003279C3" w:rsidP="00184E16">
            <w:pPr>
              <w:widowControl/>
              <w:jc w:val="left"/>
              <w:rPr>
                <w:rFonts w:asciiTheme="majorEastAsia" w:eastAsiaTheme="majorEastAsia" w:hAnsiTheme="majorEastAsia" w:cs="ＭＳ Ｐゴシック"/>
                <w:color w:val="000000"/>
                <w:kern w:val="0"/>
                <w:szCs w:val="21"/>
              </w:rPr>
            </w:pPr>
            <w:r w:rsidRPr="00EE4E16">
              <w:rPr>
                <w:rFonts w:ascii="ＭＳ Ｐゴシック" w:eastAsia="ＭＳ Ｐゴシック" w:hAnsi="ＭＳ Ｐゴシック" w:cs="ＭＳ Ｐゴシック" w:hint="eastAsia"/>
                <w:color w:val="000000"/>
                <w:kern w:val="0"/>
                <w:szCs w:val="21"/>
              </w:rPr>
              <w:t>9</w:t>
            </w:r>
            <w:r w:rsidRPr="000D5814">
              <w:rPr>
                <w:rFonts w:asciiTheme="majorEastAsia" w:eastAsiaTheme="majorEastAsia" w:hAnsiTheme="majorEastAsia" w:cs="ＭＳ Ｐゴシック" w:hint="eastAsia"/>
                <w:color w:val="000000"/>
                <w:kern w:val="0"/>
                <w:szCs w:val="21"/>
              </w:rPr>
              <w:t xml:space="preserve"> 家庭と両立する女性のフォローアップ体制（人員体制）を組む余裕がない</w:t>
            </w:r>
          </w:p>
        </w:tc>
      </w:tr>
    </w:tbl>
    <w:p w14:paraId="330B7EA2" w14:textId="77777777" w:rsidR="00E33694" w:rsidRDefault="00E33694">
      <w:pPr>
        <w:rPr>
          <w:rFonts w:asciiTheme="majorEastAsia" w:eastAsiaTheme="majorEastAsia" w:hAnsiTheme="majorEastAsia"/>
          <w:szCs w:val="21"/>
        </w:rPr>
      </w:pPr>
      <w:r w:rsidRPr="00EE4E16">
        <w:rPr>
          <w:rFonts w:ascii="ＭＳ Ｐゴシック" w:eastAsia="ＭＳ Ｐゴシック" w:hAnsi="ＭＳ Ｐゴシック" w:hint="eastAsia"/>
          <w:szCs w:val="21"/>
        </w:rPr>
        <w:t>10</w:t>
      </w:r>
      <w:r w:rsidRPr="000D5814">
        <w:rPr>
          <w:rFonts w:asciiTheme="majorEastAsia" w:eastAsiaTheme="majorEastAsia" w:hAnsiTheme="majorEastAsia" w:hint="eastAsia"/>
          <w:szCs w:val="21"/>
        </w:rPr>
        <w:t xml:space="preserve"> 女性の休業期間中の代替要員の確保が難しい</w:t>
      </w:r>
    </w:p>
    <w:p w14:paraId="5B05D8FA" w14:textId="77777777" w:rsidR="003279C3" w:rsidRPr="000D5814" w:rsidRDefault="003279C3">
      <w:pPr>
        <w:rPr>
          <w:rFonts w:asciiTheme="majorEastAsia" w:eastAsiaTheme="majorEastAsia" w:hAnsiTheme="majorEastAsia"/>
          <w:szCs w:val="21"/>
        </w:rPr>
      </w:pPr>
      <w:r w:rsidRPr="00EE4E16">
        <w:rPr>
          <w:rFonts w:ascii="ＭＳ Ｐゴシック" w:eastAsia="ＭＳ Ｐゴシック" w:hAnsi="ＭＳ Ｐゴシック" w:hint="eastAsia"/>
          <w:szCs w:val="21"/>
        </w:rPr>
        <w:t>11</w:t>
      </w:r>
      <w:r w:rsidRPr="000D5814">
        <w:rPr>
          <w:rFonts w:asciiTheme="majorEastAsia" w:eastAsiaTheme="majorEastAsia" w:hAnsiTheme="majorEastAsia" w:hint="eastAsia"/>
          <w:szCs w:val="21"/>
        </w:rPr>
        <w:t xml:space="preserve"> 女性の活躍支援制度利用の対象外となる人が負担感を感じる</w:t>
      </w:r>
    </w:p>
    <w:p w14:paraId="0A61DDA5" w14:textId="77777777" w:rsidR="003279C3" w:rsidRPr="000D5814" w:rsidRDefault="003279C3">
      <w:pPr>
        <w:rPr>
          <w:rFonts w:asciiTheme="majorEastAsia" w:eastAsiaTheme="majorEastAsia" w:hAnsiTheme="majorEastAsia"/>
          <w:szCs w:val="21"/>
        </w:rPr>
      </w:pPr>
      <w:r w:rsidRPr="00EE4E16">
        <w:rPr>
          <w:rFonts w:ascii="ＭＳ Ｐゴシック" w:eastAsia="ＭＳ Ｐゴシック" w:hAnsi="ＭＳ Ｐゴシック" w:hint="eastAsia"/>
          <w:szCs w:val="21"/>
        </w:rPr>
        <w:t>12</w:t>
      </w:r>
      <w:r w:rsidRPr="000D5814">
        <w:rPr>
          <w:rFonts w:asciiTheme="majorEastAsia" w:eastAsiaTheme="majorEastAsia" w:hAnsiTheme="majorEastAsia" w:hint="eastAsia"/>
          <w:szCs w:val="21"/>
        </w:rPr>
        <w:t xml:space="preserve"> 活躍支援により人事管理が複雑になる</w:t>
      </w:r>
    </w:p>
    <w:p w14:paraId="6780A8DA" w14:textId="77777777" w:rsidR="003279C3" w:rsidRDefault="003279C3">
      <w:pPr>
        <w:rPr>
          <w:rFonts w:asciiTheme="majorEastAsia" w:eastAsiaTheme="majorEastAsia" w:hAnsiTheme="majorEastAsia"/>
          <w:szCs w:val="21"/>
        </w:rPr>
      </w:pPr>
      <w:r w:rsidRPr="00EE4E16">
        <w:rPr>
          <w:rFonts w:ascii="ＭＳ Ｐゴシック" w:eastAsia="ＭＳ Ｐゴシック" w:hAnsi="ＭＳ Ｐゴシック" w:hint="eastAsia"/>
          <w:szCs w:val="21"/>
        </w:rPr>
        <w:t>13</w:t>
      </w:r>
      <w:r w:rsidRPr="000D5814">
        <w:rPr>
          <w:rFonts w:asciiTheme="majorEastAsia" w:eastAsiaTheme="majorEastAsia" w:hAnsiTheme="majorEastAsia" w:hint="eastAsia"/>
          <w:szCs w:val="21"/>
        </w:rPr>
        <w:t xml:space="preserve"> セクシャルハラスメントへの対応が難しそうというイメージがある</w:t>
      </w:r>
    </w:p>
    <w:p w14:paraId="4DDAAFF3" w14:textId="77777777" w:rsidR="00184E16" w:rsidRDefault="00184E16">
      <w:pPr>
        <w:rPr>
          <w:rFonts w:asciiTheme="majorEastAsia" w:eastAsiaTheme="majorEastAsia" w:hAnsiTheme="majorEastAsia"/>
          <w:szCs w:val="21"/>
        </w:rPr>
      </w:pPr>
      <w:r>
        <w:rPr>
          <w:rFonts w:asciiTheme="majorEastAsia" w:eastAsiaTheme="majorEastAsia" w:hAnsiTheme="majorEastAsia" w:hint="eastAsia"/>
          <w:szCs w:val="21"/>
        </w:rPr>
        <w:t>14 女性自身がキャリアアップを望んでいない場合が多い</w:t>
      </w:r>
    </w:p>
    <w:p w14:paraId="599CE7AD" w14:textId="77777777" w:rsidR="00184E16" w:rsidRPr="00202101" w:rsidRDefault="00184E16">
      <w:pPr>
        <w:rPr>
          <w:rFonts w:asciiTheme="majorEastAsia" w:eastAsiaTheme="majorEastAsia" w:hAnsiTheme="majorEastAsia"/>
          <w:szCs w:val="21"/>
        </w:rPr>
      </w:pPr>
      <w:r w:rsidRPr="00202101">
        <w:rPr>
          <w:rFonts w:asciiTheme="majorEastAsia" w:eastAsiaTheme="majorEastAsia" w:hAnsiTheme="majorEastAsia" w:hint="eastAsia"/>
          <w:szCs w:val="21"/>
        </w:rPr>
        <w:t>15 男性の家事・育児参画が進まない（理解が薄い）</w:t>
      </w:r>
    </w:p>
    <w:p w14:paraId="7370AEFD" w14:textId="77777777" w:rsidR="003279C3" w:rsidRPr="000D5814" w:rsidRDefault="003279C3">
      <w:pPr>
        <w:rPr>
          <w:rFonts w:asciiTheme="majorEastAsia" w:eastAsiaTheme="majorEastAsia" w:hAnsiTheme="majorEastAsia"/>
          <w:szCs w:val="21"/>
        </w:rPr>
      </w:pPr>
      <w:r w:rsidRPr="00EE4E16">
        <w:rPr>
          <w:rFonts w:ascii="ＭＳ Ｐゴシック" w:eastAsia="ＭＳ Ｐゴシック" w:hAnsi="ＭＳ Ｐゴシック" w:hint="eastAsia"/>
          <w:szCs w:val="21"/>
        </w:rPr>
        <w:t>14</w:t>
      </w:r>
      <w:r w:rsidRPr="000D5814">
        <w:rPr>
          <w:rFonts w:asciiTheme="majorEastAsia" w:eastAsiaTheme="majorEastAsia" w:hAnsiTheme="majorEastAsia" w:hint="eastAsia"/>
          <w:szCs w:val="21"/>
        </w:rPr>
        <w:t xml:space="preserve"> 問題、課題について考えたことがない</w:t>
      </w:r>
    </w:p>
    <w:p w14:paraId="44F60344" w14:textId="77777777" w:rsidR="003279C3" w:rsidRPr="000D5814" w:rsidRDefault="003279C3">
      <w:pPr>
        <w:rPr>
          <w:rFonts w:asciiTheme="majorEastAsia" w:eastAsiaTheme="majorEastAsia" w:hAnsiTheme="majorEastAsia"/>
          <w:color w:val="0070C0"/>
          <w:szCs w:val="21"/>
        </w:rPr>
      </w:pPr>
      <w:r w:rsidRPr="00EE4E16">
        <w:rPr>
          <w:rFonts w:ascii="ＭＳ Ｐゴシック" w:eastAsia="ＭＳ Ｐゴシック" w:hAnsi="ＭＳ Ｐゴシック" w:hint="eastAsia"/>
          <w:szCs w:val="21"/>
        </w:rPr>
        <w:t>15</w:t>
      </w:r>
      <w:r w:rsidRPr="0051504A">
        <w:rPr>
          <w:rFonts w:asciiTheme="majorEastAsia" w:eastAsiaTheme="majorEastAsia" w:hAnsiTheme="majorEastAsia" w:hint="eastAsia"/>
          <w:szCs w:val="21"/>
        </w:rPr>
        <w:t xml:space="preserve"> その他</w:t>
      </w:r>
      <w:r w:rsidR="00184E16">
        <w:rPr>
          <w:rFonts w:asciiTheme="majorEastAsia" w:eastAsiaTheme="majorEastAsia" w:hAnsiTheme="majorEastAsia" w:hint="eastAsia"/>
          <w:szCs w:val="21"/>
        </w:rPr>
        <w:t>【具体的に：　　　　　　　　　　　　　　　　　　　　　　　　　　　　　　　　　　　　　　】</w:t>
      </w:r>
    </w:p>
    <w:p w14:paraId="2CE81C26" w14:textId="77777777" w:rsidR="00E33694" w:rsidRPr="00D27C96" w:rsidRDefault="00E33694">
      <w:pPr>
        <w:rPr>
          <w:color w:val="0070C0"/>
        </w:rPr>
      </w:pPr>
    </w:p>
    <w:p w14:paraId="5F8CAC7A" w14:textId="77777777" w:rsidR="00C65942" w:rsidRPr="000D5814" w:rsidRDefault="003279C3">
      <w:pPr>
        <w:rPr>
          <w:b/>
          <w:sz w:val="22"/>
          <w:shd w:val="clear" w:color="auto" w:fill="CCECFF"/>
        </w:rPr>
      </w:pPr>
      <w:r w:rsidRPr="000D5814">
        <w:rPr>
          <w:rFonts w:asciiTheme="majorEastAsia" w:eastAsiaTheme="majorEastAsia" w:hAnsiTheme="majorEastAsia" w:hint="eastAsia"/>
          <w:b/>
          <w:sz w:val="22"/>
          <w:shd w:val="clear" w:color="auto" w:fill="CCECFF"/>
        </w:rPr>
        <w:t>問７ 女性の活躍支援のため、どのような取組がより効果的だと思いますか。(〇はいくつでも)</w:t>
      </w:r>
      <w:r w:rsidRPr="000D5814">
        <w:rPr>
          <w:rFonts w:hint="eastAsia"/>
          <w:b/>
          <w:sz w:val="22"/>
          <w:shd w:val="clear" w:color="auto" w:fill="CCECFF"/>
        </w:rPr>
        <w:t xml:space="preserve"> </w:t>
      </w:r>
      <w:r w:rsidR="00D27C96" w:rsidRPr="000D5814">
        <w:rPr>
          <w:rFonts w:ascii="ＭＳ Ｐゴシック" w:eastAsia="ＭＳ Ｐゴシック" w:hAnsi="ＭＳ Ｐゴシック" w:cs="ＭＳ Ｐゴシック" w:hint="eastAsia"/>
          <w:b/>
          <w:color w:val="FF0000"/>
          <w:kern w:val="0"/>
          <w:sz w:val="22"/>
          <w:shd w:val="clear" w:color="auto" w:fill="CCECFF"/>
        </w:rPr>
        <w:t xml:space="preserve">*            </w:t>
      </w:r>
    </w:p>
    <w:p w14:paraId="32C1B9E2" w14:textId="77777777" w:rsidR="00184E16" w:rsidRPr="00202101" w:rsidRDefault="00184E16" w:rsidP="00184E16">
      <w:pPr>
        <w:rPr>
          <w:rFonts w:ascii="ＭＳ Ｐゴシック" w:eastAsia="ＭＳ Ｐゴシック" w:hAnsi="ＭＳ Ｐゴシック"/>
        </w:rPr>
      </w:pPr>
      <w:r w:rsidRPr="00202101">
        <w:rPr>
          <w:rFonts w:ascii="ＭＳ Ｐゴシック" w:eastAsia="ＭＳ Ｐゴシック" w:hAnsi="ＭＳ Ｐゴシック" w:hint="eastAsia"/>
        </w:rPr>
        <w:t>１</w:t>
      </w:r>
      <w:r w:rsidR="00C1261E" w:rsidRPr="00202101">
        <w:rPr>
          <w:rFonts w:ascii="ＭＳ Ｐゴシック" w:eastAsia="ＭＳ Ｐゴシック" w:hAnsi="ＭＳ Ｐゴシック" w:hint="eastAsia"/>
        </w:rPr>
        <w:t xml:space="preserve">　</w:t>
      </w:r>
      <w:r w:rsidRPr="00202101">
        <w:rPr>
          <w:rFonts w:ascii="ＭＳ Ｐゴシック" w:eastAsia="ＭＳ Ｐゴシック" w:hAnsi="ＭＳ Ｐゴシック" w:hint="eastAsia"/>
        </w:rPr>
        <w:t>女性のキャリア形成支援（</w:t>
      </w:r>
      <w:r w:rsidR="00C1261E" w:rsidRPr="00202101">
        <w:rPr>
          <w:rFonts w:ascii="ＭＳ Ｐゴシック" w:eastAsia="ＭＳ Ｐゴシック" w:hAnsi="ＭＳ Ｐゴシック" w:hint="eastAsia"/>
        </w:rPr>
        <w:t>社</w:t>
      </w:r>
      <w:r w:rsidR="009A698E" w:rsidRPr="00202101">
        <w:rPr>
          <w:rFonts w:ascii="ＭＳ Ｐゴシック" w:eastAsia="ＭＳ Ｐゴシック" w:hAnsi="ＭＳ Ｐゴシック" w:hint="eastAsia"/>
        </w:rPr>
        <w:t>外</w:t>
      </w:r>
      <w:r w:rsidRPr="00202101">
        <w:rPr>
          <w:rFonts w:ascii="ＭＳ Ｐゴシック" w:eastAsia="ＭＳ Ｐゴシック" w:hAnsi="ＭＳ Ｐゴシック" w:hint="eastAsia"/>
        </w:rPr>
        <w:t>研修</w:t>
      </w:r>
      <w:r w:rsidR="00C1261E" w:rsidRPr="00202101">
        <w:rPr>
          <w:rFonts w:ascii="ＭＳ Ｐゴシック" w:eastAsia="ＭＳ Ｐゴシック" w:hAnsi="ＭＳ Ｐゴシック" w:hint="eastAsia"/>
        </w:rPr>
        <w:t>や講習会</w:t>
      </w:r>
      <w:r w:rsidRPr="00202101">
        <w:rPr>
          <w:rFonts w:ascii="ＭＳ Ｐゴシック" w:eastAsia="ＭＳ Ｐゴシック" w:hAnsi="ＭＳ Ｐゴシック" w:hint="eastAsia"/>
        </w:rPr>
        <w:t>の実施</w:t>
      </w:r>
      <w:r w:rsidR="00C1261E" w:rsidRPr="00202101">
        <w:rPr>
          <w:rFonts w:ascii="ＭＳ Ｐゴシック" w:eastAsia="ＭＳ Ｐゴシック" w:hAnsi="ＭＳ Ｐゴシック" w:hint="eastAsia"/>
        </w:rPr>
        <w:t>又は</w:t>
      </w:r>
      <w:r w:rsidR="005C1EDB" w:rsidRPr="00202101">
        <w:rPr>
          <w:rFonts w:ascii="ＭＳ Ｐゴシック" w:eastAsia="ＭＳ Ｐゴシック" w:hAnsi="ＭＳ Ｐゴシック" w:hint="eastAsia"/>
        </w:rPr>
        <w:t>社外研修等への</w:t>
      </w:r>
      <w:r w:rsidR="00C1261E" w:rsidRPr="00202101">
        <w:rPr>
          <w:rFonts w:ascii="ＭＳ Ｐゴシック" w:eastAsia="ＭＳ Ｐゴシック" w:hAnsi="ＭＳ Ｐゴシック" w:hint="eastAsia"/>
        </w:rPr>
        <w:t>積極的な参加、資格取得の支援等</w:t>
      </w:r>
      <w:r w:rsidRPr="00202101">
        <w:rPr>
          <w:rFonts w:ascii="ＭＳ Ｐゴシック" w:eastAsia="ＭＳ Ｐゴシック" w:hAnsi="ＭＳ Ｐゴシック" w:hint="eastAsia"/>
        </w:rPr>
        <w:t>）</w:t>
      </w:r>
    </w:p>
    <w:p w14:paraId="4D04ECB7" w14:textId="77777777" w:rsidR="005C1EDB" w:rsidRPr="00202101" w:rsidRDefault="00C1261E" w:rsidP="00184E16">
      <w:pPr>
        <w:rPr>
          <w:rFonts w:ascii="ＭＳ Ｐゴシック" w:eastAsia="ＭＳ Ｐゴシック" w:hAnsi="ＭＳ Ｐゴシック"/>
        </w:rPr>
      </w:pPr>
      <w:r w:rsidRPr="00202101">
        <w:rPr>
          <w:rFonts w:ascii="ＭＳ Ｐゴシック" w:eastAsia="ＭＳ Ｐゴシック" w:hAnsi="ＭＳ Ｐゴシック" w:hint="eastAsia"/>
        </w:rPr>
        <w:t>２　非正規社員から正社員への登用</w:t>
      </w:r>
    </w:p>
    <w:p w14:paraId="50FA0B9C" w14:textId="77777777" w:rsidR="003279C3" w:rsidRPr="00D27C96" w:rsidRDefault="00C1261E" w:rsidP="00184E16">
      <w:pPr>
        <w:rPr>
          <w:rFonts w:asciiTheme="majorEastAsia" w:eastAsiaTheme="majorEastAsia" w:hAnsiTheme="majorEastAsia"/>
        </w:rPr>
      </w:pPr>
      <w:r>
        <w:rPr>
          <w:rFonts w:ascii="ＭＳ Ｐゴシック" w:eastAsia="ＭＳ Ｐゴシック" w:hAnsi="ＭＳ Ｐゴシック" w:hint="eastAsia"/>
        </w:rPr>
        <w:t xml:space="preserve">３　</w:t>
      </w:r>
      <w:r w:rsidR="00D27C96" w:rsidRPr="00D27C96">
        <w:rPr>
          <w:rFonts w:asciiTheme="majorEastAsia" w:eastAsiaTheme="majorEastAsia" w:hAnsiTheme="majorEastAsia" w:hint="eastAsia"/>
        </w:rPr>
        <w:t>女性に適したハード環境整備（トイレ、更衣室、作業着、工具）の導入</w:t>
      </w:r>
    </w:p>
    <w:p w14:paraId="239C456D" w14:textId="77777777" w:rsidR="00D27C96" w:rsidRPr="00D27C96" w:rsidRDefault="00C1261E" w:rsidP="00184E16">
      <w:pPr>
        <w:rPr>
          <w:rFonts w:asciiTheme="majorEastAsia" w:eastAsiaTheme="majorEastAsia" w:hAnsiTheme="majorEastAsia"/>
        </w:rPr>
      </w:pPr>
      <w:r>
        <w:rPr>
          <w:rFonts w:ascii="ＭＳ Ｐゴシック" w:eastAsia="ＭＳ Ｐゴシック" w:hAnsi="ＭＳ Ｐゴシック" w:hint="eastAsia"/>
        </w:rPr>
        <w:t xml:space="preserve">４　</w:t>
      </w:r>
      <w:r w:rsidR="00D27C96" w:rsidRPr="00D27C96">
        <w:rPr>
          <w:rFonts w:asciiTheme="majorEastAsia" w:eastAsiaTheme="majorEastAsia" w:hAnsiTheme="majorEastAsia" w:hint="eastAsia"/>
        </w:rPr>
        <w:t>家庭との両立を配慮した始業時間、就業時間などの労働時間の見直し</w:t>
      </w:r>
    </w:p>
    <w:p w14:paraId="3D2033B3" w14:textId="77777777" w:rsidR="00D27C96" w:rsidRPr="00D27C96" w:rsidRDefault="00C1261E" w:rsidP="00184E16">
      <w:pPr>
        <w:rPr>
          <w:rFonts w:asciiTheme="majorEastAsia" w:eastAsiaTheme="majorEastAsia" w:hAnsiTheme="majorEastAsia"/>
        </w:rPr>
      </w:pPr>
      <w:r>
        <w:rPr>
          <w:rFonts w:ascii="ＭＳ Ｐゴシック" w:eastAsia="ＭＳ Ｐゴシック" w:hAnsi="ＭＳ Ｐゴシック" w:hint="eastAsia"/>
        </w:rPr>
        <w:t xml:space="preserve">５　</w:t>
      </w:r>
      <w:r w:rsidR="00D27C96" w:rsidRPr="00D27C96">
        <w:rPr>
          <w:rFonts w:asciiTheme="majorEastAsia" w:eastAsiaTheme="majorEastAsia" w:hAnsiTheme="majorEastAsia" w:hint="eastAsia"/>
        </w:rPr>
        <w:t>家庭との両立を配慮した計画的な休暇取得に向けた環境整備</w:t>
      </w:r>
    </w:p>
    <w:p w14:paraId="176C3059" w14:textId="77777777" w:rsidR="00C1261E" w:rsidRDefault="00C1261E" w:rsidP="00184E16">
      <w:pPr>
        <w:rPr>
          <w:rFonts w:asciiTheme="majorEastAsia" w:eastAsiaTheme="majorEastAsia" w:hAnsiTheme="majorEastAsia"/>
        </w:rPr>
      </w:pPr>
      <w:r>
        <w:rPr>
          <w:rFonts w:ascii="ＭＳ Ｐゴシック" w:eastAsia="ＭＳ Ｐゴシック" w:hAnsi="ＭＳ Ｐゴシック" w:hint="eastAsia"/>
        </w:rPr>
        <w:t xml:space="preserve">６　</w:t>
      </w:r>
      <w:r w:rsidR="00D27C96" w:rsidRPr="00EE4E16">
        <w:rPr>
          <w:rFonts w:asciiTheme="majorEastAsia" w:eastAsiaTheme="majorEastAsia" w:hAnsiTheme="majorEastAsia" w:hint="eastAsia"/>
        </w:rPr>
        <w:t>家庭との両立を配慮した朝礼の柔軟化（時間、回数など）</w:t>
      </w:r>
    </w:p>
    <w:p w14:paraId="02D0A9C5" w14:textId="6A82B4F9" w:rsidR="00A7365C" w:rsidRPr="00202101" w:rsidRDefault="005C1EDB" w:rsidP="00184E16">
      <w:pPr>
        <w:rPr>
          <w:rFonts w:asciiTheme="majorEastAsia" w:eastAsiaTheme="majorEastAsia" w:hAnsiTheme="majorEastAsia"/>
        </w:rPr>
      </w:pPr>
      <w:r w:rsidRPr="00202101">
        <w:rPr>
          <w:rFonts w:asciiTheme="majorEastAsia" w:eastAsiaTheme="majorEastAsia" w:hAnsiTheme="majorEastAsia" w:hint="eastAsia"/>
        </w:rPr>
        <w:t>７ ライフイベントに応じた柔軟な配置転換</w:t>
      </w:r>
    </w:p>
    <w:p w14:paraId="65C8BB51" w14:textId="77777777" w:rsidR="00E31E54" w:rsidRPr="00E31E54" w:rsidRDefault="005C1EDB" w:rsidP="00E31E54">
      <w:pPr>
        <w:rPr>
          <w:rFonts w:asciiTheme="majorEastAsia" w:eastAsiaTheme="majorEastAsia" w:hAnsiTheme="majorEastAsia"/>
        </w:rPr>
      </w:pPr>
      <w:r>
        <w:rPr>
          <w:rFonts w:asciiTheme="majorEastAsia" w:eastAsiaTheme="majorEastAsia" w:hAnsiTheme="majorEastAsia" w:hint="eastAsia"/>
        </w:rPr>
        <w:t>８</w:t>
      </w:r>
      <w:r w:rsidR="00E31E54">
        <w:rPr>
          <w:rFonts w:asciiTheme="majorEastAsia" w:eastAsiaTheme="majorEastAsia" w:hAnsiTheme="majorEastAsia" w:hint="eastAsia"/>
        </w:rPr>
        <w:t xml:space="preserve"> </w:t>
      </w:r>
      <w:r w:rsidR="00E31E54" w:rsidRPr="00E31E54">
        <w:rPr>
          <w:rFonts w:asciiTheme="majorEastAsia" w:eastAsiaTheme="majorEastAsia" w:hAnsiTheme="majorEastAsia" w:hint="eastAsia"/>
        </w:rPr>
        <w:t>離職後に復職しやすい環境づくり（リカレント教育を受ける環境の整備、テレワークの活用等）</w:t>
      </w:r>
    </w:p>
    <w:p w14:paraId="60C6F568" w14:textId="77777777" w:rsidR="00E31E54" w:rsidRPr="00E31E54" w:rsidRDefault="005C1EDB" w:rsidP="00E31E54">
      <w:pPr>
        <w:rPr>
          <w:rFonts w:asciiTheme="majorEastAsia" w:eastAsiaTheme="majorEastAsia" w:hAnsiTheme="majorEastAsia"/>
        </w:rPr>
      </w:pPr>
      <w:r>
        <w:rPr>
          <w:rFonts w:asciiTheme="majorEastAsia" w:eastAsiaTheme="majorEastAsia" w:hAnsiTheme="majorEastAsia" w:hint="eastAsia"/>
        </w:rPr>
        <w:t>９</w:t>
      </w:r>
      <w:r w:rsidR="00E31E54" w:rsidRPr="00E31E54">
        <w:rPr>
          <w:rFonts w:asciiTheme="majorEastAsia" w:eastAsiaTheme="majorEastAsia" w:hAnsiTheme="majorEastAsia" w:hint="eastAsia"/>
        </w:rPr>
        <w:t>（育休後に昇進が遅れないなど）柔軟な人事制度の制度</w:t>
      </w:r>
    </w:p>
    <w:p w14:paraId="4BC16E99" w14:textId="77777777" w:rsidR="00E31E54" w:rsidRPr="00E31E54" w:rsidRDefault="005C1EDB" w:rsidP="00E31E54">
      <w:pPr>
        <w:rPr>
          <w:rFonts w:asciiTheme="majorEastAsia" w:eastAsiaTheme="majorEastAsia" w:hAnsiTheme="majorEastAsia"/>
        </w:rPr>
      </w:pPr>
      <w:r>
        <w:rPr>
          <w:rFonts w:asciiTheme="majorEastAsia" w:eastAsiaTheme="majorEastAsia" w:hAnsiTheme="majorEastAsia" w:hint="eastAsia"/>
        </w:rPr>
        <w:t>10</w:t>
      </w:r>
      <w:r w:rsidR="00E31E54" w:rsidRPr="00E31E54">
        <w:rPr>
          <w:rFonts w:asciiTheme="majorEastAsia" w:eastAsiaTheme="majorEastAsia" w:hAnsiTheme="majorEastAsia" w:hint="eastAsia"/>
        </w:rPr>
        <w:t xml:space="preserve"> 女性が育児休業制度等を利用しやすいような、仕事の手順等の共有</w:t>
      </w:r>
    </w:p>
    <w:p w14:paraId="56BCB8ED" w14:textId="77777777" w:rsidR="00E31E54" w:rsidRPr="00E31E54" w:rsidRDefault="005C1EDB" w:rsidP="00E31E54">
      <w:pPr>
        <w:rPr>
          <w:rFonts w:asciiTheme="majorEastAsia" w:eastAsiaTheme="majorEastAsia" w:hAnsiTheme="majorEastAsia"/>
        </w:rPr>
      </w:pPr>
      <w:r>
        <w:rPr>
          <w:rFonts w:asciiTheme="majorEastAsia" w:eastAsiaTheme="majorEastAsia" w:hAnsiTheme="majorEastAsia" w:hint="eastAsia"/>
        </w:rPr>
        <w:t>11</w:t>
      </w:r>
      <w:r w:rsidR="00E31E54" w:rsidRPr="00E31E54">
        <w:rPr>
          <w:rFonts w:asciiTheme="majorEastAsia" w:eastAsiaTheme="majorEastAsia" w:hAnsiTheme="majorEastAsia" w:hint="eastAsia"/>
        </w:rPr>
        <w:t xml:space="preserve"> 女性のロールモデルをつくり、将来像を描けるようにする</w:t>
      </w:r>
    </w:p>
    <w:p w14:paraId="210F31AB" w14:textId="77777777" w:rsidR="00E31E54" w:rsidRPr="00EE4E16" w:rsidRDefault="005C1EDB" w:rsidP="00E31E54">
      <w:pPr>
        <w:rPr>
          <w:rFonts w:asciiTheme="majorEastAsia" w:eastAsiaTheme="majorEastAsia" w:hAnsiTheme="majorEastAsia"/>
        </w:rPr>
      </w:pPr>
      <w:r>
        <w:rPr>
          <w:rFonts w:asciiTheme="majorEastAsia" w:eastAsiaTheme="majorEastAsia" w:hAnsiTheme="majorEastAsia" w:hint="eastAsia"/>
        </w:rPr>
        <w:t>12</w:t>
      </w:r>
      <w:r w:rsidR="00E31E54" w:rsidRPr="00E31E54">
        <w:rPr>
          <w:rFonts w:asciiTheme="majorEastAsia" w:eastAsiaTheme="majorEastAsia" w:hAnsiTheme="majorEastAsia" w:hint="eastAsia"/>
        </w:rPr>
        <w:t xml:space="preserve"> 妊娠中や育児中の悩みを相談できる仕組みづくり</w:t>
      </w:r>
    </w:p>
    <w:p w14:paraId="5EF1313B" w14:textId="77777777" w:rsidR="00D27C96" w:rsidRPr="00202101" w:rsidRDefault="005C1EDB" w:rsidP="00184E16">
      <w:pPr>
        <w:rPr>
          <w:rFonts w:asciiTheme="majorEastAsia" w:eastAsiaTheme="majorEastAsia" w:hAnsiTheme="majorEastAsia"/>
        </w:rPr>
      </w:pPr>
      <w:r w:rsidRPr="00202101">
        <w:rPr>
          <w:rFonts w:asciiTheme="majorEastAsia" w:eastAsiaTheme="majorEastAsia" w:hAnsiTheme="majorEastAsia" w:hint="eastAsia"/>
        </w:rPr>
        <w:t>13</w:t>
      </w:r>
      <w:r w:rsidR="00C1261E" w:rsidRPr="00202101">
        <w:rPr>
          <w:rFonts w:asciiTheme="majorEastAsia" w:eastAsiaTheme="majorEastAsia" w:hAnsiTheme="majorEastAsia" w:hint="eastAsia"/>
        </w:rPr>
        <w:t xml:space="preserve"> </w:t>
      </w:r>
      <w:r w:rsidR="00D27C96" w:rsidRPr="00202101">
        <w:rPr>
          <w:rFonts w:asciiTheme="majorEastAsia" w:eastAsiaTheme="majorEastAsia" w:hAnsiTheme="majorEastAsia" w:hint="eastAsia"/>
        </w:rPr>
        <w:t>託児環境</w:t>
      </w:r>
      <w:r w:rsidR="00184E16" w:rsidRPr="00202101">
        <w:rPr>
          <w:rFonts w:asciiTheme="majorEastAsia" w:eastAsiaTheme="majorEastAsia" w:hAnsiTheme="majorEastAsia" w:hint="eastAsia"/>
        </w:rPr>
        <w:t>、保育</w:t>
      </w:r>
      <w:r w:rsidR="00D27C96" w:rsidRPr="00202101">
        <w:rPr>
          <w:rFonts w:asciiTheme="majorEastAsia" w:eastAsiaTheme="majorEastAsia" w:hAnsiTheme="majorEastAsia" w:hint="eastAsia"/>
        </w:rPr>
        <w:t>への支援（託児代補助など）</w:t>
      </w:r>
    </w:p>
    <w:p w14:paraId="65FA828B" w14:textId="77777777" w:rsidR="00D27C96" w:rsidRPr="00202101" w:rsidRDefault="005C1EDB" w:rsidP="00C1261E">
      <w:pPr>
        <w:rPr>
          <w:rFonts w:asciiTheme="majorEastAsia" w:eastAsiaTheme="majorEastAsia" w:hAnsiTheme="majorEastAsia"/>
        </w:rPr>
      </w:pPr>
      <w:r w:rsidRPr="00202101">
        <w:rPr>
          <w:rFonts w:asciiTheme="majorEastAsia" w:eastAsiaTheme="majorEastAsia" w:hAnsiTheme="majorEastAsia" w:hint="eastAsia"/>
        </w:rPr>
        <w:t>14</w:t>
      </w:r>
      <w:r w:rsidR="00C1261E" w:rsidRPr="00202101">
        <w:rPr>
          <w:rFonts w:asciiTheme="majorEastAsia" w:eastAsiaTheme="majorEastAsia" w:hAnsiTheme="majorEastAsia" w:hint="eastAsia"/>
        </w:rPr>
        <w:t xml:space="preserve"> 経営者や</w:t>
      </w:r>
      <w:r w:rsidR="00D27C96" w:rsidRPr="00202101">
        <w:rPr>
          <w:rFonts w:asciiTheme="majorEastAsia" w:eastAsiaTheme="majorEastAsia" w:hAnsiTheme="majorEastAsia" w:hint="eastAsia"/>
        </w:rPr>
        <w:t>男性</w:t>
      </w:r>
      <w:r w:rsidR="00C1261E" w:rsidRPr="00202101">
        <w:rPr>
          <w:rFonts w:asciiTheme="majorEastAsia" w:eastAsiaTheme="majorEastAsia" w:hAnsiTheme="majorEastAsia" w:hint="eastAsia"/>
        </w:rPr>
        <w:t>上司の意識改革を目的とした研修の実施又は参加</w:t>
      </w:r>
    </w:p>
    <w:p w14:paraId="566EEDBB" w14:textId="77777777" w:rsidR="00D27C96" w:rsidRPr="00202101" w:rsidRDefault="005C1EDB" w:rsidP="00C1261E">
      <w:pPr>
        <w:rPr>
          <w:rFonts w:ascii="ＭＳ Ｐゴシック" w:eastAsia="ＭＳ Ｐゴシック" w:hAnsi="ＭＳ Ｐゴシック"/>
        </w:rPr>
      </w:pPr>
      <w:r w:rsidRPr="00202101">
        <w:rPr>
          <w:rFonts w:ascii="ＭＳ Ｐゴシック" w:eastAsia="ＭＳ Ｐゴシック" w:hAnsi="ＭＳ Ｐゴシック" w:hint="eastAsia"/>
        </w:rPr>
        <w:t>15</w:t>
      </w:r>
      <w:r w:rsidR="00C1261E" w:rsidRPr="00202101">
        <w:rPr>
          <w:rFonts w:ascii="ＭＳ Ｐゴシック" w:eastAsia="ＭＳ Ｐゴシック" w:hAnsi="ＭＳ Ｐゴシック" w:hint="eastAsia"/>
        </w:rPr>
        <w:t xml:space="preserve">　男性の意識改革を目的とした研修の実施又は参加</w:t>
      </w:r>
    </w:p>
    <w:p w14:paraId="78A2F399" w14:textId="77777777" w:rsidR="00C1261E" w:rsidRPr="00202101" w:rsidRDefault="005C1EDB" w:rsidP="00C1261E">
      <w:pPr>
        <w:rPr>
          <w:rFonts w:asciiTheme="majorEastAsia" w:eastAsiaTheme="majorEastAsia" w:hAnsiTheme="majorEastAsia"/>
        </w:rPr>
      </w:pPr>
      <w:r w:rsidRPr="00202101">
        <w:rPr>
          <w:rFonts w:asciiTheme="majorEastAsia" w:eastAsiaTheme="majorEastAsia" w:hAnsiTheme="majorEastAsia" w:hint="eastAsia"/>
        </w:rPr>
        <w:t>16</w:t>
      </w:r>
      <w:r w:rsidR="00C1261E" w:rsidRPr="00202101">
        <w:rPr>
          <w:rFonts w:asciiTheme="majorEastAsia" w:eastAsiaTheme="majorEastAsia" w:hAnsiTheme="majorEastAsia" w:hint="eastAsia"/>
        </w:rPr>
        <w:t xml:space="preserve"> </w:t>
      </w:r>
      <w:r w:rsidR="00E31E54" w:rsidRPr="00202101">
        <w:rPr>
          <w:rFonts w:asciiTheme="majorEastAsia" w:eastAsiaTheme="majorEastAsia" w:hAnsiTheme="majorEastAsia" w:hint="eastAsia"/>
        </w:rPr>
        <w:t>男性の育児・介護休業の取得率向上への取組</w:t>
      </w:r>
    </w:p>
    <w:p w14:paraId="1E683E87" w14:textId="77777777" w:rsidR="00D27C96" w:rsidRPr="00202101" w:rsidRDefault="005C1EDB">
      <w:pPr>
        <w:rPr>
          <w:rFonts w:asciiTheme="majorEastAsia" w:eastAsiaTheme="majorEastAsia" w:hAnsiTheme="majorEastAsia"/>
        </w:rPr>
      </w:pPr>
      <w:r w:rsidRPr="00202101">
        <w:rPr>
          <w:rFonts w:ascii="ＭＳ Ｐゴシック" w:eastAsia="ＭＳ Ｐゴシック" w:hAnsi="ＭＳ Ｐゴシック" w:hint="eastAsia"/>
        </w:rPr>
        <w:t>17</w:t>
      </w:r>
      <w:r w:rsidR="00D27C96" w:rsidRPr="00202101">
        <w:rPr>
          <w:rFonts w:asciiTheme="majorEastAsia" w:eastAsiaTheme="majorEastAsia" w:hAnsiTheme="majorEastAsia" w:hint="eastAsia"/>
        </w:rPr>
        <w:t xml:space="preserve"> その他</w:t>
      </w:r>
      <w:r w:rsidR="00E31E54" w:rsidRPr="00202101">
        <w:rPr>
          <w:rFonts w:asciiTheme="majorEastAsia" w:eastAsiaTheme="majorEastAsia" w:hAnsiTheme="majorEastAsia" w:hint="eastAsia"/>
        </w:rPr>
        <w:t>【具体的に：　　　　　　　　　　　　　　　　　　　　　　　　　　　　　　　　　　　　　】</w:t>
      </w:r>
    </w:p>
    <w:p w14:paraId="203383F5" w14:textId="77777777" w:rsidR="00E33694" w:rsidRDefault="00E33694">
      <w:pPr>
        <w:rPr>
          <w:color w:val="0070C0"/>
        </w:rPr>
      </w:pPr>
    </w:p>
    <w:p w14:paraId="735A0958" w14:textId="77777777" w:rsidR="00980B34" w:rsidRDefault="00980B34">
      <w:pPr>
        <w:rPr>
          <w:color w:val="0070C0"/>
        </w:rPr>
      </w:pPr>
    </w:p>
    <w:p w14:paraId="60256FC6" w14:textId="77777777" w:rsidR="00292A29" w:rsidRDefault="00292A29">
      <w:pPr>
        <w:rPr>
          <w:color w:val="0070C0"/>
        </w:rPr>
      </w:pPr>
    </w:p>
    <w:p w14:paraId="173DF40C" w14:textId="77777777" w:rsidR="00980B34" w:rsidRPr="000D5814" w:rsidRDefault="00980B34">
      <w:pPr>
        <w:rPr>
          <w:b/>
          <w:sz w:val="22"/>
          <w:shd w:val="clear" w:color="auto" w:fill="CCECFF"/>
        </w:rPr>
      </w:pPr>
      <w:r w:rsidRPr="000D5814">
        <w:rPr>
          <w:rFonts w:asciiTheme="majorEastAsia" w:eastAsiaTheme="majorEastAsia" w:hAnsiTheme="majorEastAsia" w:hint="eastAsia"/>
          <w:b/>
          <w:sz w:val="22"/>
          <w:shd w:val="clear" w:color="auto" w:fill="CCECFF"/>
        </w:rPr>
        <w:lastRenderedPageBreak/>
        <w:t xml:space="preserve">問８ 女性の就業者を増やす取り組みとして、有効だと思われる手法を教えて下さい。(〇はいくつでも) </w:t>
      </w:r>
      <w:r w:rsidRPr="000D5814">
        <w:rPr>
          <w:rFonts w:ascii="ＭＳ Ｐゴシック" w:eastAsia="ＭＳ Ｐゴシック" w:hAnsi="ＭＳ Ｐゴシック" w:cs="ＭＳ Ｐゴシック" w:hint="eastAsia"/>
          <w:b/>
          <w:color w:val="FF0000"/>
          <w:kern w:val="0"/>
          <w:sz w:val="22"/>
          <w:shd w:val="clear" w:color="auto" w:fill="CCECFF"/>
        </w:rPr>
        <w:t xml:space="preserve">*     </w:t>
      </w:r>
      <w:r w:rsidRPr="000D5814">
        <w:rPr>
          <w:rFonts w:hint="eastAsia"/>
          <w:b/>
          <w:sz w:val="22"/>
          <w:shd w:val="clear" w:color="auto" w:fill="CCECFF"/>
        </w:rPr>
        <w:t xml:space="preserve"> </w:t>
      </w:r>
    </w:p>
    <w:p w14:paraId="3EC8202A" w14:textId="77777777" w:rsidR="00980B34" w:rsidRPr="00754290" w:rsidRDefault="00980B34" w:rsidP="00980B34">
      <w:pPr>
        <w:ind w:firstLineChars="50" w:firstLine="105"/>
        <w:rPr>
          <w:rFonts w:asciiTheme="majorEastAsia" w:eastAsiaTheme="majorEastAsia" w:hAnsiTheme="majorEastAsia"/>
          <w:szCs w:val="21"/>
        </w:rPr>
      </w:pPr>
      <w:r w:rsidRPr="00EE4E16">
        <w:rPr>
          <w:rFonts w:ascii="ＭＳ Ｐゴシック" w:eastAsia="ＭＳ Ｐゴシック" w:hAnsi="ＭＳ Ｐゴシック" w:hint="eastAsia"/>
          <w:szCs w:val="21"/>
        </w:rPr>
        <w:t>1</w:t>
      </w:r>
      <w:r w:rsidRPr="00754290">
        <w:rPr>
          <w:rFonts w:asciiTheme="majorEastAsia" w:eastAsiaTheme="majorEastAsia" w:hAnsiTheme="majorEastAsia" w:hint="eastAsia"/>
          <w:szCs w:val="21"/>
        </w:rPr>
        <w:t xml:space="preserve"> 会社案内、ＨＰなどにおいて、社内で活躍している女性を積極的に紹介する</w:t>
      </w:r>
    </w:p>
    <w:p w14:paraId="1E86C0C1" w14:textId="77777777" w:rsidR="00980B34" w:rsidRPr="00754290" w:rsidRDefault="00980B34" w:rsidP="00980B34">
      <w:pPr>
        <w:ind w:firstLineChars="50" w:firstLine="105"/>
        <w:rPr>
          <w:rFonts w:asciiTheme="majorEastAsia" w:eastAsiaTheme="majorEastAsia" w:hAnsiTheme="majorEastAsia"/>
          <w:szCs w:val="21"/>
        </w:rPr>
      </w:pPr>
      <w:r w:rsidRPr="00EE4E16">
        <w:rPr>
          <w:rFonts w:ascii="ＭＳ Ｐゴシック" w:eastAsia="ＭＳ Ｐゴシック" w:hAnsi="ＭＳ Ｐゴシック" w:hint="eastAsia"/>
          <w:szCs w:val="21"/>
        </w:rPr>
        <w:t>2</w:t>
      </w:r>
      <w:r w:rsidRPr="00754290">
        <w:rPr>
          <w:rFonts w:asciiTheme="majorEastAsia" w:eastAsiaTheme="majorEastAsia" w:hAnsiTheme="majorEastAsia" w:hint="eastAsia"/>
          <w:szCs w:val="21"/>
        </w:rPr>
        <w:t xml:space="preserve"> 求人先に女性の多い学校、学科などを含める</w:t>
      </w:r>
    </w:p>
    <w:p w14:paraId="329D6942" w14:textId="77777777" w:rsidR="00980B34" w:rsidRPr="00754290" w:rsidRDefault="00980B34" w:rsidP="00980B34">
      <w:pPr>
        <w:ind w:firstLineChars="50" w:firstLine="105"/>
        <w:rPr>
          <w:rFonts w:asciiTheme="majorEastAsia" w:eastAsiaTheme="majorEastAsia" w:hAnsiTheme="majorEastAsia"/>
          <w:szCs w:val="21"/>
        </w:rPr>
      </w:pPr>
      <w:r w:rsidRPr="00EE4E16">
        <w:rPr>
          <w:rFonts w:ascii="ＭＳ Ｐゴシック" w:eastAsia="ＭＳ Ｐゴシック" w:hAnsi="ＭＳ Ｐゴシック" w:hint="eastAsia"/>
          <w:szCs w:val="21"/>
        </w:rPr>
        <w:t>3</w:t>
      </w:r>
      <w:r w:rsidRPr="00754290">
        <w:rPr>
          <w:rFonts w:asciiTheme="majorEastAsia" w:eastAsiaTheme="majorEastAsia" w:hAnsiTheme="majorEastAsia" w:hint="eastAsia"/>
          <w:szCs w:val="21"/>
        </w:rPr>
        <w:t xml:space="preserve"> 学校の教師に対して建設業の周知を進める</w:t>
      </w:r>
    </w:p>
    <w:p w14:paraId="5BDBC4D8" w14:textId="77777777" w:rsidR="00980B34" w:rsidRPr="00754290" w:rsidRDefault="00980B34" w:rsidP="00980B34">
      <w:pPr>
        <w:ind w:firstLineChars="50" w:firstLine="105"/>
        <w:rPr>
          <w:rFonts w:asciiTheme="majorEastAsia" w:eastAsiaTheme="majorEastAsia" w:hAnsiTheme="majorEastAsia"/>
          <w:szCs w:val="21"/>
        </w:rPr>
      </w:pPr>
      <w:r w:rsidRPr="00EE4E16">
        <w:rPr>
          <w:rFonts w:ascii="ＭＳ Ｐゴシック" w:eastAsia="ＭＳ Ｐゴシック" w:hAnsi="ＭＳ Ｐゴシック" w:hint="eastAsia"/>
          <w:szCs w:val="21"/>
        </w:rPr>
        <w:t>4</w:t>
      </w:r>
      <w:r w:rsidRPr="00754290">
        <w:rPr>
          <w:rFonts w:asciiTheme="majorEastAsia" w:eastAsiaTheme="majorEastAsia" w:hAnsiTheme="majorEastAsia" w:hint="eastAsia"/>
          <w:szCs w:val="21"/>
        </w:rPr>
        <w:t xml:space="preserve"> 女性求職者を対象とした職場見学会の実施</w:t>
      </w:r>
    </w:p>
    <w:p w14:paraId="191B7155" w14:textId="77777777" w:rsidR="00980B34" w:rsidRPr="00754290" w:rsidRDefault="00980B34" w:rsidP="00980B34">
      <w:pPr>
        <w:ind w:firstLineChars="50" w:firstLine="105"/>
        <w:rPr>
          <w:rFonts w:asciiTheme="majorEastAsia" w:eastAsiaTheme="majorEastAsia" w:hAnsiTheme="majorEastAsia"/>
          <w:szCs w:val="21"/>
        </w:rPr>
      </w:pPr>
      <w:r w:rsidRPr="00EE4E16">
        <w:rPr>
          <w:rFonts w:ascii="ＭＳ Ｐゴシック" w:eastAsia="ＭＳ Ｐゴシック" w:hAnsi="ＭＳ Ｐゴシック" w:hint="eastAsia"/>
          <w:szCs w:val="21"/>
        </w:rPr>
        <w:t>5</w:t>
      </w:r>
      <w:r w:rsidRPr="00754290">
        <w:rPr>
          <w:rFonts w:asciiTheme="majorEastAsia" w:eastAsiaTheme="majorEastAsia" w:hAnsiTheme="majorEastAsia" w:hint="eastAsia"/>
          <w:szCs w:val="21"/>
        </w:rPr>
        <w:t xml:space="preserve"> 会社全体の女性採用の人数や比率に関する目標設定</w:t>
      </w:r>
    </w:p>
    <w:p w14:paraId="4CD77BB5" w14:textId="77777777" w:rsidR="00980B34" w:rsidRPr="00754290" w:rsidRDefault="00980B34" w:rsidP="00980B34">
      <w:pPr>
        <w:ind w:firstLineChars="50" w:firstLine="105"/>
        <w:rPr>
          <w:rFonts w:asciiTheme="majorEastAsia" w:eastAsiaTheme="majorEastAsia" w:hAnsiTheme="majorEastAsia"/>
          <w:szCs w:val="21"/>
        </w:rPr>
      </w:pPr>
      <w:r w:rsidRPr="00EE4E16">
        <w:rPr>
          <w:rFonts w:ascii="ＭＳ Ｐゴシック" w:eastAsia="ＭＳ Ｐゴシック" w:hAnsi="ＭＳ Ｐゴシック" w:hint="eastAsia"/>
          <w:szCs w:val="21"/>
        </w:rPr>
        <w:t xml:space="preserve">6 </w:t>
      </w:r>
      <w:r w:rsidRPr="00754290">
        <w:rPr>
          <w:rFonts w:asciiTheme="majorEastAsia" w:eastAsiaTheme="majorEastAsia" w:hAnsiTheme="majorEastAsia" w:hint="eastAsia"/>
          <w:szCs w:val="21"/>
        </w:rPr>
        <w:t>役員、面接担当者への男女均等な採用に関する研修の実施</w:t>
      </w:r>
    </w:p>
    <w:p w14:paraId="01B1A094" w14:textId="77777777" w:rsidR="00980B34" w:rsidRPr="00754290" w:rsidRDefault="00980B34" w:rsidP="00980B34">
      <w:pPr>
        <w:ind w:firstLineChars="50" w:firstLine="105"/>
        <w:rPr>
          <w:rFonts w:asciiTheme="majorEastAsia" w:eastAsiaTheme="majorEastAsia" w:hAnsiTheme="majorEastAsia"/>
          <w:szCs w:val="21"/>
        </w:rPr>
      </w:pPr>
      <w:r w:rsidRPr="00EE4E16">
        <w:rPr>
          <w:rFonts w:ascii="ＭＳ Ｐゴシック" w:eastAsia="ＭＳ Ｐゴシック" w:hAnsi="ＭＳ Ｐゴシック" w:hint="eastAsia"/>
          <w:szCs w:val="21"/>
        </w:rPr>
        <w:t>7</w:t>
      </w:r>
      <w:r w:rsidRPr="00754290">
        <w:rPr>
          <w:rFonts w:asciiTheme="majorEastAsia" w:eastAsiaTheme="majorEastAsia" w:hAnsiTheme="majorEastAsia" w:hint="eastAsia"/>
          <w:szCs w:val="21"/>
        </w:rPr>
        <w:t xml:space="preserve"> 積極的な採用・雇用</w:t>
      </w:r>
    </w:p>
    <w:p w14:paraId="166A0EBB" w14:textId="77777777" w:rsidR="00980B34" w:rsidRPr="00754290" w:rsidRDefault="00980B34" w:rsidP="00980B34">
      <w:pPr>
        <w:ind w:firstLineChars="50" w:firstLine="105"/>
        <w:rPr>
          <w:rFonts w:asciiTheme="majorEastAsia" w:eastAsiaTheme="majorEastAsia" w:hAnsiTheme="majorEastAsia"/>
          <w:szCs w:val="21"/>
        </w:rPr>
      </w:pPr>
      <w:r w:rsidRPr="00EE4E16">
        <w:rPr>
          <w:rFonts w:ascii="ＭＳ Ｐゴシック" w:eastAsia="ＭＳ Ｐゴシック" w:hAnsi="ＭＳ Ｐゴシック" w:hint="eastAsia"/>
          <w:szCs w:val="21"/>
        </w:rPr>
        <w:t>8</w:t>
      </w:r>
      <w:r w:rsidRPr="00754290">
        <w:rPr>
          <w:rFonts w:asciiTheme="majorEastAsia" w:eastAsiaTheme="majorEastAsia" w:hAnsiTheme="majorEastAsia" w:hint="eastAsia"/>
          <w:szCs w:val="21"/>
        </w:rPr>
        <w:t xml:space="preserve"> 給与、保険加入など雇用条件の改善</w:t>
      </w:r>
    </w:p>
    <w:p w14:paraId="7DC3E1EA" w14:textId="77777777" w:rsidR="00980B34" w:rsidRPr="00754290" w:rsidRDefault="00980B34" w:rsidP="00754290">
      <w:pPr>
        <w:ind w:firstLineChars="50" w:firstLine="105"/>
        <w:rPr>
          <w:rFonts w:asciiTheme="majorEastAsia" w:eastAsiaTheme="majorEastAsia" w:hAnsiTheme="majorEastAsia"/>
          <w:szCs w:val="21"/>
        </w:rPr>
      </w:pPr>
      <w:r w:rsidRPr="00EE4E16">
        <w:rPr>
          <w:rFonts w:ascii="ＭＳ Ｐゴシック" w:eastAsia="ＭＳ Ｐゴシック" w:hAnsi="ＭＳ Ｐゴシック" w:hint="eastAsia"/>
          <w:szCs w:val="21"/>
        </w:rPr>
        <w:t>9</w:t>
      </w:r>
      <w:r w:rsidRPr="00754290">
        <w:rPr>
          <w:rFonts w:asciiTheme="majorEastAsia" w:eastAsiaTheme="majorEastAsia" w:hAnsiTheme="majorEastAsia" w:hint="eastAsia"/>
          <w:szCs w:val="21"/>
        </w:rPr>
        <w:t xml:space="preserve"> 産休・育児休業制度の充実</w:t>
      </w:r>
    </w:p>
    <w:p w14:paraId="5EBED7E0" w14:textId="77777777" w:rsidR="00980B34" w:rsidRPr="00754290" w:rsidRDefault="00980B34">
      <w:pPr>
        <w:rPr>
          <w:rFonts w:asciiTheme="majorEastAsia" w:eastAsiaTheme="majorEastAsia" w:hAnsiTheme="majorEastAsia"/>
          <w:szCs w:val="21"/>
        </w:rPr>
      </w:pPr>
      <w:r w:rsidRPr="00EE4E16">
        <w:rPr>
          <w:rFonts w:ascii="ＭＳ Ｐゴシック" w:eastAsia="ＭＳ Ｐゴシック" w:hAnsi="ＭＳ Ｐゴシック" w:hint="eastAsia"/>
          <w:szCs w:val="21"/>
        </w:rPr>
        <w:t>10</w:t>
      </w:r>
      <w:r w:rsidRPr="00754290">
        <w:rPr>
          <w:rFonts w:asciiTheme="majorEastAsia" w:eastAsiaTheme="majorEastAsia" w:hAnsiTheme="majorEastAsia" w:hint="eastAsia"/>
          <w:szCs w:val="21"/>
        </w:rPr>
        <w:t xml:space="preserve"> 長時間労働の是正</w:t>
      </w:r>
    </w:p>
    <w:p w14:paraId="5A6C8E9B" w14:textId="77777777" w:rsidR="00980B34" w:rsidRPr="00754290" w:rsidRDefault="00980B34">
      <w:pPr>
        <w:rPr>
          <w:rFonts w:asciiTheme="majorEastAsia" w:eastAsiaTheme="majorEastAsia" w:hAnsiTheme="majorEastAsia"/>
          <w:szCs w:val="21"/>
        </w:rPr>
      </w:pPr>
      <w:r w:rsidRPr="00EE4E16">
        <w:rPr>
          <w:rFonts w:ascii="ＭＳ Ｐゴシック" w:eastAsia="ＭＳ Ｐゴシック" w:hAnsi="ＭＳ Ｐゴシック" w:hint="eastAsia"/>
          <w:szCs w:val="21"/>
        </w:rPr>
        <w:t xml:space="preserve">11 </w:t>
      </w:r>
      <w:r w:rsidRPr="00407498">
        <w:rPr>
          <w:rFonts w:asciiTheme="majorEastAsia" w:eastAsiaTheme="majorEastAsia" w:hAnsiTheme="majorEastAsia" w:hint="eastAsia"/>
          <w:szCs w:val="21"/>
        </w:rPr>
        <w:t>その他</w:t>
      </w:r>
      <w:r w:rsidR="00470BFD" w:rsidRPr="00407498">
        <w:rPr>
          <w:rFonts w:asciiTheme="majorEastAsia" w:eastAsiaTheme="majorEastAsia" w:hAnsiTheme="majorEastAsia" w:hint="eastAsia"/>
          <w:szCs w:val="21"/>
        </w:rPr>
        <w:t>【</w:t>
      </w:r>
      <w:r w:rsidR="00470BFD">
        <w:rPr>
          <w:rFonts w:asciiTheme="majorEastAsia" w:eastAsiaTheme="majorEastAsia" w:hAnsiTheme="majorEastAsia" w:hint="eastAsia"/>
          <w:szCs w:val="21"/>
        </w:rPr>
        <w:t>具体的に：　　　　　　　　　　　　　　　　　　　　　　　　　　　　　　　　　　　　　　】</w:t>
      </w:r>
    </w:p>
    <w:p w14:paraId="11A7AF2C" w14:textId="63978C21" w:rsidR="00470BFD" w:rsidRDefault="00470BFD"/>
    <w:p w14:paraId="47E7BEE8" w14:textId="209399DB" w:rsidR="00202101" w:rsidRDefault="00202101"/>
    <w:p w14:paraId="59823CA6" w14:textId="745DA131" w:rsidR="00202101" w:rsidRDefault="00202101"/>
    <w:p w14:paraId="46FDBC6D" w14:textId="0F328388" w:rsidR="00202101" w:rsidRDefault="00202101"/>
    <w:p w14:paraId="1FECBB65" w14:textId="57DDD400" w:rsidR="00202101" w:rsidRDefault="00202101"/>
    <w:p w14:paraId="741AFAAF" w14:textId="4A1000FD" w:rsidR="00202101" w:rsidRDefault="00202101"/>
    <w:p w14:paraId="6302B5A9" w14:textId="7A0006BB" w:rsidR="00202101" w:rsidRDefault="00202101"/>
    <w:p w14:paraId="6E0F3B2D" w14:textId="595E284E" w:rsidR="00202101" w:rsidRDefault="00202101"/>
    <w:p w14:paraId="0C3D1507" w14:textId="1E5C551C" w:rsidR="00202101" w:rsidRDefault="00202101"/>
    <w:p w14:paraId="5739C30D" w14:textId="5DFCA62F" w:rsidR="00202101" w:rsidRDefault="00202101"/>
    <w:p w14:paraId="40803875" w14:textId="1202C31D" w:rsidR="00202101" w:rsidRDefault="00202101"/>
    <w:p w14:paraId="0F03E483" w14:textId="2362392D" w:rsidR="00202101" w:rsidRDefault="00202101"/>
    <w:p w14:paraId="0A38470C" w14:textId="2C0A46B7" w:rsidR="00202101" w:rsidRDefault="00202101"/>
    <w:p w14:paraId="2147AC87" w14:textId="55B28CE9" w:rsidR="00202101" w:rsidRDefault="00202101"/>
    <w:p w14:paraId="3DD4A6A1" w14:textId="22093C1E" w:rsidR="00202101" w:rsidRDefault="00202101"/>
    <w:p w14:paraId="57540544" w14:textId="4D5AEEA6" w:rsidR="00202101" w:rsidRDefault="00202101"/>
    <w:p w14:paraId="34823431" w14:textId="02190622" w:rsidR="00202101" w:rsidRDefault="00202101"/>
    <w:p w14:paraId="150D0106" w14:textId="2EECFF47" w:rsidR="00202101" w:rsidRDefault="00202101"/>
    <w:p w14:paraId="550A04D5" w14:textId="7C684880" w:rsidR="00202101" w:rsidRDefault="00202101"/>
    <w:p w14:paraId="47B250A2" w14:textId="1ECC33B1" w:rsidR="00202101" w:rsidRDefault="00202101"/>
    <w:p w14:paraId="1AE7C2CD" w14:textId="48290079" w:rsidR="00202101" w:rsidRDefault="00202101"/>
    <w:p w14:paraId="6803FF2A" w14:textId="7C60ECF5" w:rsidR="00202101" w:rsidRDefault="00202101"/>
    <w:p w14:paraId="2D6F7921" w14:textId="28869FDC" w:rsidR="00202101" w:rsidRDefault="00202101"/>
    <w:p w14:paraId="4FAF8F97" w14:textId="1D247770" w:rsidR="00202101" w:rsidRDefault="00202101"/>
    <w:p w14:paraId="1B06C687" w14:textId="6DFADD6A" w:rsidR="00202101" w:rsidRDefault="00202101"/>
    <w:p w14:paraId="4C0D2A70" w14:textId="3021D924" w:rsidR="00202101" w:rsidRDefault="00202101"/>
    <w:p w14:paraId="1D93F460" w14:textId="5012C67D" w:rsidR="00202101" w:rsidRDefault="00202101"/>
    <w:p w14:paraId="7B558B6A" w14:textId="1BD251D4" w:rsidR="00202101" w:rsidRDefault="00202101"/>
    <w:p w14:paraId="6E99F047" w14:textId="22A3D1D3" w:rsidR="00202101" w:rsidRDefault="00202101"/>
    <w:p w14:paraId="72270ED3" w14:textId="77777777" w:rsidR="00202101" w:rsidRPr="00470BFD" w:rsidRDefault="00202101"/>
    <w:tbl>
      <w:tblPr>
        <w:tblpPr w:leftFromText="142" w:rightFromText="142" w:vertAnchor="text" w:horzAnchor="margin" w:tblpXSpec="center" w:tblpY="3"/>
        <w:tblW w:w="10407" w:type="dxa"/>
        <w:tblCellMar>
          <w:left w:w="99" w:type="dxa"/>
          <w:right w:w="99" w:type="dxa"/>
        </w:tblCellMar>
        <w:tblLook w:val="04A0" w:firstRow="1" w:lastRow="0" w:firstColumn="1" w:lastColumn="0" w:noHBand="0" w:noVBand="1"/>
      </w:tblPr>
      <w:tblGrid>
        <w:gridCol w:w="10407"/>
      </w:tblGrid>
      <w:tr w:rsidR="0040590B" w:rsidRPr="0031506B" w14:paraId="07DEE963" w14:textId="77777777" w:rsidTr="00E33694">
        <w:trPr>
          <w:trHeight w:val="441"/>
        </w:trPr>
        <w:tc>
          <w:tcPr>
            <w:tcW w:w="10407"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68F7DCCF" w14:textId="77777777" w:rsidR="0040590B" w:rsidRPr="0031506B" w:rsidRDefault="003B69BD" w:rsidP="00754290">
            <w:pPr>
              <w:widowControl/>
              <w:jc w:val="center"/>
              <w:rPr>
                <w:rFonts w:ascii="ＭＳ Ｐゴシック" w:eastAsia="ＭＳ Ｐゴシック" w:hAnsi="ＭＳ Ｐゴシック" w:cs="ＭＳ Ｐゴシック"/>
                <w:b/>
                <w:bCs/>
                <w:color w:val="000000"/>
                <w:kern w:val="0"/>
                <w:sz w:val="28"/>
                <w:szCs w:val="28"/>
              </w:rPr>
            </w:pPr>
            <w:r w:rsidRPr="00754290">
              <w:rPr>
                <w:rFonts w:ascii="ＭＳ Ｐゴシック" w:eastAsia="ＭＳ Ｐゴシック" w:hAnsi="ＭＳ Ｐゴシック" w:cs="ＭＳ Ｐゴシック" w:hint="eastAsia"/>
                <w:color w:val="000000"/>
                <w:kern w:val="0"/>
                <w:sz w:val="28"/>
                <w:szCs w:val="28"/>
              </w:rPr>
              <w:lastRenderedPageBreak/>
              <w:t xml:space="preserve">７　</w:t>
            </w:r>
            <w:r w:rsidR="00754290" w:rsidRPr="00754290">
              <w:rPr>
                <w:rFonts w:ascii="ＭＳ Ｐゴシック" w:eastAsia="ＭＳ Ｐゴシック" w:hAnsi="ＭＳ Ｐゴシック" w:cs="ＭＳ Ｐゴシック" w:hint="eastAsia"/>
                <w:color w:val="000000"/>
                <w:kern w:val="0"/>
                <w:sz w:val="28"/>
                <w:szCs w:val="28"/>
              </w:rPr>
              <w:t>女性活躍推進に関わる</w:t>
            </w:r>
            <w:r w:rsidR="00754290" w:rsidRPr="007D45C0">
              <w:rPr>
                <w:rFonts w:ascii="ＭＳ Ｐゴシック" w:eastAsia="ＭＳ Ｐゴシック" w:hAnsi="ＭＳ Ｐゴシック" w:cs="ＭＳ Ｐゴシック" w:hint="eastAsia"/>
                <w:b/>
                <w:color w:val="000000"/>
                <w:kern w:val="0"/>
                <w:sz w:val="28"/>
                <w:szCs w:val="28"/>
              </w:rPr>
              <w:t>意見や感想</w:t>
            </w:r>
            <w:r w:rsidR="00754290" w:rsidRPr="00754290">
              <w:rPr>
                <w:rFonts w:ascii="ＭＳ Ｐゴシック" w:eastAsia="ＭＳ Ｐゴシック" w:hAnsi="ＭＳ Ｐゴシック" w:cs="ＭＳ Ｐゴシック" w:hint="eastAsia"/>
                <w:color w:val="000000"/>
                <w:kern w:val="0"/>
                <w:sz w:val="28"/>
                <w:szCs w:val="28"/>
              </w:rPr>
              <w:t>など</w:t>
            </w:r>
          </w:p>
        </w:tc>
      </w:tr>
    </w:tbl>
    <w:p w14:paraId="0DAC3BEE" w14:textId="77777777" w:rsidR="000D5814" w:rsidRDefault="00754290">
      <w:pPr>
        <w:rPr>
          <w:rFonts w:asciiTheme="majorEastAsia" w:eastAsiaTheme="majorEastAsia" w:hAnsiTheme="majorEastAsia"/>
          <w:b/>
          <w:sz w:val="22"/>
          <w:shd w:val="clear" w:color="auto" w:fill="CCECFF"/>
        </w:rPr>
      </w:pPr>
      <w:r w:rsidRPr="000D5814">
        <w:rPr>
          <w:rFonts w:asciiTheme="majorEastAsia" w:eastAsiaTheme="majorEastAsia" w:hAnsiTheme="majorEastAsia" w:hint="eastAsia"/>
          <w:b/>
          <w:sz w:val="22"/>
          <w:shd w:val="clear" w:color="auto" w:fill="CCECFF"/>
        </w:rPr>
        <w:t>問９県内女性技術者等で構成する「女性建設技術者ネットワーク会議」について知っていますか</w:t>
      </w:r>
      <w:r w:rsidR="00362F56">
        <w:rPr>
          <w:rFonts w:asciiTheme="majorEastAsia" w:eastAsiaTheme="majorEastAsia" w:hAnsiTheme="majorEastAsia" w:hint="eastAsia"/>
          <w:b/>
          <w:sz w:val="22"/>
          <w:shd w:val="clear" w:color="auto" w:fill="CCECFF"/>
        </w:rPr>
        <w:t xml:space="preserve">　　　 </w:t>
      </w:r>
    </w:p>
    <w:p w14:paraId="2383DF72" w14:textId="77777777" w:rsidR="000D5814" w:rsidRDefault="00754290" w:rsidP="000D5814">
      <w:pPr>
        <w:rPr>
          <w:rFonts w:asciiTheme="majorEastAsia" w:eastAsiaTheme="majorEastAsia" w:hAnsiTheme="majorEastAsia"/>
          <w:b/>
          <w:sz w:val="22"/>
        </w:rPr>
      </w:pPr>
      <w:r w:rsidRPr="000D5814">
        <w:rPr>
          <w:rFonts w:asciiTheme="majorEastAsia" w:eastAsiaTheme="majorEastAsia" w:hAnsiTheme="majorEastAsia"/>
          <w:b/>
          <w:sz w:val="22"/>
          <w:shd w:val="clear" w:color="auto" w:fill="CCECFF"/>
        </w:rPr>
        <w:t>(</w:t>
      </w:r>
      <w:r w:rsidRPr="000D5814">
        <w:rPr>
          <w:rFonts w:asciiTheme="majorEastAsia" w:eastAsiaTheme="majorEastAsia" w:hAnsiTheme="majorEastAsia" w:hint="eastAsia"/>
          <w:b/>
          <w:sz w:val="22"/>
          <w:shd w:val="clear" w:color="auto" w:fill="CCECFF"/>
        </w:rPr>
        <w:t>〇はひとつ)</w:t>
      </w:r>
      <w:r w:rsidR="00362F56">
        <w:rPr>
          <w:rFonts w:asciiTheme="majorEastAsia" w:eastAsiaTheme="majorEastAsia" w:hAnsiTheme="majorEastAsia" w:hint="eastAsia"/>
          <w:b/>
          <w:sz w:val="22"/>
          <w:shd w:val="clear" w:color="auto" w:fill="CCECFF"/>
        </w:rPr>
        <w:t xml:space="preserve"> </w:t>
      </w:r>
      <w:r w:rsidRPr="000D5814">
        <w:rPr>
          <w:rFonts w:asciiTheme="minorEastAsia" w:hAnsiTheme="minorEastAsia" w:cs="ＭＳ Ｐゴシック" w:hint="eastAsia"/>
          <w:b/>
          <w:color w:val="FF0000"/>
          <w:kern w:val="0"/>
          <w:sz w:val="22"/>
          <w:shd w:val="clear" w:color="auto" w:fill="CCECFF"/>
        </w:rPr>
        <w:t>*</w:t>
      </w:r>
    </w:p>
    <w:p w14:paraId="151FE4EB" w14:textId="77777777" w:rsidR="00754290" w:rsidRPr="000D5814" w:rsidRDefault="00754290" w:rsidP="000D5814">
      <w:pPr>
        <w:ind w:firstLineChars="50" w:firstLine="100"/>
        <w:rPr>
          <w:rFonts w:asciiTheme="majorEastAsia" w:eastAsiaTheme="majorEastAsia" w:hAnsiTheme="majorEastAsia"/>
          <w:b/>
          <w:sz w:val="22"/>
        </w:rPr>
      </w:pPr>
      <w:r w:rsidRPr="00754290">
        <w:rPr>
          <w:rFonts w:asciiTheme="majorEastAsia" w:eastAsiaTheme="majorEastAsia" w:hAnsiTheme="majorEastAsia" w:hint="eastAsia"/>
          <w:sz w:val="20"/>
          <w:szCs w:val="20"/>
        </w:rPr>
        <w:t>※女性建設技術者ネットワーク会議とは、県内の女性技術者等が自ら働く環境について調査・研究を行い、より良い職場環境を提案することによって建設業界の意識啓発を進めようと立ち上げたものです。</w:t>
      </w:r>
    </w:p>
    <w:tbl>
      <w:tblPr>
        <w:tblW w:w="10221" w:type="dxa"/>
        <w:tblInd w:w="84" w:type="dxa"/>
        <w:tblCellMar>
          <w:left w:w="99" w:type="dxa"/>
          <w:right w:w="99" w:type="dxa"/>
        </w:tblCellMar>
        <w:tblLook w:val="04A0" w:firstRow="1" w:lastRow="0" w:firstColumn="1" w:lastColumn="0" w:noHBand="0" w:noVBand="1"/>
      </w:tblPr>
      <w:tblGrid>
        <w:gridCol w:w="10221"/>
      </w:tblGrid>
      <w:tr w:rsidR="00754290" w:rsidRPr="00754290" w14:paraId="584D1E5F" w14:textId="77777777" w:rsidTr="00754290">
        <w:trPr>
          <w:trHeight w:val="270"/>
        </w:trPr>
        <w:tc>
          <w:tcPr>
            <w:tcW w:w="10221" w:type="dxa"/>
            <w:tcBorders>
              <w:top w:val="nil"/>
              <w:left w:val="nil"/>
              <w:bottom w:val="nil"/>
              <w:right w:val="nil"/>
            </w:tcBorders>
            <w:shd w:val="clear" w:color="auto" w:fill="auto"/>
            <w:noWrap/>
            <w:vAlign w:val="bottom"/>
            <w:hideMark/>
          </w:tcPr>
          <w:p w14:paraId="039DD04F" w14:textId="77777777" w:rsidR="00754290" w:rsidRPr="000D5814" w:rsidRDefault="00754290" w:rsidP="00754290">
            <w:pPr>
              <w:widowControl/>
              <w:jc w:val="left"/>
              <w:rPr>
                <w:rFonts w:ascii="ＭＳ Ｐゴシック" w:eastAsia="ＭＳ Ｐゴシック" w:hAnsi="ＭＳ Ｐゴシック" w:cs="ＭＳ Ｐゴシック"/>
                <w:color w:val="000000"/>
                <w:kern w:val="0"/>
                <w:szCs w:val="21"/>
              </w:rPr>
            </w:pPr>
            <w:r w:rsidRPr="000D5814">
              <w:rPr>
                <w:rFonts w:ascii="ＭＳ Ｐゴシック" w:eastAsia="ＭＳ Ｐゴシック" w:hAnsi="ＭＳ Ｐゴシック" w:cs="ＭＳ Ｐゴシック" w:hint="eastAsia"/>
                <w:color w:val="000000"/>
                <w:kern w:val="0"/>
                <w:szCs w:val="21"/>
              </w:rPr>
              <w:t>1 知っている</w:t>
            </w:r>
          </w:p>
        </w:tc>
      </w:tr>
      <w:tr w:rsidR="00754290" w:rsidRPr="00754290" w14:paraId="1EAB7D16" w14:textId="77777777" w:rsidTr="00754290">
        <w:trPr>
          <w:trHeight w:val="270"/>
        </w:trPr>
        <w:tc>
          <w:tcPr>
            <w:tcW w:w="10221" w:type="dxa"/>
            <w:tcBorders>
              <w:top w:val="nil"/>
              <w:left w:val="nil"/>
              <w:bottom w:val="nil"/>
              <w:right w:val="nil"/>
            </w:tcBorders>
            <w:shd w:val="clear" w:color="auto" w:fill="auto"/>
            <w:noWrap/>
            <w:vAlign w:val="bottom"/>
            <w:hideMark/>
          </w:tcPr>
          <w:p w14:paraId="2192FAC8" w14:textId="77777777" w:rsidR="00754290" w:rsidRPr="000D5814" w:rsidRDefault="00754290" w:rsidP="00754290">
            <w:pPr>
              <w:widowControl/>
              <w:jc w:val="left"/>
              <w:rPr>
                <w:rFonts w:ascii="ＭＳ Ｐゴシック" w:eastAsia="ＭＳ Ｐゴシック" w:hAnsi="ＭＳ Ｐゴシック" w:cs="ＭＳ Ｐゴシック"/>
                <w:color w:val="000000"/>
                <w:kern w:val="0"/>
                <w:szCs w:val="21"/>
              </w:rPr>
            </w:pPr>
            <w:r w:rsidRPr="000D5814">
              <w:rPr>
                <w:rFonts w:ascii="ＭＳ Ｐゴシック" w:eastAsia="ＭＳ Ｐゴシック" w:hAnsi="ＭＳ Ｐゴシック" w:cs="ＭＳ Ｐゴシック" w:hint="eastAsia"/>
                <w:color w:val="000000"/>
                <w:kern w:val="0"/>
                <w:szCs w:val="21"/>
              </w:rPr>
              <w:t>2 知らない</w:t>
            </w:r>
          </w:p>
        </w:tc>
      </w:tr>
    </w:tbl>
    <w:p w14:paraId="33EA71D6" w14:textId="77777777" w:rsidR="005A02E0" w:rsidRDefault="005A02E0"/>
    <w:p w14:paraId="441DE51A" w14:textId="77777777" w:rsidR="00362F56" w:rsidRDefault="00754290" w:rsidP="000D5814">
      <w:pPr>
        <w:rPr>
          <w:rFonts w:asciiTheme="majorEastAsia" w:eastAsiaTheme="majorEastAsia" w:hAnsiTheme="majorEastAsia"/>
          <w:b/>
          <w:sz w:val="22"/>
          <w:shd w:val="clear" w:color="auto" w:fill="CCECFF"/>
        </w:rPr>
      </w:pPr>
      <w:r w:rsidRPr="000D5814">
        <w:rPr>
          <w:rFonts w:asciiTheme="majorEastAsia" w:eastAsiaTheme="majorEastAsia" w:hAnsiTheme="majorEastAsia" w:hint="eastAsia"/>
          <w:b/>
          <w:sz w:val="22"/>
          <w:shd w:val="clear" w:color="auto" w:fill="CCECFF"/>
        </w:rPr>
        <w:t>問10 「女性建設技術者ネットワーク会議」ついて貴社の女性技術者の入会を考えていますか</w:t>
      </w:r>
      <w:r w:rsidR="00362F56">
        <w:rPr>
          <w:rFonts w:asciiTheme="majorEastAsia" w:eastAsiaTheme="majorEastAsia" w:hAnsiTheme="majorEastAsia" w:hint="eastAsia"/>
          <w:b/>
          <w:sz w:val="22"/>
          <w:shd w:val="clear" w:color="auto" w:fill="CCECFF"/>
        </w:rPr>
        <w:t xml:space="preserve">          </w:t>
      </w:r>
    </w:p>
    <w:p w14:paraId="49EADF6D" w14:textId="77777777" w:rsidR="00754290" w:rsidRPr="000D5814" w:rsidRDefault="000D5814" w:rsidP="000D5814">
      <w:pPr>
        <w:rPr>
          <w:rFonts w:asciiTheme="majorEastAsia" w:eastAsiaTheme="majorEastAsia" w:hAnsiTheme="majorEastAsia"/>
          <w:b/>
          <w:sz w:val="22"/>
          <w:shd w:val="clear" w:color="auto" w:fill="CCECFF"/>
        </w:rPr>
      </w:pPr>
      <w:r w:rsidRPr="000D5814">
        <w:rPr>
          <w:rFonts w:asciiTheme="majorEastAsia" w:eastAsiaTheme="majorEastAsia" w:hAnsiTheme="majorEastAsia" w:hint="eastAsia"/>
          <w:b/>
          <w:sz w:val="22"/>
          <w:shd w:val="clear" w:color="auto" w:fill="CCECFF"/>
        </w:rPr>
        <w:t>（〇はひとつ）</w:t>
      </w:r>
      <w:r w:rsidR="00754290" w:rsidRPr="000D5814">
        <w:rPr>
          <w:rFonts w:asciiTheme="majorEastAsia" w:eastAsiaTheme="majorEastAsia" w:hAnsiTheme="majorEastAsia" w:cs="ＭＳ Ｐゴシック" w:hint="eastAsia"/>
          <w:b/>
          <w:color w:val="FF0000"/>
          <w:kern w:val="0"/>
          <w:sz w:val="22"/>
          <w:shd w:val="clear" w:color="auto" w:fill="CCECFF"/>
        </w:rPr>
        <w:t>*</w:t>
      </w:r>
    </w:p>
    <w:tbl>
      <w:tblPr>
        <w:tblW w:w="10363" w:type="dxa"/>
        <w:tblInd w:w="84" w:type="dxa"/>
        <w:tblCellMar>
          <w:left w:w="99" w:type="dxa"/>
          <w:right w:w="99" w:type="dxa"/>
        </w:tblCellMar>
        <w:tblLook w:val="04A0" w:firstRow="1" w:lastRow="0" w:firstColumn="1" w:lastColumn="0" w:noHBand="0" w:noVBand="1"/>
      </w:tblPr>
      <w:tblGrid>
        <w:gridCol w:w="10363"/>
      </w:tblGrid>
      <w:tr w:rsidR="00754290" w:rsidRPr="00754290" w14:paraId="1A4509CB" w14:textId="77777777" w:rsidTr="00754290">
        <w:trPr>
          <w:trHeight w:val="270"/>
        </w:trPr>
        <w:tc>
          <w:tcPr>
            <w:tcW w:w="10363" w:type="dxa"/>
            <w:tcBorders>
              <w:top w:val="nil"/>
              <w:left w:val="nil"/>
              <w:bottom w:val="nil"/>
              <w:right w:val="nil"/>
            </w:tcBorders>
            <w:shd w:val="clear" w:color="auto" w:fill="auto"/>
            <w:noWrap/>
            <w:vAlign w:val="bottom"/>
            <w:hideMark/>
          </w:tcPr>
          <w:p w14:paraId="528A2F4A" w14:textId="77777777" w:rsidR="00754290" w:rsidRPr="00754290" w:rsidRDefault="00754290" w:rsidP="00754290">
            <w:pPr>
              <w:widowControl/>
              <w:jc w:val="left"/>
              <w:rPr>
                <w:rFonts w:ascii="ＭＳ Ｐゴシック" w:eastAsia="ＭＳ Ｐゴシック" w:hAnsi="ＭＳ Ｐゴシック" w:cs="ＭＳ Ｐゴシック"/>
                <w:color w:val="000000"/>
                <w:kern w:val="0"/>
                <w:szCs w:val="21"/>
              </w:rPr>
            </w:pPr>
            <w:r w:rsidRPr="00754290">
              <w:rPr>
                <w:rFonts w:ascii="ＭＳ Ｐゴシック" w:eastAsia="ＭＳ Ｐゴシック" w:hAnsi="ＭＳ Ｐゴシック" w:cs="ＭＳ Ｐゴシック" w:hint="eastAsia"/>
                <w:noProof/>
                <w:color w:val="000000"/>
                <w:kern w:val="0"/>
                <w:szCs w:val="21"/>
              </w:rPr>
              <mc:AlternateContent>
                <mc:Choice Requires="wps">
                  <w:drawing>
                    <wp:anchor distT="0" distB="0" distL="114300" distR="114300" simplePos="0" relativeHeight="251675648" behindDoc="0" locked="0" layoutInCell="1" allowOverlap="1" wp14:anchorId="6152A38D" wp14:editId="3A593ECD">
                      <wp:simplePos x="0" y="0"/>
                      <wp:positionH relativeFrom="column">
                        <wp:posOffset>1788795</wp:posOffset>
                      </wp:positionH>
                      <wp:positionV relativeFrom="paragraph">
                        <wp:posOffset>96520</wp:posOffset>
                      </wp:positionV>
                      <wp:extent cx="203835" cy="514350"/>
                      <wp:effectExtent l="0" t="19050" r="24765" b="19050"/>
                      <wp:wrapNone/>
                      <wp:docPr id="49" name="右中かっこ 49"/>
                      <wp:cNvGraphicFramePr/>
                      <a:graphic xmlns:a="http://schemas.openxmlformats.org/drawingml/2006/main">
                        <a:graphicData uri="http://schemas.microsoft.com/office/word/2010/wordprocessingShape">
                          <wps:wsp>
                            <wps:cNvSpPr/>
                            <wps:spPr>
                              <a:xfrm>
                                <a:off x="0" y="0"/>
                                <a:ext cx="203835" cy="514350"/>
                              </a:xfrm>
                              <a:prstGeom prst="rightBrac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6431C" id="右中かっこ 49" o:spid="_x0000_s1026" type="#_x0000_t88" style="position:absolute;left:0;text-align:left;margin-left:140.85pt;margin-top:7.6pt;width:16.05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" adj="713" strokecolor="#0070c0" strokeweight="2.25pt"/>
                  </w:pict>
                </mc:Fallback>
              </mc:AlternateContent>
            </w:r>
            <w:r w:rsidRPr="00754290">
              <w:rPr>
                <w:rFonts w:ascii="ＭＳ Ｐゴシック" w:eastAsia="ＭＳ Ｐゴシック" w:hAnsi="ＭＳ Ｐゴシック" w:cs="ＭＳ Ｐゴシック" w:hint="eastAsia"/>
                <w:color w:val="000000"/>
                <w:kern w:val="0"/>
                <w:szCs w:val="21"/>
              </w:rPr>
              <w:t xml:space="preserve">1 すでに入会している　　　　</w:t>
            </w:r>
          </w:p>
        </w:tc>
      </w:tr>
      <w:tr w:rsidR="00754290" w:rsidRPr="00754290" w14:paraId="32128F46" w14:textId="77777777" w:rsidTr="00754290">
        <w:trPr>
          <w:trHeight w:val="270"/>
        </w:trPr>
        <w:tc>
          <w:tcPr>
            <w:tcW w:w="10363" w:type="dxa"/>
            <w:tcBorders>
              <w:top w:val="nil"/>
              <w:left w:val="nil"/>
              <w:bottom w:val="nil"/>
              <w:right w:val="nil"/>
            </w:tcBorders>
            <w:shd w:val="clear" w:color="auto" w:fill="auto"/>
            <w:noWrap/>
            <w:vAlign w:val="bottom"/>
            <w:hideMark/>
          </w:tcPr>
          <w:p w14:paraId="65957767" w14:textId="77777777" w:rsidR="00754290" w:rsidRPr="00754290" w:rsidRDefault="00754290" w:rsidP="00754290">
            <w:pPr>
              <w:widowControl/>
              <w:jc w:val="left"/>
              <w:rPr>
                <w:rFonts w:ascii="ＭＳ Ｐゴシック" w:eastAsia="ＭＳ Ｐゴシック" w:hAnsi="ＭＳ Ｐゴシック" w:cs="ＭＳ Ｐゴシック"/>
                <w:color w:val="000000"/>
                <w:kern w:val="0"/>
                <w:szCs w:val="21"/>
              </w:rPr>
            </w:pPr>
            <w:r w:rsidRPr="00754290">
              <w:rPr>
                <w:rFonts w:ascii="ＭＳ Ｐゴシック" w:eastAsia="ＭＳ Ｐゴシック" w:hAnsi="ＭＳ Ｐゴシック" w:cs="ＭＳ Ｐゴシック" w:hint="eastAsia"/>
                <w:color w:val="000000"/>
                <w:kern w:val="0"/>
                <w:szCs w:val="21"/>
              </w:rPr>
              <w:t xml:space="preserve">2 今後入会を考えている　　     </w:t>
            </w:r>
            <w:r w:rsidR="000D5814">
              <w:rPr>
                <w:rFonts w:ascii="ＭＳ Ｐゴシック" w:eastAsia="ＭＳ Ｐゴシック" w:hAnsi="ＭＳ Ｐゴシック" w:cs="ＭＳ Ｐゴシック" w:hint="eastAsia"/>
                <w:color w:val="000000"/>
                <w:kern w:val="0"/>
                <w:szCs w:val="21"/>
              </w:rPr>
              <w:t xml:space="preserve"> </w:t>
            </w:r>
            <w:r w:rsidRPr="00754290">
              <w:rPr>
                <w:rFonts w:ascii="ＭＳ Ｐゴシック" w:eastAsia="ＭＳ Ｐゴシック" w:hAnsi="ＭＳ Ｐゴシック" w:cs="ＭＳ Ｐゴシック" w:hint="eastAsia"/>
                <w:color w:val="000000"/>
                <w:kern w:val="0"/>
                <w:szCs w:val="21"/>
              </w:rPr>
              <w:t xml:space="preserve">　</w:t>
            </w:r>
            <w:r w:rsidRPr="000D5814">
              <w:rPr>
                <w:rFonts w:ascii="ＭＳ Ｐゴシック" w:eastAsia="ＭＳ Ｐゴシック" w:hAnsi="ＭＳ Ｐゴシック" w:cs="ＭＳ Ｐゴシック" w:hint="eastAsia"/>
                <w:b/>
                <w:color w:val="000000"/>
                <w:kern w:val="0"/>
                <w:szCs w:val="21"/>
              </w:rPr>
              <w:t>問12へ</w:t>
            </w:r>
          </w:p>
        </w:tc>
      </w:tr>
      <w:tr w:rsidR="00754290" w:rsidRPr="00754290" w14:paraId="1BAFECA0" w14:textId="77777777" w:rsidTr="00754290">
        <w:trPr>
          <w:trHeight w:val="270"/>
        </w:trPr>
        <w:tc>
          <w:tcPr>
            <w:tcW w:w="10363" w:type="dxa"/>
            <w:tcBorders>
              <w:top w:val="nil"/>
              <w:left w:val="nil"/>
              <w:bottom w:val="nil"/>
              <w:right w:val="nil"/>
            </w:tcBorders>
            <w:shd w:val="clear" w:color="auto" w:fill="auto"/>
            <w:noWrap/>
            <w:vAlign w:val="bottom"/>
            <w:hideMark/>
          </w:tcPr>
          <w:p w14:paraId="0D0F36A4" w14:textId="77777777" w:rsidR="00754290" w:rsidRPr="00754290" w:rsidRDefault="00754290" w:rsidP="00754290">
            <w:pPr>
              <w:widowControl/>
              <w:jc w:val="left"/>
              <w:rPr>
                <w:rFonts w:ascii="ＭＳ Ｐゴシック" w:eastAsia="ＭＳ Ｐゴシック" w:hAnsi="ＭＳ Ｐゴシック" w:cs="ＭＳ Ｐゴシック"/>
                <w:color w:val="000000"/>
                <w:kern w:val="0"/>
                <w:szCs w:val="21"/>
              </w:rPr>
            </w:pPr>
            <w:r w:rsidRPr="00754290">
              <w:rPr>
                <w:rFonts w:ascii="ＭＳ Ｐゴシック" w:eastAsia="ＭＳ Ｐゴシック" w:hAnsi="ＭＳ Ｐゴシック" w:cs="ＭＳ Ｐゴシック" w:hint="eastAsia"/>
                <w:color w:val="000000"/>
                <w:kern w:val="0"/>
                <w:szCs w:val="21"/>
              </w:rPr>
              <w:t>3 入会の仕方がわからない</w:t>
            </w:r>
          </w:p>
        </w:tc>
      </w:tr>
      <w:tr w:rsidR="00754290" w:rsidRPr="00754290" w14:paraId="1C4481D3" w14:textId="77777777" w:rsidTr="00754290">
        <w:trPr>
          <w:trHeight w:val="270"/>
        </w:trPr>
        <w:tc>
          <w:tcPr>
            <w:tcW w:w="10363" w:type="dxa"/>
            <w:tcBorders>
              <w:top w:val="nil"/>
              <w:left w:val="nil"/>
              <w:bottom w:val="nil"/>
              <w:right w:val="nil"/>
            </w:tcBorders>
            <w:shd w:val="clear" w:color="auto" w:fill="auto"/>
            <w:noWrap/>
            <w:vAlign w:val="bottom"/>
            <w:hideMark/>
          </w:tcPr>
          <w:p w14:paraId="47156EB2" w14:textId="77777777" w:rsidR="00754290" w:rsidRPr="00754290" w:rsidRDefault="00754290" w:rsidP="00754290">
            <w:pPr>
              <w:widowControl/>
              <w:jc w:val="left"/>
              <w:rPr>
                <w:rFonts w:ascii="ＭＳ Ｐゴシック" w:eastAsia="ＭＳ Ｐゴシック" w:hAnsi="ＭＳ Ｐゴシック" w:cs="ＭＳ Ｐゴシック"/>
                <w:color w:val="000000"/>
                <w:kern w:val="0"/>
                <w:szCs w:val="21"/>
              </w:rPr>
            </w:pPr>
            <w:r w:rsidRPr="00754290">
              <w:rPr>
                <w:rFonts w:asciiTheme="majorEastAsia" w:eastAsiaTheme="majorEastAsia" w:hAnsiTheme="majorEastAsia" w:hint="eastAsia"/>
                <w:noProof/>
                <w:szCs w:val="21"/>
              </w:rPr>
              <mc:AlternateContent>
                <mc:Choice Requires="wps">
                  <w:drawing>
                    <wp:anchor distT="0" distB="0" distL="114300" distR="114300" simplePos="0" relativeHeight="251673600" behindDoc="0" locked="0" layoutInCell="1" allowOverlap="1" wp14:anchorId="0CCB0B81" wp14:editId="6484FCD9">
                      <wp:simplePos x="0" y="0"/>
                      <wp:positionH relativeFrom="column">
                        <wp:posOffset>1414780</wp:posOffset>
                      </wp:positionH>
                      <wp:positionV relativeFrom="paragraph">
                        <wp:posOffset>92075</wp:posOffset>
                      </wp:positionV>
                      <wp:extent cx="579120" cy="45085"/>
                      <wp:effectExtent l="0" t="19050" r="30480" b="31115"/>
                      <wp:wrapNone/>
                      <wp:docPr id="48" name="右矢印 48"/>
                      <wp:cNvGraphicFramePr/>
                      <a:graphic xmlns:a="http://schemas.openxmlformats.org/drawingml/2006/main">
                        <a:graphicData uri="http://schemas.microsoft.com/office/word/2010/wordprocessingShape">
                          <wps:wsp>
                            <wps:cNvSpPr/>
                            <wps:spPr>
                              <a:xfrm>
                                <a:off x="0" y="0"/>
                                <a:ext cx="579120" cy="45085"/>
                              </a:xfrm>
                              <a:prstGeom prst="rightArrow">
                                <a:avLst/>
                              </a:prstGeom>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BE2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8" o:spid="_x0000_s1026" type="#_x0000_t13" style="position:absolute;left:0;text-align:left;margin-left:111.4pt;margin-top:7.25pt;width:45.6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" adj="20759" fillcolor="#4f81bd [3204]" strokecolor="#0070c0" strokeweight="2pt"/>
                  </w:pict>
                </mc:Fallback>
              </mc:AlternateContent>
            </w:r>
            <w:r w:rsidRPr="00754290">
              <w:rPr>
                <w:rFonts w:ascii="ＭＳ Ｐゴシック" w:eastAsia="ＭＳ Ｐゴシック" w:hAnsi="ＭＳ Ｐゴシック" w:cs="ＭＳ Ｐゴシック" w:hint="eastAsia"/>
                <w:color w:val="000000"/>
                <w:kern w:val="0"/>
                <w:szCs w:val="21"/>
              </w:rPr>
              <w:t xml:space="preserve">4 入会を考えていない。　　       </w:t>
            </w:r>
            <w:r w:rsidR="000D5814">
              <w:rPr>
                <w:rFonts w:ascii="ＭＳ Ｐゴシック" w:eastAsia="ＭＳ Ｐゴシック" w:hAnsi="ＭＳ Ｐゴシック" w:cs="ＭＳ Ｐゴシック" w:hint="eastAsia"/>
                <w:color w:val="000000"/>
                <w:kern w:val="0"/>
                <w:szCs w:val="21"/>
              </w:rPr>
              <w:t xml:space="preserve"> </w:t>
            </w:r>
            <w:r w:rsidRPr="000D5814">
              <w:rPr>
                <w:rFonts w:ascii="ＭＳ Ｐゴシック" w:eastAsia="ＭＳ Ｐゴシック" w:hAnsi="ＭＳ Ｐゴシック" w:cs="ＭＳ Ｐゴシック" w:hint="eastAsia"/>
                <w:b/>
                <w:color w:val="000000"/>
                <w:kern w:val="0"/>
                <w:szCs w:val="21"/>
              </w:rPr>
              <w:t>問11へ</w:t>
            </w:r>
          </w:p>
        </w:tc>
      </w:tr>
    </w:tbl>
    <w:p w14:paraId="0B35495B" w14:textId="77777777" w:rsidR="00292A29" w:rsidRDefault="00292A29"/>
    <w:p w14:paraId="164BE966" w14:textId="77777777" w:rsidR="00754290" w:rsidRPr="000D5814" w:rsidRDefault="00754290">
      <w:pPr>
        <w:rPr>
          <w:rFonts w:asciiTheme="majorEastAsia" w:eastAsiaTheme="majorEastAsia" w:hAnsiTheme="majorEastAsia"/>
          <w:b/>
          <w:sz w:val="22"/>
        </w:rPr>
      </w:pPr>
      <w:r w:rsidRPr="000D5814">
        <w:rPr>
          <w:rFonts w:asciiTheme="majorEastAsia" w:eastAsiaTheme="majorEastAsia" w:hAnsiTheme="majorEastAsia" w:hint="eastAsia"/>
          <w:b/>
          <w:sz w:val="22"/>
          <w:shd w:val="clear" w:color="auto" w:fill="CCECFF"/>
        </w:rPr>
        <w:t>問11 入会を考えていない理由はなんですか。（○はいくつでも）</w:t>
      </w:r>
      <w:r w:rsidRPr="000D5814">
        <w:rPr>
          <w:rFonts w:asciiTheme="majorEastAsia" w:eastAsiaTheme="majorEastAsia" w:hAnsiTheme="majorEastAsia" w:cs="ＭＳ Ｐゴシック" w:hint="eastAsia"/>
          <w:b/>
          <w:color w:val="FF0000"/>
          <w:kern w:val="0"/>
          <w:sz w:val="22"/>
          <w:shd w:val="clear" w:color="auto" w:fill="CCECFF"/>
        </w:rPr>
        <w:t xml:space="preserve">*                                         </w:t>
      </w:r>
      <w:r w:rsidRPr="000D5814">
        <w:rPr>
          <w:rFonts w:asciiTheme="majorEastAsia" w:eastAsiaTheme="majorEastAsia" w:hAnsiTheme="majorEastAsia" w:hint="eastAsia"/>
          <w:b/>
          <w:sz w:val="22"/>
        </w:rPr>
        <w:t xml:space="preserve"> </w:t>
      </w:r>
    </w:p>
    <w:tbl>
      <w:tblPr>
        <w:tblW w:w="10363" w:type="dxa"/>
        <w:tblInd w:w="84" w:type="dxa"/>
        <w:tblCellMar>
          <w:left w:w="99" w:type="dxa"/>
          <w:right w:w="99" w:type="dxa"/>
        </w:tblCellMar>
        <w:tblLook w:val="04A0" w:firstRow="1" w:lastRow="0" w:firstColumn="1" w:lastColumn="0" w:noHBand="0" w:noVBand="1"/>
      </w:tblPr>
      <w:tblGrid>
        <w:gridCol w:w="10363"/>
      </w:tblGrid>
      <w:tr w:rsidR="00754290" w:rsidRPr="00754290" w14:paraId="01919638" w14:textId="77777777" w:rsidTr="00754290">
        <w:trPr>
          <w:trHeight w:val="270"/>
        </w:trPr>
        <w:tc>
          <w:tcPr>
            <w:tcW w:w="10363" w:type="dxa"/>
            <w:tcBorders>
              <w:top w:val="nil"/>
              <w:left w:val="nil"/>
              <w:bottom w:val="nil"/>
              <w:right w:val="nil"/>
            </w:tcBorders>
            <w:shd w:val="clear" w:color="auto" w:fill="auto"/>
            <w:noWrap/>
            <w:vAlign w:val="bottom"/>
            <w:hideMark/>
          </w:tcPr>
          <w:p w14:paraId="7945B083" w14:textId="77777777" w:rsidR="00754290" w:rsidRPr="00754290" w:rsidRDefault="00754290" w:rsidP="00754290">
            <w:pPr>
              <w:widowControl/>
              <w:jc w:val="left"/>
              <w:rPr>
                <w:rFonts w:ascii="ＭＳ Ｐゴシック" w:eastAsia="ＭＳ Ｐゴシック" w:hAnsi="ＭＳ Ｐゴシック" w:cs="ＭＳ Ｐゴシック"/>
                <w:color w:val="000000"/>
                <w:kern w:val="0"/>
                <w:szCs w:val="21"/>
              </w:rPr>
            </w:pPr>
            <w:r w:rsidRPr="00754290">
              <w:rPr>
                <w:rFonts w:ascii="ＭＳ Ｐゴシック" w:eastAsia="ＭＳ Ｐゴシック" w:hAnsi="ＭＳ Ｐゴシック" w:cs="ＭＳ Ｐゴシック" w:hint="eastAsia"/>
                <w:color w:val="000000"/>
                <w:kern w:val="0"/>
                <w:szCs w:val="21"/>
              </w:rPr>
              <w:t>1 女性技術者がいない</w:t>
            </w:r>
          </w:p>
        </w:tc>
      </w:tr>
      <w:tr w:rsidR="00754290" w:rsidRPr="00754290" w14:paraId="31780B8E" w14:textId="77777777" w:rsidTr="00754290">
        <w:trPr>
          <w:trHeight w:val="270"/>
        </w:trPr>
        <w:tc>
          <w:tcPr>
            <w:tcW w:w="10363" w:type="dxa"/>
            <w:tcBorders>
              <w:top w:val="nil"/>
              <w:left w:val="nil"/>
              <w:bottom w:val="nil"/>
              <w:right w:val="nil"/>
            </w:tcBorders>
            <w:shd w:val="clear" w:color="auto" w:fill="auto"/>
            <w:noWrap/>
            <w:vAlign w:val="bottom"/>
            <w:hideMark/>
          </w:tcPr>
          <w:p w14:paraId="493C82F0" w14:textId="77777777" w:rsidR="00754290" w:rsidRPr="00754290" w:rsidRDefault="00754290" w:rsidP="00754290">
            <w:pPr>
              <w:widowControl/>
              <w:jc w:val="left"/>
              <w:rPr>
                <w:rFonts w:ascii="ＭＳ Ｐゴシック" w:eastAsia="ＭＳ Ｐゴシック" w:hAnsi="ＭＳ Ｐゴシック" w:cs="ＭＳ Ｐゴシック"/>
                <w:color w:val="000000"/>
                <w:kern w:val="0"/>
                <w:szCs w:val="21"/>
              </w:rPr>
            </w:pPr>
            <w:r w:rsidRPr="00754290">
              <w:rPr>
                <w:rFonts w:ascii="ＭＳ Ｐゴシック" w:eastAsia="ＭＳ Ｐゴシック" w:hAnsi="ＭＳ Ｐゴシック" w:cs="ＭＳ Ｐゴシック" w:hint="eastAsia"/>
                <w:color w:val="000000"/>
                <w:kern w:val="0"/>
                <w:szCs w:val="21"/>
              </w:rPr>
              <w:t>2 入会の仕方がわからない</w:t>
            </w:r>
          </w:p>
        </w:tc>
      </w:tr>
      <w:tr w:rsidR="00754290" w:rsidRPr="00754290" w14:paraId="301711D2" w14:textId="77777777" w:rsidTr="00754290">
        <w:trPr>
          <w:trHeight w:val="270"/>
        </w:trPr>
        <w:tc>
          <w:tcPr>
            <w:tcW w:w="10363" w:type="dxa"/>
            <w:tcBorders>
              <w:top w:val="nil"/>
              <w:left w:val="nil"/>
              <w:bottom w:val="nil"/>
              <w:right w:val="nil"/>
            </w:tcBorders>
            <w:shd w:val="clear" w:color="auto" w:fill="auto"/>
            <w:noWrap/>
            <w:vAlign w:val="bottom"/>
            <w:hideMark/>
          </w:tcPr>
          <w:p w14:paraId="656007C6" w14:textId="77777777" w:rsidR="00754290" w:rsidRPr="00754290" w:rsidRDefault="00754290" w:rsidP="00754290">
            <w:pPr>
              <w:widowControl/>
              <w:jc w:val="left"/>
              <w:rPr>
                <w:rFonts w:ascii="ＭＳ Ｐゴシック" w:eastAsia="ＭＳ Ｐゴシック" w:hAnsi="ＭＳ Ｐゴシック" w:cs="ＭＳ Ｐゴシック"/>
                <w:color w:val="000000"/>
                <w:kern w:val="0"/>
                <w:szCs w:val="21"/>
              </w:rPr>
            </w:pPr>
            <w:r w:rsidRPr="00754290">
              <w:rPr>
                <w:rFonts w:ascii="ＭＳ Ｐゴシック" w:eastAsia="ＭＳ Ｐゴシック" w:hAnsi="ＭＳ Ｐゴシック" w:cs="ＭＳ Ｐゴシック" w:hint="eastAsia"/>
                <w:color w:val="000000"/>
                <w:kern w:val="0"/>
                <w:szCs w:val="21"/>
              </w:rPr>
              <w:t>3 入会してもメリットがない</w:t>
            </w:r>
          </w:p>
        </w:tc>
      </w:tr>
      <w:tr w:rsidR="00754290" w:rsidRPr="00754290" w14:paraId="0326F306" w14:textId="77777777" w:rsidTr="00754290">
        <w:trPr>
          <w:trHeight w:val="270"/>
        </w:trPr>
        <w:tc>
          <w:tcPr>
            <w:tcW w:w="10363" w:type="dxa"/>
            <w:tcBorders>
              <w:top w:val="nil"/>
              <w:left w:val="nil"/>
              <w:bottom w:val="nil"/>
              <w:right w:val="nil"/>
            </w:tcBorders>
            <w:shd w:val="clear" w:color="auto" w:fill="auto"/>
            <w:noWrap/>
            <w:vAlign w:val="bottom"/>
            <w:hideMark/>
          </w:tcPr>
          <w:p w14:paraId="0013656F" w14:textId="77777777" w:rsidR="00754290" w:rsidRPr="00754290" w:rsidRDefault="00754290" w:rsidP="00754290">
            <w:pPr>
              <w:widowControl/>
              <w:jc w:val="left"/>
              <w:rPr>
                <w:rFonts w:ascii="ＭＳ Ｐゴシック" w:eastAsia="ＭＳ Ｐゴシック" w:hAnsi="ＭＳ Ｐゴシック" w:cs="ＭＳ Ｐゴシック"/>
                <w:color w:val="000000"/>
                <w:kern w:val="0"/>
                <w:szCs w:val="21"/>
              </w:rPr>
            </w:pPr>
            <w:r w:rsidRPr="00754290">
              <w:rPr>
                <w:rFonts w:ascii="ＭＳ Ｐゴシック" w:eastAsia="ＭＳ Ｐゴシック" w:hAnsi="ＭＳ Ｐゴシック" w:cs="ＭＳ Ｐゴシック" w:hint="eastAsia"/>
                <w:color w:val="000000"/>
                <w:kern w:val="0"/>
                <w:szCs w:val="21"/>
              </w:rPr>
              <w:t>4 入会させると業務に差しつかえる</w:t>
            </w:r>
          </w:p>
        </w:tc>
      </w:tr>
      <w:tr w:rsidR="00754290" w:rsidRPr="00754290" w14:paraId="7AD41759" w14:textId="77777777" w:rsidTr="00754290">
        <w:trPr>
          <w:trHeight w:val="270"/>
        </w:trPr>
        <w:tc>
          <w:tcPr>
            <w:tcW w:w="10363" w:type="dxa"/>
            <w:tcBorders>
              <w:top w:val="nil"/>
              <w:left w:val="nil"/>
              <w:bottom w:val="nil"/>
              <w:right w:val="nil"/>
            </w:tcBorders>
            <w:shd w:val="clear" w:color="auto" w:fill="auto"/>
            <w:noWrap/>
            <w:vAlign w:val="bottom"/>
            <w:hideMark/>
          </w:tcPr>
          <w:p w14:paraId="0845DA4B" w14:textId="77777777" w:rsidR="005A02E0" w:rsidRPr="00470BFD" w:rsidRDefault="005A02E0" w:rsidP="00754290">
            <w:pPr>
              <w:widowControl/>
              <w:jc w:val="left"/>
              <w:rPr>
                <w:rFonts w:ascii="ＭＳ Ｐゴシック" w:eastAsia="ＭＳ Ｐゴシック" w:hAnsi="ＭＳ Ｐゴシック" w:cs="ＭＳ Ｐゴシック"/>
                <w:color w:val="0070C0"/>
                <w:kern w:val="0"/>
                <w:szCs w:val="21"/>
              </w:rPr>
            </w:pPr>
          </w:p>
        </w:tc>
      </w:tr>
    </w:tbl>
    <w:p w14:paraId="4DB11B6D" w14:textId="77777777" w:rsidR="00754290" w:rsidRPr="000D5814" w:rsidRDefault="00214DFF">
      <w:pPr>
        <w:rPr>
          <w:rFonts w:asciiTheme="majorEastAsia" w:eastAsiaTheme="majorEastAsia" w:hAnsiTheme="majorEastAsia"/>
          <w:b/>
          <w:sz w:val="22"/>
          <w:shd w:val="clear" w:color="auto" w:fill="CCECFF"/>
        </w:rPr>
      </w:pPr>
      <w:r w:rsidRPr="000D5814">
        <w:rPr>
          <w:rFonts w:asciiTheme="majorEastAsia" w:eastAsiaTheme="majorEastAsia" w:hAnsiTheme="majorEastAsia" w:hint="eastAsia"/>
          <w:b/>
          <w:sz w:val="22"/>
          <w:shd w:val="clear" w:color="auto" w:fill="CCECFF"/>
        </w:rPr>
        <w:t>問12 「女性建設技術者ネットワーク会議」にどんなことを期待しますか（〇はいくつでも）</w:t>
      </w:r>
      <w:r w:rsidRPr="000D5814">
        <w:rPr>
          <w:rFonts w:asciiTheme="majorEastAsia" w:eastAsiaTheme="majorEastAsia" w:hAnsiTheme="majorEastAsia" w:cs="ＭＳ Ｐゴシック" w:hint="eastAsia"/>
          <w:b/>
          <w:color w:val="FF0000"/>
          <w:kern w:val="0"/>
          <w:sz w:val="22"/>
          <w:shd w:val="clear" w:color="auto" w:fill="CCECFF"/>
        </w:rPr>
        <w:t xml:space="preserve">*           </w:t>
      </w:r>
    </w:p>
    <w:tbl>
      <w:tblPr>
        <w:tblW w:w="10567" w:type="dxa"/>
        <w:tblInd w:w="84" w:type="dxa"/>
        <w:tblCellMar>
          <w:left w:w="99" w:type="dxa"/>
          <w:right w:w="99" w:type="dxa"/>
        </w:tblCellMar>
        <w:tblLook w:val="04A0" w:firstRow="1" w:lastRow="0" w:firstColumn="1" w:lastColumn="0" w:noHBand="0" w:noVBand="1"/>
      </w:tblPr>
      <w:tblGrid>
        <w:gridCol w:w="10363"/>
        <w:gridCol w:w="204"/>
      </w:tblGrid>
      <w:tr w:rsidR="00214DFF" w:rsidRPr="00214DFF" w14:paraId="2DCBF616" w14:textId="77777777" w:rsidTr="00214DFF">
        <w:trPr>
          <w:trHeight w:val="270"/>
        </w:trPr>
        <w:tc>
          <w:tcPr>
            <w:tcW w:w="10567" w:type="dxa"/>
            <w:gridSpan w:val="2"/>
            <w:tcBorders>
              <w:top w:val="nil"/>
              <w:left w:val="nil"/>
              <w:bottom w:val="nil"/>
              <w:right w:val="nil"/>
            </w:tcBorders>
            <w:shd w:val="clear" w:color="auto" w:fill="auto"/>
            <w:noWrap/>
            <w:vAlign w:val="bottom"/>
            <w:hideMark/>
          </w:tcPr>
          <w:p w14:paraId="1E75F1DA" w14:textId="77777777" w:rsidR="00214DFF" w:rsidRPr="00214DFF" w:rsidRDefault="00214DFF" w:rsidP="00214DFF">
            <w:pPr>
              <w:widowControl/>
              <w:jc w:val="left"/>
              <w:rPr>
                <w:rFonts w:ascii="ＭＳ Ｐゴシック" w:eastAsia="ＭＳ Ｐゴシック" w:hAnsi="ＭＳ Ｐゴシック" w:cs="ＭＳ Ｐゴシック"/>
                <w:color w:val="000000"/>
                <w:kern w:val="0"/>
                <w:szCs w:val="21"/>
              </w:rPr>
            </w:pPr>
            <w:r w:rsidRPr="00214DFF">
              <w:rPr>
                <w:rFonts w:ascii="ＭＳ Ｐゴシック" w:eastAsia="ＭＳ Ｐゴシック" w:hAnsi="ＭＳ Ｐゴシック" w:cs="ＭＳ Ｐゴシック" w:hint="eastAsia"/>
                <w:color w:val="000000"/>
                <w:kern w:val="0"/>
                <w:szCs w:val="21"/>
              </w:rPr>
              <w:t>1 建設業業界のイメージアップ</w:t>
            </w:r>
          </w:p>
        </w:tc>
      </w:tr>
      <w:tr w:rsidR="00214DFF" w:rsidRPr="00214DFF" w14:paraId="697E11B8" w14:textId="77777777" w:rsidTr="00214DFF">
        <w:trPr>
          <w:trHeight w:val="270"/>
        </w:trPr>
        <w:tc>
          <w:tcPr>
            <w:tcW w:w="10567" w:type="dxa"/>
            <w:gridSpan w:val="2"/>
            <w:tcBorders>
              <w:top w:val="nil"/>
              <w:left w:val="nil"/>
              <w:bottom w:val="nil"/>
              <w:right w:val="nil"/>
            </w:tcBorders>
            <w:shd w:val="clear" w:color="auto" w:fill="auto"/>
            <w:vAlign w:val="bottom"/>
            <w:hideMark/>
          </w:tcPr>
          <w:p w14:paraId="04AC852F" w14:textId="77777777" w:rsidR="00214DFF" w:rsidRPr="00214DFF" w:rsidRDefault="00214DFF" w:rsidP="00214DFF">
            <w:pPr>
              <w:widowControl/>
              <w:jc w:val="left"/>
              <w:rPr>
                <w:rFonts w:ascii="ＭＳ Ｐゴシック" w:eastAsia="ＭＳ Ｐゴシック" w:hAnsi="ＭＳ Ｐゴシック" w:cs="ＭＳ Ｐゴシック"/>
                <w:color w:val="000000"/>
                <w:kern w:val="0"/>
                <w:szCs w:val="21"/>
              </w:rPr>
            </w:pPr>
            <w:r w:rsidRPr="00214DFF">
              <w:rPr>
                <w:rFonts w:ascii="ＭＳ Ｐゴシック" w:eastAsia="ＭＳ Ｐゴシック" w:hAnsi="ＭＳ Ｐゴシック" w:cs="ＭＳ Ｐゴシック" w:hint="eastAsia"/>
                <w:color w:val="000000"/>
                <w:kern w:val="0"/>
                <w:szCs w:val="21"/>
              </w:rPr>
              <w:t>2 女性同士の交流・ささえあい</w:t>
            </w:r>
          </w:p>
        </w:tc>
      </w:tr>
      <w:tr w:rsidR="00214DFF" w:rsidRPr="00214DFF" w14:paraId="1476DA6A" w14:textId="77777777" w:rsidTr="00214DFF">
        <w:trPr>
          <w:trHeight w:val="270"/>
        </w:trPr>
        <w:tc>
          <w:tcPr>
            <w:tcW w:w="10567" w:type="dxa"/>
            <w:gridSpan w:val="2"/>
            <w:tcBorders>
              <w:top w:val="nil"/>
              <w:left w:val="nil"/>
              <w:bottom w:val="nil"/>
              <w:right w:val="nil"/>
            </w:tcBorders>
            <w:shd w:val="clear" w:color="auto" w:fill="auto"/>
            <w:noWrap/>
            <w:vAlign w:val="bottom"/>
            <w:hideMark/>
          </w:tcPr>
          <w:p w14:paraId="247AC225" w14:textId="77777777" w:rsidR="00214DFF" w:rsidRPr="00214DFF" w:rsidRDefault="00214DFF" w:rsidP="00214DFF">
            <w:pPr>
              <w:widowControl/>
              <w:jc w:val="left"/>
              <w:rPr>
                <w:rFonts w:ascii="ＭＳ Ｐゴシック" w:eastAsia="ＭＳ Ｐゴシック" w:hAnsi="ＭＳ Ｐゴシック" w:cs="ＭＳ Ｐゴシック"/>
                <w:color w:val="000000"/>
                <w:kern w:val="0"/>
                <w:szCs w:val="21"/>
              </w:rPr>
            </w:pPr>
            <w:r w:rsidRPr="00214DFF">
              <w:rPr>
                <w:rFonts w:ascii="ＭＳ Ｐゴシック" w:eastAsia="ＭＳ Ｐゴシック" w:hAnsi="ＭＳ Ｐゴシック" w:cs="ＭＳ Ｐゴシック" w:hint="eastAsia"/>
                <w:color w:val="000000"/>
                <w:kern w:val="0"/>
                <w:szCs w:val="21"/>
              </w:rPr>
              <w:t>3 女性技術者の意見の発信</w:t>
            </w:r>
          </w:p>
        </w:tc>
      </w:tr>
      <w:tr w:rsidR="00214DFF" w:rsidRPr="00214DFF" w14:paraId="445A8DBE" w14:textId="77777777" w:rsidTr="00214DFF">
        <w:trPr>
          <w:trHeight w:val="270"/>
        </w:trPr>
        <w:tc>
          <w:tcPr>
            <w:tcW w:w="10363" w:type="dxa"/>
            <w:tcBorders>
              <w:top w:val="nil"/>
              <w:left w:val="nil"/>
              <w:bottom w:val="nil"/>
              <w:right w:val="nil"/>
            </w:tcBorders>
            <w:shd w:val="clear" w:color="auto" w:fill="auto"/>
            <w:noWrap/>
            <w:vAlign w:val="bottom"/>
            <w:hideMark/>
          </w:tcPr>
          <w:p w14:paraId="2EA5C73C" w14:textId="77777777" w:rsidR="005F5347" w:rsidRDefault="00214DFF" w:rsidP="00214DFF">
            <w:pPr>
              <w:widowControl/>
              <w:jc w:val="left"/>
              <w:rPr>
                <w:rFonts w:ascii="ＭＳ Ｐゴシック" w:eastAsia="ＭＳ Ｐゴシック" w:hAnsi="ＭＳ Ｐゴシック" w:cs="ＭＳ Ｐゴシック"/>
                <w:color w:val="000000"/>
                <w:kern w:val="0"/>
                <w:szCs w:val="21"/>
              </w:rPr>
            </w:pPr>
            <w:r w:rsidRPr="00214DFF">
              <w:rPr>
                <w:rFonts w:ascii="ＭＳ Ｐゴシック" w:eastAsia="ＭＳ Ｐゴシック" w:hAnsi="ＭＳ Ｐゴシック" w:cs="ＭＳ Ｐゴシック" w:hint="eastAsia"/>
                <w:color w:val="000000"/>
                <w:kern w:val="0"/>
                <w:szCs w:val="21"/>
              </w:rPr>
              <w:t>4 女性の入職促進</w:t>
            </w:r>
          </w:p>
          <w:p w14:paraId="28D92184" w14:textId="77777777" w:rsidR="005F5347" w:rsidRDefault="005F5347" w:rsidP="00214DFF">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5 業界の意識改革</w:t>
            </w:r>
          </w:p>
          <w:p w14:paraId="2CE77AD4" w14:textId="77777777" w:rsidR="005F5347" w:rsidRPr="00214DFF" w:rsidRDefault="005F5347" w:rsidP="00214DFF">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6</w:t>
            </w:r>
            <w:r>
              <w:rPr>
                <w:rFonts w:ascii="ＭＳ Ｐゴシック" w:eastAsia="ＭＳ Ｐゴシック" w:hAnsi="ＭＳ Ｐゴシック" w:cs="ＭＳ Ｐゴシック"/>
                <w:color w:val="000000"/>
                <w:kern w:val="0"/>
                <w:szCs w:val="21"/>
              </w:rPr>
              <w:t xml:space="preserve"> </w:t>
            </w:r>
            <w:r>
              <w:rPr>
                <w:rFonts w:ascii="ＭＳ Ｐゴシック" w:eastAsia="ＭＳ Ｐゴシック" w:hAnsi="ＭＳ Ｐゴシック" w:cs="ＭＳ Ｐゴシック" w:hint="eastAsia"/>
                <w:color w:val="000000"/>
                <w:kern w:val="0"/>
                <w:szCs w:val="21"/>
              </w:rPr>
              <w:t>学生との交流</w:t>
            </w:r>
          </w:p>
        </w:tc>
        <w:tc>
          <w:tcPr>
            <w:tcW w:w="204" w:type="dxa"/>
            <w:tcBorders>
              <w:top w:val="nil"/>
              <w:left w:val="nil"/>
              <w:bottom w:val="nil"/>
              <w:right w:val="nil"/>
            </w:tcBorders>
            <w:shd w:val="clear" w:color="auto" w:fill="auto"/>
            <w:noWrap/>
            <w:vAlign w:val="bottom"/>
            <w:hideMark/>
          </w:tcPr>
          <w:p w14:paraId="475FE17F" w14:textId="77777777" w:rsidR="00214DFF" w:rsidRPr="00214DFF" w:rsidRDefault="00214DFF" w:rsidP="00214DFF">
            <w:pPr>
              <w:widowControl/>
              <w:jc w:val="left"/>
              <w:rPr>
                <w:rFonts w:ascii="ＭＳ Ｐゴシック" w:eastAsia="ＭＳ Ｐゴシック" w:hAnsi="ＭＳ Ｐゴシック" w:cs="ＭＳ Ｐゴシック"/>
                <w:color w:val="000000"/>
                <w:kern w:val="0"/>
                <w:szCs w:val="21"/>
              </w:rPr>
            </w:pPr>
          </w:p>
        </w:tc>
      </w:tr>
      <w:tr w:rsidR="00214DFF" w:rsidRPr="00470BFD" w14:paraId="539CCE4F" w14:textId="77777777" w:rsidTr="00214DFF">
        <w:trPr>
          <w:gridAfter w:val="1"/>
          <w:wAfter w:w="204" w:type="dxa"/>
          <w:trHeight w:val="270"/>
        </w:trPr>
        <w:tc>
          <w:tcPr>
            <w:tcW w:w="10363" w:type="dxa"/>
            <w:tcBorders>
              <w:top w:val="nil"/>
              <w:left w:val="nil"/>
              <w:bottom w:val="nil"/>
              <w:right w:val="nil"/>
            </w:tcBorders>
            <w:shd w:val="clear" w:color="auto" w:fill="auto"/>
            <w:noWrap/>
            <w:vAlign w:val="bottom"/>
            <w:hideMark/>
          </w:tcPr>
          <w:p w14:paraId="60FC8C3C" w14:textId="77777777" w:rsidR="00214DFF" w:rsidRPr="00470BFD" w:rsidRDefault="00214DFF" w:rsidP="00214DFF">
            <w:pPr>
              <w:widowControl/>
              <w:jc w:val="left"/>
              <w:rPr>
                <w:rFonts w:ascii="ＭＳ Ｐゴシック" w:eastAsia="ＭＳ Ｐゴシック" w:hAnsi="ＭＳ Ｐゴシック" w:cs="ＭＳ Ｐゴシック"/>
                <w:color w:val="000000"/>
                <w:kern w:val="0"/>
                <w:szCs w:val="21"/>
              </w:rPr>
            </w:pPr>
            <w:r w:rsidRPr="00470BFD">
              <w:rPr>
                <w:rFonts w:ascii="ＭＳ Ｐゴシック" w:eastAsia="ＭＳ Ｐゴシック" w:hAnsi="ＭＳ Ｐゴシック" w:cs="ＭＳ Ｐゴシック" w:hint="eastAsia"/>
                <w:color w:val="000000"/>
                <w:kern w:val="0"/>
                <w:szCs w:val="21"/>
              </w:rPr>
              <w:t xml:space="preserve">7　その他 </w:t>
            </w:r>
            <w:r w:rsidR="00470BFD" w:rsidRPr="00470BFD">
              <w:rPr>
                <w:rFonts w:ascii="ＭＳ Ｐゴシック" w:eastAsia="ＭＳ Ｐゴシック" w:hAnsi="ＭＳ Ｐゴシック" w:cs="ＭＳ Ｐゴシック" w:hint="eastAsia"/>
                <w:color w:val="000000"/>
                <w:kern w:val="0"/>
                <w:szCs w:val="21"/>
              </w:rPr>
              <w:t>【具体的に：　　　　　　　　　　　　　　　　　　　　　　　　　　　　　　　　　　　　　　　　　　　　　　　　　　　　　　　　】</w:t>
            </w:r>
            <w:r w:rsidRPr="00470BFD">
              <w:rPr>
                <w:rFonts w:ascii="ＭＳ Ｐゴシック" w:eastAsia="ＭＳ Ｐゴシック" w:hAnsi="ＭＳ Ｐゴシック" w:cs="ＭＳ Ｐゴシック" w:hint="eastAsia"/>
                <w:color w:val="000000"/>
                <w:kern w:val="0"/>
                <w:szCs w:val="21"/>
              </w:rPr>
              <w:t xml:space="preserve">     </w:t>
            </w:r>
          </w:p>
        </w:tc>
      </w:tr>
    </w:tbl>
    <w:p w14:paraId="41A397D9" w14:textId="77777777" w:rsidR="005A02E0" w:rsidRDefault="005A02E0">
      <w:pPr>
        <w:rPr>
          <w:szCs w:val="21"/>
        </w:rPr>
      </w:pPr>
    </w:p>
    <w:p w14:paraId="3C052FEE" w14:textId="77777777" w:rsidR="00754290" w:rsidRPr="000D5814" w:rsidRDefault="00214DFF">
      <w:pPr>
        <w:rPr>
          <w:rFonts w:asciiTheme="majorEastAsia" w:eastAsiaTheme="majorEastAsia" w:hAnsiTheme="majorEastAsia"/>
          <w:b/>
          <w:sz w:val="22"/>
          <w:shd w:val="clear" w:color="auto" w:fill="CCECFF"/>
        </w:rPr>
      </w:pPr>
      <w:r w:rsidRPr="000D5814">
        <w:rPr>
          <w:rFonts w:asciiTheme="majorEastAsia" w:eastAsiaTheme="majorEastAsia" w:hAnsiTheme="majorEastAsia" w:hint="eastAsia"/>
          <w:b/>
          <w:sz w:val="22"/>
          <w:shd w:val="clear" w:color="auto" w:fill="CCECFF"/>
        </w:rPr>
        <w:t xml:space="preserve">問13 女性活躍の推進は、貴社(業界)にとってどのような意味を持つと考えられますか(〇はいくつでも) </w:t>
      </w:r>
      <w:r w:rsidRPr="000D5814">
        <w:rPr>
          <w:rFonts w:asciiTheme="majorEastAsia" w:eastAsiaTheme="majorEastAsia" w:hAnsiTheme="majorEastAsia" w:cs="ＭＳ Ｐゴシック" w:hint="eastAsia"/>
          <w:b/>
          <w:color w:val="FF0000"/>
          <w:kern w:val="0"/>
          <w:sz w:val="22"/>
          <w:shd w:val="clear" w:color="auto" w:fill="CCECFF"/>
        </w:rPr>
        <w:t>*</w:t>
      </w:r>
    </w:p>
    <w:tbl>
      <w:tblPr>
        <w:tblW w:w="10429" w:type="dxa"/>
        <w:tblInd w:w="84" w:type="dxa"/>
        <w:tblCellMar>
          <w:left w:w="99" w:type="dxa"/>
          <w:right w:w="99" w:type="dxa"/>
        </w:tblCellMar>
        <w:tblLook w:val="04A0" w:firstRow="1" w:lastRow="0" w:firstColumn="1" w:lastColumn="0" w:noHBand="0" w:noVBand="1"/>
      </w:tblPr>
      <w:tblGrid>
        <w:gridCol w:w="10429"/>
      </w:tblGrid>
      <w:tr w:rsidR="00214DFF" w:rsidRPr="00214DFF" w14:paraId="35150B23" w14:textId="77777777" w:rsidTr="00470BFD">
        <w:trPr>
          <w:trHeight w:val="246"/>
        </w:trPr>
        <w:tc>
          <w:tcPr>
            <w:tcW w:w="10429" w:type="dxa"/>
            <w:tcBorders>
              <w:top w:val="nil"/>
              <w:left w:val="nil"/>
              <w:bottom w:val="nil"/>
              <w:right w:val="nil"/>
            </w:tcBorders>
            <w:shd w:val="clear" w:color="auto" w:fill="auto"/>
            <w:noWrap/>
            <w:vAlign w:val="bottom"/>
            <w:hideMark/>
          </w:tcPr>
          <w:p w14:paraId="2E0C9DF8" w14:textId="77777777" w:rsidR="00214DFF" w:rsidRPr="000D5814" w:rsidRDefault="00214DFF" w:rsidP="00214DFF">
            <w:pPr>
              <w:widowControl/>
              <w:jc w:val="left"/>
              <w:rPr>
                <w:rFonts w:ascii="ＭＳ Ｐゴシック" w:eastAsia="ＭＳ Ｐゴシック" w:hAnsi="ＭＳ Ｐゴシック" w:cs="ＭＳ Ｐゴシック"/>
                <w:color w:val="000000"/>
                <w:kern w:val="0"/>
                <w:szCs w:val="21"/>
              </w:rPr>
            </w:pPr>
            <w:r w:rsidRPr="000D5814">
              <w:rPr>
                <w:rFonts w:ascii="ＭＳ Ｐゴシック" w:eastAsia="ＭＳ Ｐゴシック" w:hAnsi="ＭＳ Ｐゴシック" w:cs="ＭＳ Ｐゴシック" w:hint="eastAsia"/>
                <w:color w:val="000000"/>
                <w:kern w:val="0"/>
                <w:szCs w:val="21"/>
              </w:rPr>
              <w:t>1 企業（業界）のイメージアップ</w:t>
            </w:r>
          </w:p>
        </w:tc>
      </w:tr>
      <w:tr w:rsidR="00214DFF" w:rsidRPr="00214DFF" w14:paraId="089F3A27" w14:textId="77777777" w:rsidTr="00470BFD">
        <w:trPr>
          <w:trHeight w:val="246"/>
        </w:trPr>
        <w:tc>
          <w:tcPr>
            <w:tcW w:w="10429" w:type="dxa"/>
            <w:tcBorders>
              <w:top w:val="nil"/>
              <w:left w:val="nil"/>
              <w:bottom w:val="nil"/>
              <w:right w:val="nil"/>
            </w:tcBorders>
            <w:shd w:val="clear" w:color="auto" w:fill="auto"/>
            <w:noWrap/>
            <w:vAlign w:val="bottom"/>
            <w:hideMark/>
          </w:tcPr>
          <w:p w14:paraId="0359019B" w14:textId="77777777" w:rsidR="00214DFF" w:rsidRPr="000D5814" w:rsidRDefault="00214DFF" w:rsidP="00214DFF">
            <w:pPr>
              <w:widowControl/>
              <w:jc w:val="left"/>
              <w:rPr>
                <w:rFonts w:ascii="ＭＳ Ｐゴシック" w:eastAsia="ＭＳ Ｐゴシック" w:hAnsi="ＭＳ Ｐゴシック" w:cs="ＭＳ Ｐゴシック"/>
                <w:color w:val="000000"/>
                <w:kern w:val="0"/>
                <w:szCs w:val="21"/>
              </w:rPr>
            </w:pPr>
            <w:r w:rsidRPr="000D5814">
              <w:rPr>
                <w:rFonts w:ascii="ＭＳ Ｐゴシック" w:eastAsia="ＭＳ Ｐゴシック" w:hAnsi="ＭＳ Ｐゴシック" w:cs="ＭＳ Ｐゴシック" w:hint="eastAsia"/>
                <w:color w:val="000000"/>
                <w:kern w:val="0"/>
                <w:szCs w:val="21"/>
              </w:rPr>
              <w:t>2 就職希望する女性の増加</w:t>
            </w:r>
          </w:p>
        </w:tc>
      </w:tr>
      <w:tr w:rsidR="00214DFF" w:rsidRPr="00214DFF" w14:paraId="4D03D5F6" w14:textId="77777777" w:rsidTr="00470BFD">
        <w:trPr>
          <w:trHeight w:val="246"/>
        </w:trPr>
        <w:tc>
          <w:tcPr>
            <w:tcW w:w="10429" w:type="dxa"/>
            <w:tcBorders>
              <w:top w:val="nil"/>
              <w:left w:val="nil"/>
              <w:bottom w:val="nil"/>
              <w:right w:val="nil"/>
            </w:tcBorders>
            <w:shd w:val="clear" w:color="auto" w:fill="auto"/>
            <w:noWrap/>
            <w:vAlign w:val="bottom"/>
            <w:hideMark/>
          </w:tcPr>
          <w:p w14:paraId="5F86AF66" w14:textId="77777777" w:rsidR="00214DFF" w:rsidRPr="000D5814" w:rsidRDefault="00214DFF" w:rsidP="00214DFF">
            <w:pPr>
              <w:widowControl/>
              <w:jc w:val="left"/>
              <w:rPr>
                <w:rFonts w:ascii="ＭＳ Ｐゴシック" w:eastAsia="ＭＳ Ｐゴシック" w:hAnsi="ＭＳ Ｐゴシック" w:cs="ＭＳ Ｐゴシック"/>
                <w:color w:val="000000"/>
                <w:kern w:val="0"/>
                <w:szCs w:val="21"/>
              </w:rPr>
            </w:pPr>
            <w:r w:rsidRPr="000D5814">
              <w:rPr>
                <w:rFonts w:ascii="ＭＳ Ｐゴシック" w:eastAsia="ＭＳ Ｐゴシック" w:hAnsi="ＭＳ Ｐゴシック" w:cs="ＭＳ Ｐゴシック" w:hint="eastAsia"/>
                <w:color w:val="000000"/>
                <w:kern w:val="0"/>
                <w:szCs w:val="21"/>
              </w:rPr>
              <w:t>3 企業におけるダイバーシティ（性別年齢問わず誰もが働きやすい労働環境）推進の契機</w:t>
            </w:r>
          </w:p>
        </w:tc>
      </w:tr>
      <w:tr w:rsidR="00214DFF" w:rsidRPr="00214DFF" w14:paraId="179C77E2" w14:textId="77777777" w:rsidTr="00470BFD">
        <w:trPr>
          <w:trHeight w:val="246"/>
        </w:trPr>
        <w:tc>
          <w:tcPr>
            <w:tcW w:w="10429" w:type="dxa"/>
            <w:tcBorders>
              <w:top w:val="nil"/>
              <w:left w:val="nil"/>
              <w:bottom w:val="nil"/>
              <w:right w:val="nil"/>
            </w:tcBorders>
            <w:shd w:val="clear" w:color="auto" w:fill="auto"/>
            <w:noWrap/>
            <w:vAlign w:val="bottom"/>
            <w:hideMark/>
          </w:tcPr>
          <w:p w14:paraId="27342C83" w14:textId="77777777" w:rsidR="00214DFF" w:rsidRPr="000D5814" w:rsidRDefault="00214DFF" w:rsidP="00214DFF">
            <w:pPr>
              <w:widowControl/>
              <w:jc w:val="left"/>
              <w:rPr>
                <w:rFonts w:ascii="ＭＳ Ｐゴシック" w:eastAsia="ＭＳ Ｐゴシック" w:hAnsi="ＭＳ Ｐゴシック" w:cs="ＭＳ Ｐゴシック"/>
                <w:color w:val="000000"/>
                <w:kern w:val="0"/>
                <w:szCs w:val="21"/>
              </w:rPr>
            </w:pPr>
            <w:r w:rsidRPr="000D5814">
              <w:rPr>
                <w:rFonts w:ascii="ＭＳ Ｐゴシック" w:eastAsia="ＭＳ Ｐゴシック" w:hAnsi="ＭＳ Ｐゴシック" w:cs="ＭＳ Ｐゴシック" w:hint="eastAsia"/>
                <w:color w:val="000000"/>
                <w:kern w:val="0"/>
                <w:szCs w:val="21"/>
              </w:rPr>
              <w:t>4 就業者のキャリア形成</w:t>
            </w:r>
          </w:p>
        </w:tc>
      </w:tr>
      <w:tr w:rsidR="00214DFF" w:rsidRPr="00214DFF" w14:paraId="3A930396" w14:textId="77777777" w:rsidTr="00470BFD">
        <w:trPr>
          <w:trHeight w:val="246"/>
        </w:trPr>
        <w:tc>
          <w:tcPr>
            <w:tcW w:w="10429" w:type="dxa"/>
            <w:tcBorders>
              <w:top w:val="nil"/>
              <w:left w:val="nil"/>
              <w:bottom w:val="nil"/>
              <w:right w:val="nil"/>
            </w:tcBorders>
            <w:shd w:val="clear" w:color="auto" w:fill="auto"/>
            <w:noWrap/>
            <w:vAlign w:val="bottom"/>
            <w:hideMark/>
          </w:tcPr>
          <w:p w14:paraId="68AFC7DB" w14:textId="77777777" w:rsidR="00214DFF" w:rsidRPr="000D5814" w:rsidRDefault="00214DFF" w:rsidP="00214DFF">
            <w:pPr>
              <w:widowControl/>
              <w:jc w:val="left"/>
              <w:rPr>
                <w:rFonts w:ascii="ＭＳ Ｐゴシック" w:eastAsia="ＭＳ Ｐゴシック" w:hAnsi="ＭＳ Ｐゴシック" w:cs="ＭＳ Ｐゴシック"/>
                <w:color w:val="000000"/>
                <w:kern w:val="0"/>
                <w:szCs w:val="21"/>
              </w:rPr>
            </w:pPr>
            <w:r w:rsidRPr="000D5814">
              <w:rPr>
                <w:rFonts w:ascii="ＭＳ Ｐゴシック" w:eastAsia="ＭＳ Ｐゴシック" w:hAnsi="ＭＳ Ｐゴシック" w:cs="ＭＳ Ｐゴシック" w:hint="eastAsia"/>
                <w:color w:val="000000"/>
                <w:kern w:val="0"/>
                <w:szCs w:val="21"/>
              </w:rPr>
              <w:t>5 仕事の標準化など業務の効率化</w:t>
            </w:r>
          </w:p>
        </w:tc>
      </w:tr>
      <w:tr w:rsidR="00214DFF" w:rsidRPr="00214DFF" w14:paraId="77A41DB7" w14:textId="77777777" w:rsidTr="00470BFD">
        <w:trPr>
          <w:trHeight w:val="246"/>
        </w:trPr>
        <w:tc>
          <w:tcPr>
            <w:tcW w:w="10429" w:type="dxa"/>
            <w:tcBorders>
              <w:top w:val="nil"/>
              <w:left w:val="nil"/>
              <w:bottom w:val="nil"/>
              <w:right w:val="nil"/>
            </w:tcBorders>
            <w:shd w:val="clear" w:color="auto" w:fill="auto"/>
            <w:noWrap/>
            <w:vAlign w:val="bottom"/>
            <w:hideMark/>
          </w:tcPr>
          <w:p w14:paraId="34FD61F7" w14:textId="77777777" w:rsidR="00214DFF" w:rsidRPr="000D5814" w:rsidRDefault="00214DFF" w:rsidP="00214DFF">
            <w:pPr>
              <w:widowControl/>
              <w:jc w:val="left"/>
              <w:rPr>
                <w:rFonts w:ascii="ＭＳ Ｐゴシック" w:eastAsia="ＭＳ Ｐゴシック" w:hAnsi="ＭＳ Ｐゴシック" w:cs="ＭＳ Ｐゴシック"/>
                <w:color w:val="000000"/>
                <w:kern w:val="0"/>
                <w:szCs w:val="21"/>
              </w:rPr>
            </w:pPr>
            <w:r w:rsidRPr="000D5814">
              <w:rPr>
                <w:rFonts w:ascii="ＭＳ Ｐゴシック" w:eastAsia="ＭＳ Ｐゴシック" w:hAnsi="ＭＳ Ｐゴシック" w:cs="ＭＳ Ｐゴシック" w:hint="eastAsia"/>
                <w:color w:val="000000"/>
                <w:kern w:val="0"/>
                <w:szCs w:val="21"/>
              </w:rPr>
              <w:t>6 顧客満足度の向上</w:t>
            </w:r>
          </w:p>
        </w:tc>
      </w:tr>
      <w:tr w:rsidR="00214DFF" w:rsidRPr="00214DFF" w14:paraId="31C692EA" w14:textId="77777777" w:rsidTr="00470BFD">
        <w:trPr>
          <w:trHeight w:val="246"/>
        </w:trPr>
        <w:tc>
          <w:tcPr>
            <w:tcW w:w="10429" w:type="dxa"/>
            <w:tcBorders>
              <w:top w:val="nil"/>
              <w:left w:val="nil"/>
              <w:bottom w:val="nil"/>
              <w:right w:val="nil"/>
            </w:tcBorders>
            <w:shd w:val="clear" w:color="auto" w:fill="auto"/>
            <w:noWrap/>
            <w:vAlign w:val="bottom"/>
            <w:hideMark/>
          </w:tcPr>
          <w:p w14:paraId="6E14DF47" w14:textId="77777777" w:rsidR="00214DFF" w:rsidRPr="000D5814" w:rsidRDefault="00214DFF" w:rsidP="00214DFF">
            <w:pPr>
              <w:widowControl/>
              <w:jc w:val="left"/>
              <w:rPr>
                <w:rFonts w:ascii="ＭＳ Ｐゴシック" w:eastAsia="ＭＳ Ｐゴシック" w:hAnsi="ＭＳ Ｐゴシック" w:cs="ＭＳ Ｐゴシック"/>
                <w:color w:val="000000"/>
                <w:kern w:val="0"/>
                <w:szCs w:val="21"/>
              </w:rPr>
            </w:pPr>
            <w:r w:rsidRPr="000D5814">
              <w:rPr>
                <w:rFonts w:ascii="ＭＳ Ｐゴシック" w:eastAsia="ＭＳ Ｐゴシック" w:hAnsi="ＭＳ Ｐゴシック" w:cs="ＭＳ Ｐゴシック" w:hint="eastAsia"/>
                <w:color w:val="000000"/>
                <w:kern w:val="0"/>
                <w:szCs w:val="21"/>
              </w:rPr>
              <w:t>7 特にない</w:t>
            </w:r>
          </w:p>
        </w:tc>
      </w:tr>
      <w:tr w:rsidR="00214DFF" w:rsidRPr="00470BFD" w14:paraId="35A4F343" w14:textId="77777777" w:rsidTr="00470BFD">
        <w:trPr>
          <w:trHeight w:val="246"/>
        </w:trPr>
        <w:tc>
          <w:tcPr>
            <w:tcW w:w="10429" w:type="dxa"/>
            <w:tcBorders>
              <w:top w:val="nil"/>
              <w:left w:val="nil"/>
              <w:bottom w:val="nil"/>
              <w:right w:val="nil"/>
            </w:tcBorders>
            <w:shd w:val="clear" w:color="auto" w:fill="auto"/>
            <w:noWrap/>
            <w:vAlign w:val="bottom"/>
            <w:hideMark/>
          </w:tcPr>
          <w:p w14:paraId="29FEF90B" w14:textId="77777777" w:rsidR="00214DFF" w:rsidRPr="00470BFD" w:rsidRDefault="00214DFF" w:rsidP="00214DFF">
            <w:pPr>
              <w:widowControl/>
              <w:jc w:val="left"/>
              <w:rPr>
                <w:rFonts w:ascii="ＭＳ Ｐゴシック" w:eastAsia="ＭＳ Ｐゴシック" w:hAnsi="ＭＳ Ｐゴシック" w:cs="ＭＳ Ｐゴシック"/>
                <w:color w:val="000000"/>
                <w:kern w:val="0"/>
                <w:szCs w:val="21"/>
              </w:rPr>
            </w:pPr>
            <w:r w:rsidRPr="00470BFD">
              <w:rPr>
                <w:rFonts w:ascii="ＭＳ Ｐゴシック" w:eastAsia="ＭＳ Ｐゴシック" w:hAnsi="ＭＳ Ｐゴシック" w:cs="ＭＳ Ｐゴシック" w:hint="eastAsia"/>
                <w:color w:val="000000"/>
                <w:kern w:val="0"/>
                <w:szCs w:val="21"/>
              </w:rPr>
              <w:t>8 その他</w:t>
            </w:r>
            <w:r w:rsidR="00470BFD" w:rsidRPr="00470BFD">
              <w:rPr>
                <w:rFonts w:ascii="ＭＳ Ｐゴシック" w:eastAsia="ＭＳ Ｐゴシック" w:hAnsi="ＭＳ Ｐゴシック" w:cs="ＭＳ Ｐゴシック" w:hint="eastAsia"/>
                <w:color w:val="000000"/>
                <w:kern w:val="0"/>
                <w:szCs w:val="21"/>
              </w:rPr>
              <w:t>【具体的に：　　　　　　　　　　　　　　　　　　　　　　　　　　　　　　　　　　　　　　　　　　　　　　　　　　　　　　　　】</w:t>
            </w:r>
          </w:p>
        </w:tc>
      </w:tr>
      <w:tr w:rsidR="00214DFF" w:rsidRPr="00214DFF" w14:paraId="0AFE1732" w14:textId="77777777" w:rsidTr="00470BFD">
        <w:trPr>
          <w:trHeight w:val="246"/>
        </w:trPr>
        <w:tc>
          <w:tcPr>
            <w:tcW w:w="10429" w:type="dxa"/>
            <w:tcBorders>
              <w:top w:val="nil"/>
              <w:left w:val="nil"/>
              <w:bottom w:val="nil"/>
              <w:right w:val="nil"/>
            </w:tcBorders>
            <w:shd w:val="clear" w:color="auto" w:fill="auto"/>
            <w:noWrap/>
            <w:vAlign w:val="bottom"/>
          </w:tcPr>
          <w:p w14:paraId="14152A22" w14:textId="77777777" w:rsidR="005A02E0" w:rsidRPr="00214DFF" w:rsidRDefault="005A02E0" w:rsidP="00214DFF">
            <w:pPr>
              <w:widowControl/>
              <w:jc w:val="left"/>
              <w:rPr>
                <w:rFonts w:ascii="ＭＳ Ｐゴシック" w:eastAsia="ＭＳ Ｐゴシック" w:hAnsi="ＭＳ Ｐゴシック" w:cs="ＭＳ Ｐゴシック"/>
                <w:color w:val="000000"/>
                <w:kern w:val="0"/>
                <w:sz w:val="22"/>
              </w:rPr>
            </w:pPr>
          </w:p>
        </w:tc>
      </w:tr>
    </w:tbl>
    <w:p w14:paraId="50CC9F85" w14:textId="77777777" w:rsidR="00362F56" w:rsidRDefault="00362F56"/>
    <w:p w14:paraId="5510A0A9" w14:textId="77777777" w:rsidR="00564974" w:rsidRPr="000D5814" w:rsidRDefault="00564974" w:rsidP="00564974">
      <w:pPr>
        <w:rPr>
          <w:rFonts w:asciiTheme="majorEastAsia" w:eastAsiaTheme="majorEastAsia" w:hAnsiTheme="majorEastAsia"/>
          <w:b/>
          <w:sz w:val="22"/>
          <w:shd w:val="clear" w:color="auto" w:fill="CCECFF"/>
        </w:rPr>
      </w:pPr>
      <w:r w:rsidRPr="000D5814">
        <w:rPr>
          <w:rFonts w:asciiTheme="majorEastAsia" w:eastAsiaTheme="majorEastAsia" w:hAnsiTheme="majorEastAsia" w:hint="eastAsia"/>
          <w:b/>
          <w:sz w:val="22"/>
          <w:shd w:val="clear" w:color="auto" w:fill="CCECFF"/>
        </w:rPr>
        <w:lastRenderedPageBreak/>
        <w:t>問</w:t>
      </w:r>
      <w:r>
        <w:rPr>
          <w:rFonts w:asciiTheme="majorEastAsia" w:eastAsiaTheme="majorEastAsia" w:hAnsiTheme="majorEastAsia" w:hint="eastAsia"/>
          <w:b/>
          <w:sz w:val="22"/>
          <w:shd w:val="clear" w:color="auto" w:fill="CCECFF"/>
        </w:rPr>
        <w:t>14</w:t>
      </w:r>
      <w:r w:rsidRPr="000D5814">
        <w:rPr>
          <w:rFonts w:asciiTheme="majorEastAsia" w:eastAsiaTheme="majorEastAsia" w:hAnsiTheme="majorEastAsia" w:hint="eastAsia"/>
          <w:b/>
          <w:sz w:val="22"/>
          <w:shd w:val="clear" w:color="auto" w:fill="CCECFF"/>
        </w:rPr>
        <w:t xml:space="preserve"> </w:t>
      </w:r>
      <w:r>
        <w:rPr>
          <w:rFonts w:asciiTheme="majorEastAsia" w:eastAsiaTheme="majorEastAsia" w:hAnsiTheme="majorEastAsia" w:hint="eastAsia"/>
          <w:b/>
          <w:sz w:val="22"/>
          <w:shd w:val="clear" w:color="auto" w:fill="CCECFF"/>
        </w:rPr>
        <w:t>建設産業における女性受け入れについての意識の変化はありますか</w:t>
      </w:r>
      <w:r w:rsidRPr="000D5814">
        <w:rPr>
          <w:rFonts w:asciiTheme="majorEastAsia" w:eastAsiaTheme="majorEastAsia" w:hAnsiTheme="majorEastAsia" w:hint="eastAsia"/>
          <w:b/>
          <w:sz w:val="22"/>
          <w:shd w:val="clear" w:color="auto" w:fill="CCECFF"/>
        </w:rPr>
        <w:t xml:space="preserve"> </w:t>
      </w:r>
      <w:r w:rsidR="00470BFD">
        <w:rPr>
          <w:rFonts w:asciiTheme="majorEastAsia" w:eastAsiaTheme="majorEastAsia" w:hAnsiTheme="majorEastAsia" w:hint="eastAsia"/>
          <w:b/>
          <w:sz w:val="22"/>
          <w:shd w:val="clear" w:color="auto" w:fill="CCECFF"/>
        </w:rPr>
        <w:t>（Ｒ元年頃と比較して）</w:t>
      </w:r>
      <w:r w:rsidRPr="000D5814">
        <w:rPr>
          <w:rFonts w:asciiTheme="majorEastAsia" w:eastAsiaTheme="majorEastAsia" w:hAnsiTheme="majorEastAsia" w:cs="ＭＳ Ｐゴシック" w:hint="eastAsia"/>
          <w:b/>
          <w:color w:val="FF0000"/>
          <w:kern w:val="0"/>
          <w:sz w:val="22"/>
          <w:shd w:val="clear" w:color="auto" w:fill="CCECFF"/>
        </w:rPr>
        <w:t>*</w:t>
      </w:r>
    </w:p>
    <w:tbl>
      <w:tblPr>
        <w:tblW w:w="10505" w:type="dxa"/>
        <w:tblInd w:w="84" w:type="dxa"/>
        <w:tblCellMar>
          <w:left w:w="99" w:type="dxa"/>
          <w:right w:w="99" w:type="dxa"/>
        </w:tblCellMar>
        <w:tblLook w:val="04A0" w:firstRow="1" w:lastRow="0" w:firstColumn="1" w:lastColumn="0" w:noHBand="0" w:noVBand="1"/>
      </w:tblPr>
      <w:tblGrid>
        <w:gridCol w:w="10505"/>
      </w:tblGrid>
      <w:tr w:rsidR="00564974" w:rsidRPr="00214DFF" w14:paraId="12570DE7" w14:textId="77777777" w:rsidTr="00FF798F">
        <w:trPr>
          <w:trHeight w:val="270"/>
        </w:trPr>
        <w:tc>
          <w:tcPr>
            <w:tcW w:w="10505" w:type="dxa"/>
            <w:tcBorders>
              <w:top w:val="nil"/>
              <w:left w:val="nil"/>
              <w:bottom w:val="nil"/>
              <w:right w:val="nil"/>
            </w:tcBorders>
            <w:shd w:val="clear" w:color="auto" w:fill="auto"/>
            <w:noWrap/>
            <w:vAlign w:val="bottom"/>
            <w:hideMark/>
          </w:tcPr>
          <w:p w14:paraId="79F04A15" w14:textId="77777777" w:rsidR="00564974" w:rsidRPr="000D5814" w:rsidRDefault="00564974" w:rsidP="00FF798F">
            <w:pPr>
              <w:widowControl/>
              <w:jc w:val="left"/>
              <w:rPr>
                <w:rFonts w:ascii="ＭＳ Ｐゴシック" w:eastAsia="ＭＳ Ｐゴシック" w:hAnsi="ＭＳ Ｐゴシック" w:cs="ＭＳ Ｐゴシック"/>
                <w:color w:val="000000"/>
                <w:kern w:val="0"/>
                <w:szCs w:val="21"/>
              </w:rPr>
            </w:pPr>
            <w:r w:rsidRPr="000D5814">
              <w:rPr>
                <w:rFonts w:ascii="ＭＳ Ｐゴシック" w:eastAsia="ＭＳ Ｐゴシック" w:hAnsi="ＭＳ Ｐゴシック" w:cs="ＭＳ Ｐゴシック" w:hint="eastAsia"/>
                <w:color w:val="000000"/>
                <w:kern w:val="0"/>
                <w:szCs w:val="21"/>
              </w:rPr>
              <w:t xml:space="preserve">1 </w:t>
            </w:r>
            <w:r>
              <w:rPr>
                <w:rFonts w:ascii="ＭＳ Ｐゴシック" w:eastAsia="ＭＳ Ｐゴシック" w:hAnsi="ＭＳ Ｐゴシック" w:cs="ＭＳ Ｐゴシック" w:hint="eastAsia"/>
                <w:color w:val="000000"/>
                <w:kern w:val="0"/>
                <w:szCs w:val="21"/>
              </w:rPr>
              <w:t>ある</w:t>
            </w:r>
          </w:p>
        </w:tc>
      </w:tr>
      <w:tr w:rsidR="00564974" w:rsidRPr="00214DFF" w14:paraId="62247541" w14:textId="77777777" w:rsidTr="00FF798F">
        <w:trPr>
          <w:trHeight w:val="270"/>
        </w:trPr>
        <w:tc>
          <w:tcPr>
            <w:tcW w:w="10505" w:type="dxa"/>
            <w:tcBorders>
              <w:top w:val="nil"/>
              <w:left w:val="nil"/>
              <w:bottom w:val="nil"/>
              <w:right w:val="nil"/>
            </w:tcBorders>
            <w:shd w:val="clear" w:color="auto" w:fill="auto"/>
            <w:noWrap/>
            <w:vAlign w:val="bottom"/>
            <w:hideMark/>
          </w:tcPr>
          <w:p w14:paraId="30BD1D94" w14:textId="77777777" w:rsidR="00564974" w:rsidRPr="000D5814" w:rsidRDefault="00564974" w:rsidP="00FF798F">
            <w:pPr>
              <w:widowControl/>
              <w:jc w:val="left"/>
              <w:rPr>
                <w:rFonts w:ascii="ＭＳ Ｐゴシック" w:eastAsia="ＭＳ Ｐゴシック" w:hAnsi="ＭＳ Ｐゴシック" w:cs="ＭＳ Ｐゴシック"/>
                <w:color w:val="000000"/>
                <w:kern w:val="0"/>
                <w:szCs w:val="21"/>
              </w:rPr>
            </w:pPr>
            <w:r w:rsidRPr="000D5814">
              <w:rPr>
                <w:rFonts w:ascii="ＭＳ Ｐゴシック" w:eastAsia="ＭＳ Ｐゴシック" w:hAnsi="ＭＳ Ｐゴシック" w:cs="ＭＳ Ｐゴシック" w:hint="eastAsia"/>
                <w:color w:val="000000"/>
                <w:kern w:val="0"/>
                <w:szCs w:val="21"/>
              </w:rPr>
              <w:t xml:space="preserve">2 </w:t>
            </w:r>
            <w:r>
              <w:rPr>
                <w:rFonts w:ascii="ＭＳ Ｐゴシック" w:eastAsia="ＭＳ Ｐゴシック" w:hAnsi="ＭＳ Ｐゴシック" w:cs="ＭＳ Ｐゴシック" w:hint="eastAsia"/>
                <w:color w:val="000000"/>
                <w:kern w:val="0"/>
                <w:szCs w:val="21"/>
              </w:rPr>
              <w:t>ない</w:t>
            </w:r>
          </w:p>
        </w:tc>
      </w:tr>
    </w:tbl>
    <w:p w14:paraId="138C8B7C" w14:textId="20EE0496" w:rsidR="00407498" w:rsidRDefault="00407498" w:rsidP="00202101">
      <w:pPr>
        <w:ind w:firstLineChars="100" w:firstLine="210"/>
      </w:pPr>
      <w:r>
        <w:rPr>
          <w:rFonts w:hint="eastAsia"/>
        </w:rPr>
        <w:t>【</w:t>
      </w:r>
      <w:r w:rsidR="00202101">
        <w:rPr>
          <w:rFonts w:hint="eastAsia"/>
        </w:rPr>
        <w:t>理由：</w:t>
      </w:r>
      <w:r>
        <w:rPr>
          <w:rFonts w:hint="eastAsia"/>
        </w:rPr>
        <w:t xml:space="preserve">　</w:t>
      </w:r>
      <w:r w:rsidR="00202101">
        <w:rPr>
          <w:rFonts w:hint="eastAsia"/>
        </w:rPr>
        <w:t xml:space="preserve">　　　　　</w:t>
      </w:r>
      <w:r>
        <w:rPr>
          <w:rFonts w:hint="eastAsia"/>
        </w:rPr>
        <w:t xml:space="preserve">　　　　　　　　　　　　　　　　　　　　　　　　　　　　　　　　　　　　　　】</w:t>
      </w:r>
    </w:p>
    <w:p w14:paraId="11CFCC9F" w14:textId="77777777" w:rsidR="00407498" w:rsidRDefault="00407498" w:rsidP="00564974">
      <w:pPr>
        <w:rPr>
          <w:rFonts w:asciiTheme="majorEastAsia" w:eastAsiaTheme="majorEastAsia" w:hAnsiTheme="majorEastAsia"/>
          <w:b/>
          <w:sz w:val="22"/>
          <w:shd w:val="clear" w:color="auto" w:fill="CCECFF"/>
        </w:rPr>
      </w:pPr>
    </w:p>
    <w:p w14:paraId="6BE9A88E" w14:textId="75721C5A" w:rsidR="00564974" w:rsidRPr="000D5814" w:rsidRDefault="00564974" w:rsidP="00564974">
      <w:pPr>
        <w:rPr>
          <w:rFonts w:asciiTheme="majorEastAsia" w:eastAsiaTheme="majorEastAsia" w:hAnsiTheme="majorEastAsia"/>
          <w:b/>
          <w:sz w:val="22"/>
          <w:shd w:val="clear" w:color="auto" w:fill="CCECFF"/>
        </w:rPr>
      </w:pPr>
      <w:r w:rsidRPr="000D5814">
        <w:rPr>
          <w:rFonts w:asciiTheme="majorEastAsia" w:eastAsiaTheme="majorEastAsia" w:hAnsiTheme="majorEastAsia" w:hint="eastAsia"/>
          <w:b/>
          <w:sz w:val="22"/>
          <w:shd w:val="clear" w:color="auto" w:fill="CCECFF"/>
        </w:rPr>
        <w:t>問</w:t>
      </w:r>
      <w:r>
        <w:rPr>
          <w:rFonts w:asciiTheme="majorEastAsia" w:eastAsiaTheme="majorEastAsia" w:hAnsiTheme="majorEastAsia" w:hint="eastAsia"/>
          <w:b/>
          <w:sz w:val="22"/>
          <w:shd w:val="clear" w:color="auto" w:fill="CCECFF"/>
        </w:rPr>
        <w:t>15</w:t>
      </w:r>
      <w:r w:rsidRPr="000D5814">
        <w:rPr>
          <w:rFonts w:asciiTheme="majorEastAsia" w:eastAsiaTheme="majorEastAsia" w:hAnsiTheme="majorEastAsia" w:hint="eastAsia"/>
          <w:b/>
          <w:sz w:val="22"/>
          <w:shd w:val="clear" w:color="auto" w:fill="CCECFF"/>
        </w:rPr>
        <w:t xml:space="preserve"> </w:t>
      </w:r>
      <w:r>
        <w:rPr>
          <w:rFonts w:asciiTheme="majorEastAsia" w:eastAsiaTheme="majorEastAsia" w:hAnsiTheme="majorEastAsia" w:hint="eastAsia"/>
          <w:b/>
          <w:sz w:val="22"/>
          <w:shd w:val="clear" w:color="auto" w:fill="CCECFF"/>
        </w:rPr>
        <w:t>建設産業における女性受け入れについての環境の変化はありますか（</w:t>
      </w:r>
      <w:r w:rsidR="00470BFD">
        <w:rPr>
          <w:rFonts w:asciiTheme="majorEastAsia" w:eastAsiaTheme="majorEastAsia" w:hAnsiTheme="majorEastAsia" w:hint="eastAsia"/>
          <w:b/>
          <w:sz w:val="22"/>
          <w:shd w:val="clear" w:color="auto" w:fill="CCECFF"/>
        </w:rPr>
        <w:t>Ｒ元年</w:t>
      </w:r>
      <w:r>
        <w:rPr>
          <w:rFonts w:asciiTheme="majorEastAsia" w:eastAsiaTheme="majorEastAsia" w:hAnsiTheme="majorEastAsia" w:hint="eastAsia"/>
          <w:b/>
          <w:sz w:val="22"/>
          <w:shd w:val="clear" w:color="auto" w:fill="CCECFF"/>
        </w:rPr>
        <w:t>頃と</w:t>
      </w:r>
      <w:r w:rsidR="00470BFD">
        <w:rPr>
          <w:rFonts w:asciiTheme="majorEastAsia" w:eastAsiaTheme="majorEastAsia" w:hAnsiTheme="majorEastAsia" w:hint="eastAsia"/>
          <w:b/>
          <w:sz w:val="22"/>
          <w:shd w:val="clear" w:color="auto" w:fill="CCECFF"/>
        </w:rPr>
        <w:t>比較して</w:t>
      </w:r>
      <w:r>
        <w:rPr>
          <w:rFonts w:asciiTheme="majorEastAsia" w:eastAsiaTheme="majorEastAsia" w:hAnsiTheme="majorEastAsia" w:hint="eastAsia"/>
          <w:b/>
          <w:sz w:val="22"/>
          <w:shd w:val="clear" w:color="auto" w:fill="CCECFF"/>
        </w:rPr>
        <w:t>）</w:t>
      </w:r>
      <w:r w:rsidRPr="000D5814">
        <w:rPr>
          <w:rFonts w:asciiTheme="majorEastAsia" w:eastAsiaTheme="majorEastAsia" w:hAnsiTheme="majorEastAsia" w:hint="eastAsia"/>
          <w:b/>
          <w:sz w:val="22"/>
          <w:shd w:val="clear" w:color="auto" w:fill="CCECFF"/>
        </w:rPr>
        <w:t xml:space="preserve"> </w:t>
      </w:r>
      <w:r w:rsidRPr="000D5814">
        <w:rPr>
          <w:rFonts w:asciiTheme="majorEastAsia" w:eastAsiaTheme="majorEastAsia" w:hAnsiTheme="majorEastAsia" w:cs="ＭＳ Ｐゴシック" w:hint="eastAsia"/>
          <w:b/>
          <w:color w:val="FF0000"/>
          <w:kern w:val="0"/>
          <w:sz w:val="22"/>
          <w:shd w:val="clear" w:color="auto" w:fill="CCECFF"/>
        </w:rPr>
        <w:t>*</w:t>
      </w:r>
    </w:p>
    <w:tbl>
      <w:tblPr>
        <w:tblW w:w="10505" w:type="dxa"/>
        <w:tblInd w:w="84" w:type="dxa"/>
        <w:tblCellMar>
          <w:left w:w="99" w:type="dxa"/>
          <w:right w:w="99" w:type="dxa"/>
        </w:tblCellMar>
        <w:tblLook w:val="04A0" w:firstRow="1" w:lastRow="0" w:firstColumn="1" w:lastColumn="0" w:noHBand="0" w:noVBand="1"/>
      </w:tblPr>
      <w:tblGrid>
        <w:gridCol w:w="10505"/>
      </w:tblGrid>
      <w:tr w:rsidR="00564974" w:rsidRPr="00214DFF" w14:paraId="1ED41F15" w14:textId="77777777" w:rsidTr="00FF798F">
        <w:trPr>
          <w:trHeight w:val="270"/>
        </w:trPr>
        <w:tc>
          <w:tcPr>
            <w:tcW w:w="10505" w:type="dxa"/>
            <w:tcBorders>
              <w:top w:val="nil"/>
              <w:left w:val="nil"/>
              <w:bottom w:val="nil"/>
              <w:right w:val="nil"/>
            </w:tcBorders>
            <w:shd w:val="clear" w:color="auto" w:fill="auto"/>
            <w:noWrap/>
            <w:vAlign w:val="bottom"/>
            <w:hideMark/>
          </w:tcPr>
          <w:p w14:paraId="7DF443A5" w14:textId="77777777" w:rsidR="00564974" w:rsidRPr="000D5814" w:rsidRDefault="00564974" w:rsidP="00FF798F">
            <w:pPr>
              <w:widowControl/>
              <w:jc w:val="left"/>
              <w:rPr>
                <w:rFonts w:ascii="ＭＳ Ｐゴシック" w:eastAsia="ＭＳ Ｐゴシック" w:hAnsi="ＭＳ Ｐゴシック" w:cs="ＭＳ Ｐゴシック"/>
                <w:color w:val="000000"/>
                <w:kern w:val="0"/>
                <w:szCs w:val="21"/>
              </w:rPr>
            </w:pPr>
            <w:r w:rsidRPr="000D5814">
              <w:rPr>
                <w:rFonts w:ascii="ＭＳ Ｐゴシック" w:eastAsia="ＭＳ Ｐゴシック" w:hAnsi="ＭＳ Ｐゴシック" w:cs="ＭＳ Ｐゴシック" w:hint="eastAsia"/>
                <w:color w:val="000000"/>
                <w:kern w:val="0"/>
                <w:szCs w:val="21"/>
              </w:rPr>
              <w:t xml:space="preserve">1 </w:t>
            </w:r>
            <w:r>
              <w:rPr>
                <w:rFonts w:ascii="ＭＳ Ｐゴシック" w:eastAsia="ＭＳ Ｐゴシック" w:hAnsi="ＭＳ Ｐゴシック" w:cs="ＭＳ Ｐゴシック" w:hint="eastAsia"/>
                <w:color w:val="000000"/>
                <w:kern w:val="0"/>
                <w:szCs w:val="21"/>
              </w:rPr>
              <w:t>ある</w:t>
            </w:r>
            <w:bookmarkStart w:id="2" w:name="_GoBack"/>
            <w:bookmarkEnd w:id="2"/>
          </w:p>
        </w:tc>
      </w:tr>
      <w:tr w:rsidR="00564974" w:rsidRPr="00214DFF" w14:paraId="3DC52376" w14:textId="77777777" w:rsidTr="00FF798F">
        <w:trPr>
          <w:trHeight w:val="270"/>
        </w:trPr>
        <w:tc>
          <w:tcPr>
            <w:tcW w:w="10505" w:type="dxa"/>
            <w:tcBorders>
              <w:top w:val="nil"/>
              <w:left w:val="nil"/>
              <w:bottom w:val="nil"/>
              <w:right w:val="nil"/>
            </w:tcBorders>
            <w:shd w:val="clear" w:color="auto" w:fill="auto"/>
            <w:noWrap/>
            <w:vAlign w:val="bottom"/>
            <w:hideMark/>
          </w:tcPr>
          <w:p w14:paraId="4AB93222" w14:textId="77777777" w:rsidR="00564974" w:rsidRPr="000D5814" w:rsidRDefault="00564974" w:rsidP="00564974">
            <w:pPr>
              <w:widowControl/>
              <w:jc w:val="left"/>
              <w:rPr>
                <w:rFonts w:ascii="ＭＳ Ｐゴシック" w:eastAsia="ＭＳ Ｐゴシック" w:hAnsi="ＭＳ Ｐゴシック" w:cs="ＭＳ Ｐゴシック"/>
                <w:color w:val="000000"/>
                <w:kern w:val="0"/>
                <w:szCs w:val="21"/>
              </w:rPr>
            </w:pPr>
            <w:r w:rsidRPr="000D5814">
              <w:rPr>
                <w:rFonts w:ascii="ＭＳ Ｐゴシック" w:eastAsia="ＭＳ Ｐゴシック" w:hAnsi="ＭＳ Ｐゴシック" w:cs="ＭＳ Ｐゴシック" w:hint="eastAsia"/>
                <w:color w:val="000000"/>
                <w:kern w:val="0"/>
                <w:szCs w:val="21"/>
              </w:rPr>
              <w:t xml:space="preserve">2 </w:t>
            </w:r>
            <w:r>
              <w:rPr>
                <w:rFonts w:ascii="ＭＳ Ｐゴシック" w:eastAsia="ＭＳ Ｐゴシック" w:hAnsi="ＭＳ Ｐゴシック" w:cs="ＭＳ Ｐゴシック" w:hint="eastAsia"/>
                <w:color w:val="000000"/>
                <w:kern w:val="0"/>
                <w:szCs w:val="21"/>
              </w:rPr>
              <w:t>ない</w:t>
            </w:r>
          </w:p>
        </w:tc>
      </w:tr>
    </w:tbl>
    <w:p w14:paraId="21A4FBBE" w14:textId="6CF14580" w:rsidR="00564974" w:rsidRDefault="00407498" w:rsidP="00202101">
      <w:pPr>
        <w:ind w:firstLineChars="100" w:firstLine="210"/>
      </w:pPr>
      <w:r>
        <w:rPr>
          <w:rFonts w:hint="eastAsia"/>
        </w:rPr>
        <w:t>【</w:t>
      </w:r>
      <w:r w:rsidR="00202101">
        <w:rPr>
          <w:rFonts w:hint="eastAsia"/>
        </w:rPr>
        <w:t xml:space="preserve">理由：　</w:t>
      </w:r>
      <w:r>
        <w:rPr>
          <w:rFonts w:hint="eastAsia"/>
        </w:rPr>
        <w:t xml:space="preserve">　　　　　　　　　　　　　　　　　　　　　　　　　　　　　　　　　　　　　　　　　　　】</w:t>
      </w:r>
    </w:p>
    <w:p w14:paraId="515A743A" w14:textId="77777777" w:rsidR="00564974" w:rsidRDefault="00564974"/>
    <w:p w14:paraId="1629A47F" w14:textId="77777777" w:rsidR="00564974" w:rsidRPr="000D5814" w:rsidRDefault="00564974" w:rsidP="00564974">
      <w:pPr>
        <w:rPr>
          <w:rFonts w:asciiTheme="majorEastAsia" w:eastAsiaTheme="majorEastAsia" w:hAnsiTheme="majorEastAsia"/>
          <w:b/>
          <w:sz w:val="22"/>
          <w:shd w:val="clear" w:color="auto" w:fill="CCECFF"/>
        </w:rPr>
      </w:pPr>
      <w:r w:rsidRPr="000D5814">
        <w:rPr>
          <w:rFonts w:asciiTheme="majorEastAsia" w:eastAsiaTheme="majorEastAsia" w:hAnsiTheme="majorEastAsia" w:hint="eastAsia"/>
          <w:b/>
          <w:sz w:val="22"/>
          <w:shd w:val="clear" w:color="auto" w:fill="CCECFF"/>
        </w:rPr>
        <w:t>問</w:t>
      </w:r>
      <w:r>
        <w:rPr>
          <w:rFonts w:asciiTheme="majorEastAsia" w:eastAsiaTheme="majorEastAsia" w:hAnsiTheme="majorEastAsia" w:hint="eastAsia"/>
          <w:b/>
          <w:sz w:val="22"/>
          <w:shd w:val="clear" w:color="auto" w:fill="CCECFF"/>
        </w:rPr>
        <w:t>16</w:t>
      </w:r>
      <w:r w:rsidRPr="000D5814">
        <w:rPr>
          <w:rFonts w:asciiTheme="majorEastAsia" w:eastAsiaTheme="majorEastAsia" w:hAnsiTheme="majorEastAsia" w:hint="eastAsia"/>
          <w:b/>
          <w:sz w:val="22"/>
          <w:shd w:val="clear" w:color="auto" w:fill="CCECFF"/>
        </w:rPr>
        <w:t xml:space="preserve"> </w:t>
      </w:r>
      <w:r>
        <w:rPr>
          <w:rFonts w:asciiTheme="majorEastAsia" w:eastAsiaTheme="majorEastAsia" w:hAnsiTheme="majorEastAsia" w:hint="eastAsia"/>
          <w:b/>
          <w:sz w:val="22"/>
          <w:shd w:val="clear" w:color="auto" w:fill="CCECFF"/>
        </w:rPr>
        <w:t>建設産業の女性活躍関連のイベントに参加したことがありますか。</w:t>
      </w:r>
      <w:r w:rsidRPr="000D5814">
        <w:rPr>
          <w:rFonts w:asciiTheme="majorEastAsia" w:eastAsiaTheme="majorEastAsia" w:hAnsiTheme="majorEastAsia" w:hint="eastAsia"/>
          <w:b/>
          <w:sz w:val="22"/>
          <w:shd w:val="clear" w:color="auto" w:fill="CCECFF"/>
        </w:rPr>
        <w:t xml:space="preserve"> </w:t>
      </w:r>
      <w:r w:rsidRPr="000D5814">
        <w:rPr>
          <w:rFonts w:asciiTheme="majorEastAsia" w:eastAsiaTheme="majorEastAsia" w:hAnsiTheme="majorEastAsia" w:cs="ＭＳ Ｐゴシック" w:hint="eastAsia"/>
          <w:b/>
          <w:color w:val="FF0000"/>
          <w:kern w:val="0"/>
          <w:sz w:val="22"/>
          <w:shd w:val="clear" w:color="auto" w:fill="CCECFF"/>
        </w:rPr>
        <w:t>*</w:t>
      </w:r>
    </w:p>
    <w:tbl>
      <w:tblPr>
        <w:tblW w:w="10505" w:type="dxa"/>
        <w:tblInd w:w="84" w:type="dxa"/>
        <w:tblCellMar>
          <w:left w:w="99" w:type="dxa"/>
          <w:right w:w="99" w:type="dxa"/>
        </w:tblCellMar>
        <w:tblLook w:val="04A0" w:firstRow="1" w:lastRow="0" w:firstColumn="1" w:lastColumn="0" w:noHBand="0" w:noVBand="1"/>
      </w:tblPr>
      <w:tblGrid>
        <w:gridCol w:w="10505"/>
      </w:tblGrid>
      <w:tr w:rsidR="00564974" w:rsidRPr="00214DFF" w14:paraId="2F4C6804" w14:textId="77777777" w:rsidTr="00FF798F">
        <w:trPr>
          <w:trHeight w:val="270"/>
        </w:trPr>
        <w:tc>
          <w:tcPr>
            <w:tcW w:w="10505" w:type="dxa"/>
            <w:tcBorders>
              <w:top w:val="nil"/>
              <w:left w:val="nil"/>
              <w:bottom w:val="nil"/>
              <w:right w:val="nil"/>
            </w:tcBorders>
            <w:shd w:val="clear" w:color="auto" w:fill="auto"/>
            <w:noWrap/>
            <w:vAlign w:val="bottom"/>
            <w:hideMark/>
          </w:tcPr>
          <w:p w14:paraId="5698644B" w14:textId="77777777" w:rsidR="00564974" w:rsidRPr="000D5814" w:rsidRDefault="00564974" w:rsidP="00FF798F">
            <w:pPr>
              <w:widowControl/>
              <w:jc w:val="left"/>
              <w:rPr>
                <w:rFonts w:ascii="ＭＳ Ｐゴシック" w:eastAsia="ＭＳ Ｐゴシック" w:hAnsi="ＭＳ Ｐゴシック" w:cs="ＭＳ Ｐゴシック"/>
                <w:color w:val="000000"/>
                <w:kern w:val="0"/>
                <w:szCs w:val="21"/>
              </w:rPr>
            </w:pPr>
            <w:r w:rsidRPr="000D5814">
              <w:rPr>
                <w:rFonts w:ascii="ＭＳ Ｐゴシック" w:eastAsia="ＭＳ Ｐゴシック" w:hAnsi="ＭＳ Ｐゴシック" w:cs="ＭＳ Ｐゴシック" w:hint="eastAsia"/>
                <w:color w:val="000000"/>
                <w:kern w:val="0"/>
                <w:szCs w:val="21"/>
              </w:rPr>
              <w:t xml:space="preserve">1 </w:t>
            </w:r>
            <w:r>
              <w:rPr>
                <w:rFonts w:ascii="ＭＳ Ｐゴシック" w:eastAsia="ＭＳ Ｐゴシック" w:hAnsi="ＭＳ Ｐゴシック" w:cs="ＭＳ Ｐゴシック" w:hint="eastAsia"/>
                <w:color w:val="000000"/>
                <w:kern w:val="0"/>
                <w:szCs w:val="21"/>
              </w:rPr>
              <w:t>ある</w:t>
            </w:r>
          </w:p>
        </w:tc>
      </w:tr>
      <w:tr w:rsidR="00564974" w:rsidRPr="00214DFF" w14:paraId="0E06E9A2" w14:textId="77777777" w:rsidTr="00FF798F">
        <w:trPr>
          <w:trHeight w:val="270"/>
        </w:trPr>
        <w:tc>
          <w:tcPr>
            <w:tcW w:w="10505" w:type="dxa"/>
            <w:tcBorders>
              <w:top w:val="nil"/>
              <w:left w:val="nil"/>
              <w:bottom w:val="nil"/>
              <w:right w:val="nil"/>
            </w:tcBorders>
            <w:shd w:val="clear" w:color="auto" w:fill="auto"/>
            <w:noWrap/>
            <w:vAlign w:val="bottom"/>
            <w:hideMark/>
          </w:tcPr>
          <w:p w14:paraId="213F21F8" w14:textId="77777777" w:rsidR="00564974" w:rsidRPr="000D5814" w:rsidRDefault="00564974" w:rsidP="00564974">
            <w:pPr>
              <w:widowControl/>
              <w:jc w:val="left"/>
              <w:rPr>
                <w:rFonts w:ascii="ＭＳ Ｐゴシック" w:eastAsia="ＭＳ Ｐゴシック" w:hAnsi="ＭＳ Ｐゴシック" w:cs="ＭＳ Ｐゴシック"/>
                <w:color w:val="000000"/>
                <w:kern w:val="0"/>
                <w:szCs w:val="21"/>
              </w:rPr>
            </w:pPr>
            <w:r w:rsidRPr="000D5814">
              <w:rPr>
                <w:rFonts w:ascii="ＭＳ Ｐゴシック" w:eastAsia="ＭＳ Ｐゴシック" w:hAnsi="ＭＳ Ｐゴシック" w:cs="ＭＳ Ｐゴシック" w:hint="eastAsia"/>
                <w:color w:val="000000"/>
                <w:kern w:val="0"/>
                <w:szCs w:val="21"/>
              </w:rPr>
              <w:t xml:space="preserve">2 </w:t>
            </w:r>
            <w:r>
              <w:rPr>
                <w:rFonts w:ascii="ＭＳ Ｐゴシック" w:eastAsia="ＭＳ Ｐゴシック" w:hAnsi="ＭＳ Ｐゴシック" w:cs="ＭＳ Ｐゴシック" w:hint="eastAsia"/>
                <w:color w:val="000000"/>
                <w:kern w:val="0"/>
                <w:szCs w:val="21"/>
              </w:rPr>
              <w:t>ない</w:t>
            </w:r>
          </w:p>
        </w:tc>
      </w:tr>
    </w:tbl>
    <w:p w14:paraId="13804971" w14:textId="77777777" w:rsidR="002561AC" w:rsidRPr="00667BF4" w:rsidRDefault="002561AC" w:rsidP="00667BF4"/>
    <w:p w14:paraId="3B8E3F21" w14:textId="0FE57A7F" w:rsidR="00214DFF" w:rsidRPr="000D5814" w:rsidRDefault="00214DFF">
      <w:pPr>
        <w:rPr>
          <w:rFonts w:asciiTheme="majorEastAsia" w:eastAsiaTheme="majorEastAsia" w:hAnsiTheme="majorEastAsia"/>
          <w:b/>
          <w:sz w:val="22"/>
          <w:shd w:val="clear" w:color="auto" w:fill="CCECFF"/>
        </w:rPr>
      </w:pPr>
      <w:r w:rsidRPr="000D5814">
        <w:rPr>
          <w:rFonts w:asciiTheme="majorEastAsia" w:eastAsiaTheme="majorEastAsia" w:hAnsiTheme="majorEastAsia" w:hint="eastAsia"/>
          <w:b/>
          <w:sz w:val="22"/>
          <w:shd w:val="clear" w:color="auto" w:fill="CCECFF"/>
        </w:rPr>
        <w:t>問</w:t>
      </w:r>
      <w:r w:rsidR="00564974">
        <w:rPr>
          <w:rFonts w:asciiTheme="majorEastAsia" w:eastAsiaTheme="majorEastAsia" w:hAnsiTheme="majorEastAsia" w:hint="eastAsia"/>
          <w:b/>
          <w:sz w:val="22"/>
          <w:shd w:val="clear" w:color="auto" w:fill="CCECFF"/>
        </w:rPr>
        <w:t>1</w:t>
      </w:r>
      <w:r w:rsidR="0055792A">
        <w:rPr>
          <w:rFonts w:asciiTheme="majorEastAsia" w:eastAsiaTheme="majorEastAsia" w:hAnsiTheme="majorEastAsia" w:hint="eastAsia"/>
          <w:b/>
          <w:sz w:val="22"/>
          <w:shd w:val="clear" w:color="auto" w:fill="CCECFF"/>
        </w:rPr>
        <w:t>7</w:t>
      </w:r>
      <w:r w:rsidRPr="000D5814">
        <w:rPr>
          <w:rFonts w:asciiTheme="majorEastAsia" w:eastAsiaTheme="majorEastAsia" w:hAnsiTheme="majorEastAsia" w:hint="eastAsia"/>
          <w:b/>
          <w:sz w:val="22"/>
          <w:shd w:val="clear" w:color="auto" w:fill="CCECFF"/>
        </w:rPr>
        <w:t xml:space="preserve"> 女性の活躍を推進するにあたり、行政や発注者、元請企業への意見・要望などがありま</w:t>
      </w:r>
      <w:r w:rsidR="00E478F2">
        <w:rPr>
          <w:rFonts w:asciiTheme="majorEastAsia" w:eastAsiaTheme="majorEastAsia" w:hAnsiTheme="majorEastAsia" w:hint="eastAsia"/>
          <w:b/>
          <w:sz w:val="22"/>
          <w:shd w:val="clear" w:color="auto" w:fill="CCECFF"/>
        </w:rPr>
        <w:t>すか。</w:t>
      </w:r>
    </w:p>
    <w:tbl>
      <w:tblPr>
        <w:tblStyle w:val="af0"/>
        <w:tblW w:w="0" w:type="auto"/>
        <w:tblLook w:val="04A0" w:firstRow="1" w:lastRow="0" w:firstColumn="1" w:lastColumn="0" w:noHBand="0" w:noVBand="1"/>
      </w:tblPr>
      <w:tblGrid>
        <w:gridCol w:w="10664"/>
      </w:tblGrid>
      <w:tr w:rsidR="00E478F2" w14:paraId="01A0FB35" w14:textId="77777777" w:rsidTr="00E478F2">
        <w:tc>
          <w:tcPr>
            <w:tcW w:w="10664" w:type="dxa"/>
          </w:tcPr>
          <w:p w14:paraId="65223C38" w14:textId="77777777" w:rsidR="00E478F2" w:rsidRDefault="00E478F2"/>
          <w:p w14:paraId="1046F3EF" w14:textId="77777777" w:rsidR="00E478F2" w:rsidRDefault="00E478F2"/>
          <w:p w14:paraId="25DF1579" w14:textId="77777777" w:rsidR="00E478F2" w:rsidRDefault="00E478F2"/>
          <w:p w14:paraId="2690E437" w14:textId="77777777" w:rsidR="00E478F2" w:rsidRDefault="00E478F2"/>
          <w:p w14:paraId="6F1D2B8B" w14:textId="77777777" w:rsidR="00E478F2" w:rsidRDefault="00E478F2"/>
          <w:p w14:paraId="5858A2B8" w14:textId="77777777" w:rsidR="00E478F2" w:rsidRDefault="00E478F2"/>
          <w:p w14:paraId="27CCAE2F" w14:textId="77777777" w:rsidR="00E478F2" w:rsidRDefault="00E478F2"/>
          <w:p w14:paraId="0AA546FC" w14:textId="5B675FA2" w:rsidR="00E478F2" w:rsidRDefault="00E478F2"/>
        </w:tc>
      </w:tr>
    </w:tbl>
    <w:p w14:paraId="34574C6D" w14:textId="77777777" w:rsidR="00E478F2" w:rsidRPr="00F31222" w:rsidRDefault="00E478F2" w:rsidP="002561AC">
      <w:pPr>
        <w:ind w:right="884"/>
        <w:rPr>
          <w:rFonts w:asciiTheme="majorEastAsia" w:eastAsiaTheme="majorEastAsia" w:hAnsiTheme="majorEastAsia"/>
          <w:b/>
          <w:color w:val="FF0000"/>
          <w:sz w:val="22"/>
        </w:rPr>
      </w:pPr>
    </w:p>
    <w:p w14:paraId="3A1C37AA" w14:textId="65529DFF" w:rsidR="00586D43" w:rsidRDefault="00214DFF" w:rsidP="00F31222">
      <w:pPr>
        <w:jc w:val="right"/>
        <w:rPr>
          <w:rFonts w:asciiTheme="majorEastAsia" w:eastAsiaTheme="majorEastAsia" w:hAnsiTheme="majorEastAsia"/>
          <w:b/>
          <w:sz w:val="22"/>
        </w:rPr>
      </w:pPr>
      <w:r w:rsidRPr="000D5814">
        <w:rPr>
          <w:rFonts w:asciiTheme="majorEastAsia" w:eastAsiaTheme="majorEastAsia" w:hAnsiTheme="majorEastAsia" w:hint="eastAsia"/>
          <w:b/>
          <w:sz w:val="22"/>
        </w:rPr>
        <w:t>質問は以上です。ご回答ありがとうございました。</w:t>
      </w:r>
    </w:p>
    <w:p w14:paraId="2D842744" w14:textId="41E31732" w:rsidR="00586D43" w:rsidRDefault="00586D43" w:rsidP="00586D43">
      <w:pPr>
        <w:rPr>
          <w:rFonts w:asciiTheme="majorEastAsia" w:eastAsiaTheme="majorEastAsia" w:hAnsiTheme="majorEastAsia"/>
          <w:sz w:val="22"/>
        </w:rPr>
      </w:pPr>
    </w:p>
    <w:p w14:paraId="3FFDBB8C" w14:textId="21558D49" w:rsidR="00842A7F" w:rsidRDefault="00586D43" w:rsidP="00586D43">
      <w:pPr>
        <w:rPr>
          <w:rFonts w:asciiTheme="majorEastAsia" w:eastAsiaTheme="majorEastAsia" w:hAnsiTheme="majorEastAsia"/>
          <w:sz w:val="22"/>
        </w:rPr>
      </w:pPr>
      <w:r w:rsidRPr="00586D43">
        <w:rPr>
          <w:rFonts w:asciiTheme="majorEastAsia" w:eastAsiaTheme="majorEastAsia" w:hAnsiTheme="majorEastAsia" w:hint="eastAsia"/>
          <w:sz w:val="22"/>
        </w:rPr>
        <w:t>女性建設技術者ネットワーク会議では、会員を募集中です。詳しくは下記のURLからご覧下さい。</w:t>
      </w:r>
    </w:p>
    <w:p w14:paraId="6A19F9B1" w14:textId="77777777" w:rsidR="004248E3" w:rsidRDefault="004248E3" w:rsidP="00586D43">
      <w:pPr>
        <w:rPr>
          <w:rFonts w:asciiTheme="majorEastAsia" w:eastAsiaTheme="majorEastAsia" w:hAnsiTheme="majorEastAsia"/>
          <w:sz w:val="22"/>
        </w:rPr>
      </w:pPr>
    </w:p>
    <w:p w14:paraId="61142BE4" w14:textId="2FFFEC90" w:rsidR="00586D43" w:rsidRDefault="0055792A" w:rsidP="00586D43">
      <w:pPr>
        <w:rPr>
          <w:rFonts w:asciiTheme="majorEastAsia" w:eastAsiaTheme="majorEastAsia" w:hAnsiTheme="majorEastAsia"/>
          <w:sz w:val="22"/>
        </w:rPr>
      </w:pPr>
      <w:hyperlink r:id="rId7" w:history="1">
        <w:r w:rsidR="004248E3" w:rsidRPr="00A423EB">
          <w:rPr>
            <w:rStyle w:val="a3"/>
            <w:rFonts w:asciiTheme="majorEastAsia" w:eastAsiaTheme="majorEastAsia" w:hAnsiTheme="majorEastAsia"/>
            <w:sz w:val="22"/>
          </w:rPr>
          <w:t>https://aomorikensetuko.com/71833/</w:t>
        </w:r>
      </w:hyperlink>
    </w:p>
    <w:p w14:paraId="1BF6A306" w14:textId="3136F584" w:rsidR="004248E3" w:rsidRDefault="004248E3" w:rsidP="00586D43">
      <w:pPr>
        <w:rPr>
          <w:noProof/>
        </w:rPr>
      </w:pPr>
      <w:r w:rsidRPr="004248E3">
        <w:rPr>
          <w:rFonts w:asciiTheme="majorEastAsia" w:eastAsiaTheme="majorEastAsia" w:hAnsiTheme="majorEastAsia" w:hint="eastAsia"/>
          <w:sz w:val="22"/>
        </w:rPr>
        <w:t>（事務局：青森県県土整備部監理課　建設業振興グループ）</w:t>
      </w:r>
    </w:p>
    <w:p w14:paraId="247592E9" w14:textId="6D5F110F" w:rsidR="004248E3" w:rsidRPr="004248E3" w:rsidRDefault="004248E3" w:rsidP="00586D43">
      <w:pPr>
        <w:rPr>
          <w:rFonts w:asciiTheme="majorEastAsia" w:eastAsiaTheme="majorEastAsia" w:hAnsiTheme="majorEastAsia"/>
          <w:sz w:val="22"/>
        </w:rPr>
      </w:pPr>
      <w:r>
        <w:rPr>
          <w:rFonts w:asciiTheme="majorEastAsia" w:eastAsiaTheme="majorEastAsia" w:hAnsiTheme="majorEastAsia"/>
          <w:noProof/>
          <w:sz w:val="22"/>
        </w:rPr>
        <w:drawing>
          <wp:inline distT="0" distB="0" distL="0" distR="0" wp14:anchorId="39DCBD54" wp14:editId="39B4EFC4">
            <wp:extent cx="902335" cy="890270"/>
            <wp:effectExtent l="0" t="0" r="0" b="508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890270"/>
                    </a:xfrm>
                    <a:prstGeom prst="rect">
                      <a:avLst/>
                    </a:prstGeom>
                    <a:noFill/>
                    <a:ln>
                      <a:noFill/>
                    </a:ln>
                  </pic:spPr>
                </pic:pic>
              </a:graphicData>
            </a:graphic>
          </wp:inline>
        </w:drawing>
      </w:r>
    </w:p>
    <w:sectPr w:rsidR="004248E3" w:rsidRPr="004248E3" w:rsidSect="00C65942">
      <w:footerReference w:type="default" r:id="rId9"/>
      <w:pgSz w:w="11906" w:h="16838"/>
      <w:pgMar w:top="720" w:right="720" w:bottom="720" w:left="72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54D1A" w14:textId="77777777" w:rsidR="00FF798F" w:rsidRDefault="00FF798F" w:rsidP="00C65942">
      <w:r>
        <w:separator/>
      </w:r>
    </w:p>
  </w:endnote>
  <w:endnote w:type="continuationSeparator" w:id="0">
    <w:p w14:paraId="7B4C8476" w14:textId="77777777" w:rsidR="00FF798F" w:rsidRDefault="00FF798F" w:rsidP="00C6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718147"/>
      <w:docPartObj>
        <w:docPartGallery w:val="Page Numbers (Bottom of Page)"/>
        <w:docPartUnique/>
      </w:docPartObj>
    </w:sdtPr>
    <w:sdtEndPr/>
    <w:sdtContent>
      <w:p w14:paraId="4B607F2A" w14:textId="77777777" w:rsidR="00FF798F" w:rsidRDefault="00FF798F">
        <w:pPr>
          <w:pStyle w:val="a6"/>
          <w:jc w:val="center"/>
        </w:pPr>
        <w:r>
          <w:fldChar w:fldCharType="begin"/>
        </w:r>
        <w:r>
          <w:instrText>PAGE   \* MERGEFORMAT</w:instrText>
        </w:r>
        <w:r>
          <w:fldChar w:fldCharType="separate"/>
        </w:r>
        <w:r w:rsidRPr="005F5347">
          <w:rPr>
            <w:noProof/>
            <w:lang w:val="ja-JP"/>
          </w:rPr>
          <w:t>1</w:t>
        </w:r>
        <w:r>
          <w:fldChar w:fldCharType="end"/>
        </w:r>
      </w:p>
    </w:sdtContent>
  </w:sdt>
  <w:p w14:paraId="4FFB5728" w14:textId="77777777" w:rsidR="00FF798F" w:rsidRDefault="00FF79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71231" w14:textId="77777777" w:rsidR="00FF798F" w:rsidRDefault="00FF798F" w:rsidP="00C65942">
      <w:r>
        <w:separator/>
      </w:r>
    </w:p>
  </w:footnote>
  <w:footnote w:type="continuationSeparator" w:id="0">
    <w:p w14:paraId="099FCF99" w14:textId="77777777" w:rsidR="00FF798F" w:rsidRDefault="00FF798F" w:rsidP="00C65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506B"/>
    <w:rsid w:val="00032174"/>
    <w:rsid w:val="00062040"/>
    <w:rsid w:val="000638EE"/>
    <w:rsid w:val="00072ADD"/>
    <w:rsid w:val="000D5290"/>
    <w:rsid w:val="000D5814"/>
    <w:rsid w:val="00102CF0"/>
    <w:rsid w:val="00117E18"/>
    <w:rsid w:val="001352B0"/>
    <w:rsid w:val="00165BE1"/>
    <w:rsid w:val="001661E7"/>
    <w:rsid w:val="00184E16"/>
    <w:rsid w:val="00197AB2"/>
    <w:rsid w:val="001C15DD"/>
    <w:rsid w:val="001C33AB"/>
    <w:rsid w:val="001E3E1D"/>
    <w:rsid w:val="00202101"/>
    <w:rsid w:val="00205C92"/>
    <w:rsid w:val="00214DFF"/>
    <w:rsid w:val="002561AC"/>
    <w:rsid w:val="0026239F"/>
    <w:rsid w:val="00292A29"/>
    <w:rsid w:val="002A6318"/>
    <w:rsid w:val="0031506B"/>
    <w:rsid w:val="0032640A"/>
    <w:rsid w:val="003279C3"/>
    <w:rsid w:val="00362F56"/>
    <w:rsid w:val="00385783"/>
    <w:rsid w:val="0039267C"/>
    <w:rsid w:val="003B69BD"/>
    <w:rsid w:val="003C460F"/>
    <w:rsid w:val="003D12B7"/>
    <w:rsid w:val="003E0C1F"/>
    <w:rsid w:val="0040590B"/>
    <w:rsid w:val="00407498"/>
    <w:rsid w:val="004213CC"/>
    <w:rsid w:val="004248E3"/>
    <w:rsid w:val="00470BFD"/>
    <w:rsid w:val="004E6ACD"/>
    <w:rsid w:val="004F4564"/>
    <w:rsid w:val="0051504A"/>
    <w:rsid w:val="0055792A"/>
    <w:rsid w:val="00564974"/>
    <w:rsid w:val="00575122"/>
    <w:rsid w:val="005752E8"/>
    <w:rsid w:val="00586D43"/>
    <w:rsid w:val="005A02E0"/>
    <w:rsid w:val="005B0B70"/>
    <w:rsid w:val="005C1EDB"/>
    <w:rsid w:val="005C4E49"/>
    <w:rsid w:val="005F0D7A"/>
    <w:rsid w:val="005F4D8F"/>
    <w:rsid w:val="005F5347"/>
    <w:rsid w:val="00606A4A"/>
    <w:rsid w:val="00653DDC"/>
    <w:rsid w:val="00667BF4"/>
    <w:rsid w:val="00696B17"/>
    <w:rsid w:val="006B37F6"/>
    <w:rsid w:val="00715BF2"/>
    <w:rsid w:val="0072315B"/>
    <w:rsid w:val="00754290"/>
    <w:rsid w:val="00767E76"/>
    <w:rsid w:val="007C518F"/>
    <w:rsid w:val="007D45C0"/>
    <w:rsid w:val="0081742D"/>
    <w:rsid w:val="008353BC"/>
    <w:rsid w:val="00842A7F"/>
    <w:rsid w:val="00843372"/>
    <w:rsid w:val="00847B87"/>
    <w:rsid w:val="008548B2"/>
    <w:rsid w:val="009028EC"/>
    <w:rsid w:val="00950F36"/>
    <w:rsid w:val="00980B34"/>
    <w:rsid w:val="00983CAE"/>
    <w:rsid w:val="009A698E"/>
    <w:rsid w:val="00A000BC"/>
    <w:rsid w:val="00A57232"/>
    <w:rsid w:val="00A7365C"/>
    <w:rsid w:val="00A9189F"/>
    <w:rsid w:val="00A94A44"/>
    <w:rsid w:val="00AB0A15"/>
    <w:rsid w:val="00AD1293"/>
    <w:rsid w:val="00AF0163"/>
    <w:rsid w:val="00B93FC3"/>
    <w:rsid w:val="00BA75B9"/>
    <w:rsid w:val="00BA7D0F"/>
    <w:rsid w:val="00BF4463"/>
    <w:rsid w:val="00C1261E"/>
    <w:rsid w:val="00C12D4C"/>
    <w:rsid w:val="00C12E28"/>
    <w:rsid w:val="00C14C02"/>
    <w:rsid w:val="00C65942"/>
    <w:rsid w:val="00CA4950"/>
    <w:rsid w:val="00CB583B"/>
    <w:rsid w:val="00CD69A1"/>
    <w:rsid w:val="00D27C96"/>
    <w:rsid w:val="00D65DB8"/>
    <w:rsid w:val="00D965CC"/>
    <w:rsid w:val="00DA3F26"/>
    <w:rsid w:val="00E01F57"/>
    <w:rsid w:val="00E110D0"/>
    <w:rsid w:val="00E31E54"/>
    <w:rsid w:val="00E33694"/>
    <w:rsid w:val="00E44A1F"/>
    <w:rsid w:val="00E478F2"/>
    <w:rsid w:val="00E5041E"/>
    <w:rsid w:val="00E75E28"/>
    <w:rsid w:val="00E9043F"/>
    <w:rsid w:val="00EA7653"/>
    <w:rsid w:val="00EE4E16"/>
    <w:rsid w:val="00F246A3"/>
    <w:rsid w:val="00F31222"/>
    <w:rsid w:val="00F363BC"/>
    <w:rsid w:val="00FB42CA"/>
    <w:rsid w:val="00FF4434"/>
    <w:rsid w:val="00FF7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26B1306"/>
  <w15:docId w15:val="{66EFC594-F803-4D6B-89BA-B7D6E56C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2CF0"/>
    <w:rPr>
      <w:color w:val="0000FF" w:themeColor="hyperlink"/>
      <w:u w:val="single"/>
    </w:rPr>
  </w:style>
  <w:style w:type="paragraph" w:styleId="a4">
    <w:name w:val="header"/>
    <w:basedOn w:val="a"/>
    <w:link w:val="a5"/>
    <w:uiPriority w:val="99"/>
    <w:unhideWhenUsed/>
    <w:rsid w:val="00C65942"/>
    <w:pPr>
      <w:tabs>
        <w:tab w:val="center" w:pos="4252"/>
        <w:tab w:val="right" w:pos="8504"/>
      </w:tabs>
      <w:snapToGrid w:val="0"/>
    </w:pPr>
  </w:style>
  <w:style w:type="character" w:customStyle="1" w:styleId="a5">
    <w:name w:val="ヘッダー (文字)"/>
    <w:basedOn w:val="a0"/>
    <w:link w:val="a4"/>
    <w:uiPriority w:val="99"/>
    <w:rsid w:val="00C65942"/>
  </w:style>
  <w:style w:type="paragraph" w:styleId="a6">
    <w:name w:val="footer"/>
    <w:basedOn w:val="a"/>
    <w:link w:val="a7"/>
    <w:uiPriority w:val="99"/>
    <w:unhideWhenUsed/>
    <w:rsid w:val="00C65942"/>
    <w:pPr>
      <w:tabs>
        <w:tab w:val="center" w:pos="4252"/>
        <w:tab w:val="right" w:pos="8504"/>
      </w:tabs>
      <w:snapToGrid w:val="0"/>
    </w:pPr>
  </w:style>
  <w:style w:type="character" w:customStyle="1" w:styleId="a7">
    <w:name w:val="フッター (文字)"/>
    <w:basedOn w:val="a0"/>
    <w:link w:val="a6"/>
    <w:uiPriority w:val="99"/>
    <w:rsid w:val="00C65942"/>
  </w:style>
  <w:style w:type="paragraph" w:styleId="a8">
    <w:name w:val="Balloon Text"/>
    <w:basedOn w:val="a"/>
    <w:link w:val="a9"/>
    <w:uiPriority w:val="99"/>
    <w:semiHidden/>
    <w:unhideWhenUsed/>
    <w:rsid w:val="00D965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65CC"/>
    <w:rPr>
      <w:rFonts w:asciiTheme="majorHAnsi" w:eastAsiaTheme="majorEastAsia" w:hAnsiTheme="majorHAnsi" w:cstheme="majorBidi"/>
      <w:sz w:val="18"/>
      <w:szCs w:val="18"/>
    </w:rPr>
  </w:style>
  <w:style w:type="paragraph" w:styleId="aa">
    <w:name w:val="List Paragraph"/>
    <w:basedOn w:val="a"/>
    <w:uiPriority w:val="34"/>
    <w:qFormat/>
    <w:rsid w:val="007D45C0"/>
    <w:pPr>
      <w:ind w:leftChars="400" w:left="840"/>
    </w:pPr>
  </w:style>
  <w:style w:type="character" w:styleId="ab">
    <w:name w:val="annotation reference"/>
    <w:basedOn w:val="a0"/>
    <w:uiPriority w:val="99"/>
    <w:semiHidden/>
    <w:unhideWhenUsed/>
    <w:rsid w:val="00CD69A1"/>
    <w:rPr>
      <w:sz w:val="18"/>
      <w:szCs w:val="18"/>
    </w:rPr>
  </w:style>
  <w:style w:type="paragraph" w:styleId="ac">
    <w:name w:val="annotation text"/>
    <w:basedOn w:val="a"/>
    <w:link w:val="ad"/>
    <w:uiPriority w:val="99"/>
    <w:semiHidden/>
    <w:unhideWhenUsed/>
    <w:rsid w:val="00CD69A1"/>
    <w:pPr>
      <w:jc w:val="left"/>
    </w:pPr>
  </w:style>
  <w:style w:type="character" w:customStyle="1" w:styleId="ad">
    <w:name w:val="コメント文字列 (文字)"/>
    <w:basedOn w:val="a0"/>
    <w:link w:val="ac"/>
    <w:uiPriority w:val="99"/>
    <w:semiHidden/>
    <w:rsid w:val="00CD69A1"/>
  </w:style>
  <w:style w:type="paragraph" w:styleId="ae">
    <w:name w:val="annotation subject"/>
    <w:basedOn w:val="ac"/>
    <w:next w:val="ac"/>
    <w:link w:val="af"/>
    <w:uiPriority w:val="99"/>
    <w:semiHidden/>
    <w:unhideWhenUsed/>
    <w:rsid w:val="00CD69A1"/>
    <w:rPr>
      <w:b/>
      <w:bCs/>
    </w:rPr>
  </w:style>
  <w:style w:type="character" w:customStyle="1" w:styleId="af">
    <w:name w:val="コメント内容 (文字)"/>
    <w:basedOn w:val="ad"/>
    <w:link w:val="ae"/>
    <w:uiPriority w:val="99"/>
    <w:semiHidden/>
    <w:rsid w:val="00CD69A1"/>
    <w:rPr>
      <w:b/>
      <w:bCs/>
    </w:rPr>
  </w:style>
  <w:style w:type="table" w:styleId="af0">
    <w:name w:val="Table Grid"/>
    <w:basedOn w:val="a1"/>
    <w:uiPriority w:val="59"/>
    <w:rsid w:val="00E47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424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5021">
      <w:bodyDiv w:val="1"/>
      <w:marLeft w:val="0"/>
      <w:marRight w:val="0"/>
      <w:marTop w:val="0"/>
      <w:marBottom w:val="0"/>
      <w:divBdr>
        <w:top w:val="none" w:sz="0" w:space="0" w:color="auto"/>
        <w:left w:val="none" w:sz="0" w:space="0" w:color="auto"/>
        <w:bottom w:val="none" w:sz="0" w:space="0" w:color="auto"/>
        <w:right w:val="none" w:sz="0" w:space="0" w:color="auto"/>
      </w:divBdr>
    </w:div>
    <w:div w:id="86388269">
      <w:bodyDiv w:val="1"/>
      <w:marLeft w:val="0"/>
      <w:marRight w:val="0"/>
      <w:marTop w:val="0"/>
      <w:marBottom w:val="0"/>
      <w:divBdr>
        <w:top w:val="none" w:sz="0" w:space="0" w:color="auto"/>
        <w:left w:val="none" w:sz="0" w:space="0" w:color="auto"/>
        <w:bottom w:val="none" w:sz="0" w:space="0" w:color="auto"/>
        <w:right w:val="none" w:sz="0" w:space="0" w:color="auto"/>
      </w:divBdr>
    </w:div>
    <w:div w:id="184711488">
      <w:bodyDiv w:val="1"/>
      <w:marLeft w:val="0"/>
      <w:marRight w:val="0"/>
      <w:marTop w:val="0"/>
      <w:marBottom w:val="0"/>
      <w:divBdr>
        <w:top w:val="none" w:sz="0" w:space="0" w:color="auto"/>
        <w:left w:val="none" w:sz="0" w:space="0" w:color="auto"/>
        <w:bottom w:val="none" w:sz="0" w:space="0" w:color="auto"/>
        <w:right w:val="none" w:sz="0" w:space="0" w:color="auto"/>
      </w:divBdr>
    </w:div>
    <w:div w:id="229852381">
      <w:bodyDiv w:val="1"/>
      <w:marLeft w:val="0"/>
      <w:marRight w:val="0"/>
      <w:marTop w:val="0"/>
      <w:marBottom w:val="0"/>
      <w:divBdr>
        <w:top w:val="none" w:sz="0" w:space="0" w:color="auto"/>
        <w:left w:val="none" w:sz="0" w:space="0" w:color="auto"/>
        <w:bottom w:val="none" w:sz="0" w:space="0" w:color="auto"/>
        <w:right w:val="none" w:sz="0" w:space="0" w:color="auto"/>
      </w:divBdr>
    </w:div>
    <w:div w:id="239140886">
      <w:bodyDiv w:val="1"/>
      <w:marLeft w:val="0"/>
      <w:marRight w:val="0"/>
      <w:marTop w:val="0"/>
      <w:marBottom w:val="0"/>
      <w:divBdr>
        <w:top w:val="none" w:sz="0" w:space="0" w:color="auto"/>
        <w:left w:val="none" w:sz="0" w:space="0" w:color="auto"/>
        <w:bottom w:val="none" w:sz="0" w:space="0" w:color="auto"/>
        <w:right w:val="none" w:sz="0" w:space="0" w:color="auto"/>
      </w:divBdr>
    </w:div>
    <w:div w:id="431166131">
      <w:bodyDiv w:val="1"/>
      <w:marLeft w:val="0"/>
      <w:marRight w:val="0"/>
      <w:marTop w:val="0"/>
      <w:marBottom w:val="0"/>
      <w:divBdr>
        <w:top w:val="none" w:sz="0" w:space="0" w:color="auto"/>
        <w:left w:val="none" w:sz="0" w:space="0" w:color="auto"/>
        <w:bottom w:val="none" w:sz="0" w:space="0" w:color="auto"/>
        <w:right w:val="none" w:sz="0" w:space="0" w:color="auto"/>
      </w:divBdr>
    </w:div>
    <w:div w:id="469979348">
      <w:bodyDiv w:val="1"/>
      <w:marLeft w:val="0"/>
      <w:marRight w:val="0"/>
      <w:marTop w:val="0"/>
      <w:marBottom w:val="0"/>
      <w:divBdr>
        <w:top w:val="none" w:sz="0" w:space="0" w:color="auto"/>
        <w:left w:val="none" w:sz="0" w:space="0" w:color="auto"/>
        <w:bottom w:val="none" w:sz="0" w:space="0" w:color="auto"/>
        <w:right w:val="none" w:sz="0" w:space="0" w:color="auto"/>
      </w:divBdr>
    </w:div>
    <w:div w:id="475804632">
      <w:bodyDiv w:val="1"/>
      <w:marLeft w:val="0"/>
      <w:marRight w:val="0"/>
      <w:marTop w:val="0"/>
      <w:marBottom w:val="0"/>
      <w:divBdr>
        <w:top w:val="none" w:sz="0" w:space="0" w:color="auto"/>
        <w:left w:val="none" w:sz="0" w:space="0" w:color="auto"/>
        <w:bottom w:val="none" w:sz="0" w:space="0" w:color="auto"/>
        <w:right w:val="none" w:sz="0" w:space="0" w:color="auto"/>
      </w:divBdr>
    </w:div>
    <w:div w:id="553739007">
      <w:bodyDiv w:val="1"/>
      <w:marLeft w:val="0"/>
      <w:marRight w:val="0"/>
      <w:marTop w:val="0"/>
      <w:marBottom w:val="0"/>
      <w:divBdr>
        <w:top w:val="none" w:sz="0" w:space="0" w:color="auto"/>
        <w:left w:val="none" w:sz="0" w:space="0" w:color="auto"/>
        <w:bottom w:val="none" w:sz="0" w:space="0" w:color="auto"/>
        <w:right w:val="none" w:sz="0" w:space="0" w:color="auto"/>
      </w:divBdr>
    </w:div>
    <w:div w:id="565454498">
      <w:bodyDiv w:val="1"/>
      <w:marLeft w:val="0"/>
      <w:marRight w:val="0"/>
      <w:marTop w:val="0"/>
      <w:marBottom w:val="0"/>
      <w:divBdr>
        <w:top w:val="none" w:sz="0" w:space="0" w:color="auto"/>
        <w:left w:val="none" w:sz="0" w:space="0" w:color="auto"/>
        <w:bottom w:val="none" w:sz="0" w:space="0" w:color="auto"/>
        <w:right w:val="none" w:sz="0" w:space="0" w:color="auto"/>
      </w:divBdr>
    </w:div>
    <w:div w:id="569968658">
      <w:bodyDiv w:val="1"/>
      <w:marLeft w:val="0"/>
      <w:marRight w:val="0"/>
      <w:marTop w:val="0"/>
      <w:marBottom w:val="0"/>
      <w:divBdr>
        <w:top w:val="none" w:sz="0" w:space="0" w:color="auto"/>
        <w:left w:val="none" w:sz="0" w:space="0" w:color="auto"/>
        <w:bottom w:val="none" w:sz="0" w:space="0" w:color="auto"/>
        <w:right w:val="none" w:sz="0" w:space="0" w:color="auto"/>
      </w:divBdr>
    </w:div>
    <w:div w:id="580413423">
      <w:bodyDiv w:val="1"/>
      <w:marLeft w:val="0"/>
      <w:marRight w:val="0"/>
      <w:marTop w:val="0"/>
      <w:marBottom w:val="0"/>
      <w:divBdr>
        <w:top w:val="none" w:sz="0" w:space="0" w:color="auto"/>
        <w:left w:val="none" w:sz="0" w:space="0" w:color="auto"/>
        <w:bottom w:val="none" w:sz="0" w:space="0" w:color="auto"/>
        <w:right w:val="none" w:sz="0" w:space="0" w:color="auto"/>
      </w:divBdr>
    </w:div>
    <w:div w:id="598292631">
      <w:bodyDiv w:val="1"/>
      <w:marLeft w:val="0"/>
      <w:marRight w:val="0"/>
      <w:marTop w:val="0"/>
      <w:marBottom w:val="0"/>
      <w:divBdr>
        <w:top w:val="none" w:sz="0" w:space="0" w:color="auto"/>
        <w:left w:val="none" w:sz="0" w:space="0" w:color="auto"/>
        <w:bottom w:val="none" w:sz="0" w:space="0" w:color="auto"/>
        <w:right w:val="none" w:sz="0" w:space="0" w:color="auto"/>
      </w:divBdr>
    </w:div>
    <w:div w:id="655497929">
      <w:bodyDiv w:val="1"/>
      <w:marLeft w:val="0"/>
      <w:marRight w:val="0"/>
      <w:marTop w:val="0"/>
      <w:marBottom w:val="0"/>
      <w:divBdr>
        <w:top w:val="none" w:sz="0" w:space="0" w:color="auto"/>
        <w:left w:val="none" w:sz="0" w:space="0" w:color="auto"/>
        <w:bottom w:val="none" w:sz="0" w:space="0" w:color="auto"/>
        <w:right w:val="none" w:sz="0" w:space="0" w:color="auto"/>
      </w:divBdr>
    </w:div>
    <w:div w:id="778716236">
      <w:bodyDiv w:val="1"/>
      <w:marLeft w:val="0"/>
      <w:marRight w:val="0"/>
      <w:marTop w:val="0"/>
      <w:marBottom w:val="0"/>
      <w:divBdr>
        <w:top w:val="none" w:sz="0" w:space="0" w:color="auto"/>
        <w:left w:val="none" w:sz="0" w:space="0" w:color="auto"/>
        <w:bottom w:val="none" w:sz="0" w:space="0" w:color="auto"/>
        <w:right w:val="none" w:sz="0" w:space="0" w:color="auto"/>
      </w:divBdr>
    </w:div>
    <w:div w:id="788158031">
      <w:bodyDiv w:val="1"/>
      <w:marLeft w:val="0"/>
      <w:marRight w:val="0"/>
      <w:marTop w:val="0"/>
      <w:marBottom w:val="0"/>
      <w:divBdr>
        <w:top w:val="none" w:sz="0" w:space="0" w:color="auto"/>
        <w:left w:val="none" w:sz="0" w:space="0" w:color="auto"/>
        <w:bottom w:val="none" w:sz="0" w:space="0" w:color="auto"/>
        <w:right w:val="none" w:sz="0" w:space="0" w:color="auto"/>
      </w:divBdr>
    </w:div>
    <w:div w:id="804398348">
      <w:bodyDiv w:val="1"/>
      <w:marLeft w:val="0"/>
      <w:marRight w:val="0"/>
      <w:marTop w:val="0"/>
      <w:marBottom w:val="0"/>
      <w:divBdr>
        <w:top w:val="none" w:sz="0" w:space="0" w:color="auto"/>
        <w:left w:val="none" w:sz="0" w:space="0" w:color="auto"/>
        <w:bottom w:val="none" w:sz="0" w:space="0" w:color="auto"/>
        <w:right w:val="none" w:sz="0" w:space="0" w:color="auto"/>
      </w:divBdr>
    </w:div>
    <w:div w:id="815874398">
      <w:bodyDiv w:val="1"/>
      <w:marLeft w:val="0"/>
      <w:marRight w:val="0"/>
      <w:marTop w:val="0"/>
      <w:marBottom w:val="0"/>
      <w:divBdr>
        <w:top w:val="none" w:sz="0" w:space="0" w:color="auto"/>
        <w:left w:val="none" w:sz="0" w:space="0" w:color="auto"/>
        <w:bottom w:val="none" w:sz="0" w:space="0" w:color="auto"/>
        <w:right w:val="none" w:sz="0" w:space="0" w:color="auto"/>
      </w:divBdr>
    </w:div>
    <w:div w:id="893345605">
      <w:bodyDiv w:val="1"/>
      <w:marLeft w:val="0"/>
      <w:marRight w:val="0"/>
      <w:marTop w:val="0"/>
      <w:marBottom w:val="0"/>
      <w:divBdr>
        <w:top w:val="none" w:sz="0" w:space="0" w:color="auto"/>
        <w:left w:val="none" w:sz="0" w:space="0" w:color="auto"/>
        <w:bottom w:val="none" w:sz="0" w:space="0" w:color="auto"/>
        <w:right w:val="none" w:sz="0" w:space="0" w:color="auto"/>
      </w:divBdr>
    </w:div>
    <w:div w:id="982351185">
      <w:bodyDiv w:val="1"/>
      <w:marLeft w:val="0"/>
      <w:marRight w:val="0"/>
      <w:marTop w:val="0"/>
      <w:marBottom w:val="0"/>
      <w:divBdr>
        <w:top w:val="none" w:sz="0" w:space="0" w:color="auto"/>
        <w:left w:val="none" w:sz="0" w:space="0" w:color="auto"/>
        <w:bottom w:val="none" w:sz="0" w:space="0" w:color="auto"/>
        <w:right w:val="none" w:sz="0" w:space="0" w:color="auto"/>
      </w:divBdr>
    </w:div>
    <w:div w:id="1024751963">
      <w:bodyDiv w:val="1"/>
      <w:marLeft w:val="0"/>
      <w:marRight w:val="0"/>
      <w:marTop w:val="0"/>
      <w:marBottom w:val="0"/>
      <w:divBdr>
        <w:top w:val="none" w:sz="0" w:space="0" w:color="auto"/>
        <w:left w:val="none" w:sz="0" w:space="0" w:color="auto"/>
        <w:bottom w:val="none" w:sz="0" w:space="0" w:color="auto"/>
        <w:right w:val="none" w:sz="0" w:space="0" w:color="auto"/>
      </w:divBdr>
    </w:div>
    <w:div w:id="1041780152">
      <w:bodyDiv w:val="1"/>
      <w:marLeft w:val="0"/>
      <w:marRight w:val="0"/>
      <w:marTop w:val="0"/>
      <w:marBottom w:val="0"/>
      <w:divBdr>
        <w:top w:val="none" w:sz="0" w:space="0" w:color="auto"/>
        <w:left w:val="none" w:sz="0" w:space="0" w:color="auto"/>
        <w:bottom w:val="none" w:sz="0" w:space="0" w:color="auto"/>
        <w:right w:val="none" w:sz="0" w:space="0" w:color="auto"/>
      </w:divBdr>
    </w:div>
    <w:div w:id="1074938370">
      <w:bodyDiv w:val="1"/>
      <w:marLeft w:val="0"/>
      <w:marRight w:val="0"/>
      <w:marTop w:val="0"/>
      <w:marBottom w:val="0"/>
      <w:divBdr>
        <w:top w:val="none" w:sz="0" w:space="0" w:color="auto"/>
        <w:left w:val="none" w:sz="0" w:space="0" w:color="auto"/>
        <w:bottom w:val="none" w:sz="0" w:space="0" w:color="auto"/>
        <w:right w:val="none" w:sz="0" w:space="0" w:color="auto"/>
      </w:divBdr>
    </w:div>
    <w:div w:id="1091004063">
      <w:bodyDiv w:val="1"/>
      <w:marLeft w:val="0"/>
      <w:marRight w:val="0"/>
      <w:marTop w:val="0"/>
      <w:marBottom w:val="0"/>
      <w:divBdr>
        <w:top w:val="none" w:sz="0" w:space="0" w:color="auto"/>
        <w:left w:val="none" w:sz="0" w:space="0" w:color="auto"/>
        <w:bottom w:val="none" w:sz="0" w:space="0" w:color="auto"/>
        <w:right w:val="none" w:sz="0" w:space="0" w:color="auto"/>
      </w:divBdr>
    </w:div>
    <w:div w:id="1102996138">
      <w:bodyDiv w:val="1"/>
      <w:marLeft w:val="0"/>
      <w:marRight w:val="0"/>
      <w:marTop w:val="0"/>
      <w:marBottom w:val="0"/>
      <w:divBdr>
        <w:top w:val="none" w:sz="0" w:space="0" w:color="auto"/>
        <w:left w:val="none" w:sz="0" w:space="0" w:color="auto"/>
        <w:bottom w:val="none" w:sz="0" w:space="0" w:color="auto"/>
        <w:right w:val="none" w:sz="0" w:space="0" w:color="auto"/>
      </w:divBdr>
    </w:div>
    <w:div w:id="1220093103">
      <w:bodyDiv w:val="1"/>
      <w:marLeft w:val="0"/>
      <w:marRight w:val="0"/>
      <w:marTop w:val="0"/>
      <w:marBottom w:val="0"/>
      <w:divBdr>
        <w:top w:val="none" w:sz="0" w:space="0" w:color="auto"/>
        <w:left w:val="none" w:sz="0" w:space="0" w:color="auto"/>
        <w:bottom w:val="none" w:sz="0" w:space="0" w:color="auto"/>
        <w:right w:val="none" w:sz="0" w:space="0" w:color="auto"/>
      </w:divBdr>
    </w:div>
    <w:div w:id="1233272396">
      <w:bodyDiv w:val="1"/>
      <w:marLeft w:val="0"/>
      <w:marRight w:val="0"/>
      <w:marTop w:val="0"/>
      <w:marBottom w:val="0"/>
      <w:divBdr>
        <w:top w:val="none" w:sz="0" w:space="0" w:color="auto"/>
        <w:left w:val="none" w:sz="0" w:space="0" w:color="auto"/>
        <w:bottom w:val="none" w:sz="0" w:space="0" w:color="auto"/>
        <w:right w:val="none" w:sz="0" w:space="0" w:color="auto"/>
      </w:divBdr>
    </w:div>
    <w:div w:id="1279028830">
      <w:bodyDiv w:val="1"/>
      <w:marLeft w:val="0"/>
      <w:marRight w:val="0"/>
      <w:marTop w:val="0"/>
      <w:marBottom w:val="0"/>
      <w:divBdr>
        <w:top w:val="none" w:sz="0" w:space="0" w:color="auto"/>
        <w:left w:val="none" w:sz="0" w:space="0" w:color="auto"/>
        <w:bottom w:val="none" w:sz="0" w:space="0" w:color="auto"/>
        <w:right w:val="none" w:sz="0" w:space="0" w:color="auto"/>
      </w:divBdr>
    </w:div>
    <w:div w:id="1339041384">
      <w:bodyDiv w:val="1"/>
      <w:marLeft w:val="0"/>
      <w:marRight w:val="0"/>
      <w:marTop w:val="0"/>
      <w:marBottom w:val="0"/>
      <w:divBdr>
        <w:top w:val="none" w:sz="0" w:space="0" w:color="auto"/>
        <w:left w:val="none" w:sz="0" w:space="0" w:color="auto"/>
        <w:bottom w:val="none" w:sz="0" w:space="0" w:color="auto"/>
        <w:right w:val="none" w:sz="0" w:space="0" w:color="auto"/>
      </w:divBdr>
    </w:div>
    <w:div w:id="1366714206">
      <w:bodyDiv w:val="1"/>
      <w:marLeft w:val="0"/>
      <w:marRight w:val="0"/>
      <w:marTop w:val="0"/>
      <w:marBottom w:val="0"/>
      <w:divBdr>
        <w:top w:val="none" w:sz="0" w:space="0" w:color="auto"/>
        <w:left w:val="none" w:sz="0" w:space="0" w:color="auto"/>
        <w:bottom w:val="none" w:sz="0" w:space="0" w:color="auto"/>
        <w:right w:val="none" w:sz="0" w:space="0" w:color="auto"/>
      </w:divBdr>
    </w:div>
    <w:div w:id="1404525805">
      <w:bodyDiv w:val="1"/>
      <w:marLeft w:val="0"/>
      <w:marRight w:val="0"/>
      <w:marTop w:val="0"/>
      <w:marBottom w:val="0"/>
      <w:divBdr>
        <w:top w:val="none" w:sz="0" w:space="0" w:color="auto"/>
        <w:left w:val="none" w:sz="0" w:space="0" w:color="auto"/>
        <w:bottom w:val="none" w:sz="0" w:space="0" w:color="auto"/>
        <w:right w:val="none" w:sz="0" w:space="0" w:color="auto"/>
      </w:divBdr>
    </w:div>
    <w:div w:id="1405224876">
      <w:bodyDiv w:val="1"/>
      <w:marLeft w:val="0"/>
      <w:marRight w:val="0"/>
      <w:marTop w:val="0"/>
      <w:marBottom w:val="0"/>
      <w:divBdr>
        <w:top w:val="none" w:sz="0" w:space="0" w:color="auto"/>
        <w:left w:val="none" w:sz="0" w:space="0" w:color="auto"/>
        <w:bottom w:val="none" w:sz="0" w:space="0" w:color="auto"/>
        <w:right w:val="none" w:sz="0" w:space="0" w:color="auto"/>
      </w:divBdr>
    </w:div>
    <w:div w:id="1514954628">
      <w:bodyDiv w:val="1"/>
      <w:marLeft w:val="0"/>
      <w:marRight w:val="0"/>
      <w:marTop w:val="0"/>
      <w:marBottom w:val="0"/>
      <w:divBdr>
        <w:top w:val="none" w:sz="0" w:space="0" w:color="auto"/>
        <w:left w:val="none" w:sz="0" w:space="0" w:color="auto"/>
        <w:bottom w:val="none" w:sz="0" w:space="0" w:color="auto"/>
        <w:right w:val="none" w:sz="0" w:space="0" w:color="auto"/>
      </w:divBdr>
    </w:div>
    <w:div w:id="1625309342">
      <w:bodyDiv w:val="1"/>
      <w:marLeft w:val="0"/>
      <w:marRight w:val="0"/>
      <w:marTop w:val="0"/>
      <w:marBottom w:val="0"/>
      <w:divBdr>
        <w:top w:val="none" w:sz="0" w:space="0" w:color="auto"/>
        <w:left w:val="none" w:sz="0" w:space="0" w:color="auto"/>
        <w:bottom w:val="none" w:sz="0" w:space="0" w:color="auto"/>
        <w:right w:val="none" w:sz="0" w:space="0" w:color="auto"/>
      </w:divBdr>
    </w:div>
    <w:div w:id="1637836211">
      <w:bodyDiv w:val="1"/>
      <w:marLeft w:val="0"/>
      <w:marRight w:val="0"/>
      <w:marTop w:val="0"/>
      <w:marBottom w:val="0"/>
      <w:divBdr>
        <w:top w:val="none" w:sz="0" w:space="0" w:color="auto"/>
        <w:left w:val="none" w:sz="0" w:space="0" w:color="auto"/>
        <w:bottom w:val="none" w:sz="0" w:space="0" w:color="auto"/>
        <w:right w:val="none" w:sz="0" w:space="0" w:color="auto"/>
      </w:divBdr>
    </w:div>
    <w:div w:id="1678386035">
      <w:bodyDiv w:val="1"/>
      <w:marLeft w:val="0"/>
      <w:marRight w:val="0"/>
      <w:marTop w:val="0"/>
      <w:marBottom w:val="0"/>
      <w:divBdr>
        <w:top w:val="none" w:sz="0" w:space="0" w:color="auto"/>
        <w:left w:val="none" w:sz="0" w:space="0" w:color="auto"/>
        <w:bottom w:val="none" w:sz="0" w:space="0" w:color="auto"/>
        <w:right w:val="none" w:sz="0" w:space="0" w:color="auto"/>
      </w:divBdr>
    </w:div>
    <w:div w:id="1704600713">
      <w:bodyDiv w:val="1"/>
      <w:marLeft w:val="0"/>
      <w:marRight w:val="0"/>
      <w:marTop w:val="0"/>
      <w:marBottom w:val="0"/>
      <w:divBdr>
        <w:top w:val="none" w:sz="0" w:space="0" w:color="auto"/>
        <w:left w:val="none" w:sz="0" w:space="0" w:color="auto"/>
        <w:bottom w:val="none" w:sz="0" w:space="0" w:color="auto"/>
        <w:right w:val="none" w:sz="0" w:space="0" w:color="auto"/>
      </w:divBdr>
    </w:div>
    <w:div w:id="1794520714">
      <w:bodyDiv w:val="1"/>
      <w:marLeft w:val="0"/>
      <w:marRight w:val="0"/>
      <w:marTop w:val="0"/>
      <w:marBottom w:val="0"/>
      <w:divBdr>
        <w:top w:val="none" w:sz="0" w:space="0" w:color="auto"/>
        <w:left w:val="none" w:sz="0" w:space="0" w:color="auto"/>
        <w:bottom w:val="none" w:sz="0" w:space="0" w:color="auto"/>
        <w:right w:val="none" w:sz="0" w:space="0" w:color="auto"/>
      </w:divBdr>
    </w:div>
    <w:div w:id="1797068570">
      <w:bodyDiv w:val="1"/>
      <w:marLeft w:val="0"/>
      <w:marRight w:val="0"/>
      <w:marTop w:val="0"/>
      <w:marBottom w:val="0"/>
      <w:divBdr>
        <w:top w:val="none" w:sz="0" w:space="0" w:color="auto"/>
        <w:left w:val="none" w:sz="0" w:space="0" w:color="auto"/>
        <w:bottom w:val="none" w:sz="0" w:space="0" w:color="auto"/>
        <w:right w:val="none" w:sz="0" w:space="0" w:color="auto"/>
      </w:divBdr>
    </w:div>
    <w:div w:id="1815947182">
      <w:bodyDiv w:val="1"/>
      <w:marLeft w:val="0"/>
      <w:marRight w:val="0"/>
      <w:marTop w:val="0"/>
      <w:marBottom w:val="0"/>
      <w:divBdr>
        <w:top w:val="none" w:sz="0" w:space="0" w:color="auto"/>
        <w:left w:val="none" w:sz="0" w:space="0" w:color="auto"/>
        <w:bottom w:val="none" w:sz="0" w:space="0" w:color="auto"/>
        <w:right w:val="none" w:sz="0" w:space="0" w:color="auto"/>
      </w:divBdr>
    </w:div>
    <w:div w:id="1835101156">
      <w:bodyDiv w:val="1"/>
      <w:marLeft w:val="0"/>
      <w:marRight w:val="0"/>
      <w:marTop w:val="0"/>
      <w:marBottom w:val="0"/>
      <w:divBdr>
        <w:top w:val="none" w:sz="0" w:space="0" w:color="auto"/>
        <w:left w:val="none" w:sz="0" w:space="0" w:color="auto"/>
        <w:bottom w:val="none" w:sz="0" w:space="0" w:color="auto"/>
        <w:right w:val="none" w:sz="0" w:space="0" w:color="auto"/>
      </w:divBdr>
    </w:div>
    <w:div w:id="1932470231">
      <w:bodyDiv w:val="1"/>
      <w:marLeft w:val="0"/>
      <w:marRight w:val="0"/>
      <w:marTop w:val="0"/>
      <w:marBottom w:val="0"/>
      <w:divBdr>
        <w:top w:val="none" w:sz="0" w:space="0" w:color="auto"/>
        <w:left w:val="none" w:sz="0" w:space="0" w:color="auto"/>
        <w:bottom w:val="none" w:sz="0" w:space="0" w:color="auto"/>
        <w:right w:val="none" w:sz="0" w:space="0" w:color="auto"/>
      </w:divBdr>
    </w:div>
    <w:div w:id="1945113078">
      <w:bodyDiv w:val="1"/>
      <w:marLeft w:val="0"/>
      <w:marRight w:val="0"/>
      <w:marTop w:val="0"/>
      <w:marBottom w:val="0"/>
      <w:divBdr>
        <w:top w:val="none" w:sz="0" w:space="0" w:color="auto"/>
        <w:left w:val="none" w:sz="0" w:space="0" w:color="auto"/>
        <w:bottom w:val="none" w:sz="0" w:space="0" w:color="auto"/>
        <w:right w:val="none" w:sz="0" w:space="0" w:color="auto"/>
      </w:divBdr>
    </w:div>
    <w:div w:id="1948925207">
      <w:bodyDiv w:val="1"/>
      <w:marLeft w:val="0"/>
      <w:marRight w:val="0"/>
      <w:marTop w:val="0"/>
      <w:marBottom w:val="0"/>
      <w:divBdr>
        <w:top w:val="none" w:sz="0" w:space="0" w:color="auto"/>
        <w:left w:val="none" w:sz="0" w:space="0" w:color="auto"/>
        <w:bottom w:val="none" w:sz="0" w:space="0" w:color="auto"/>
        <w:right w:val="none" w:sz="0" w:space="0" w:color="auto"/>
      </w:divBdr>
    </w:div>
    <w:div w:id="1965965855">
      <w:bodyDiv w:val="1"/>
      <w:marLeft w:val="0"/>
      <w:marRight w:val="0"/>
      <w:marTop w:val="0"/>
      <w:marBottom w:val="0"/>
      <w:divBdr>
        <w:top w:val="none" w:sz="0" w:space="0" w:color="auto"/>
        <w:left w:val="none" w:sz="0" w:space="0" w:color="auto"/>
        <w:bottom w:val="none" w:sz="0" w:space="0" w:color="auto"/>
        <w:right w:val="none" w:sz="0" w:space="0" w:color="auto"/>
      </w:divBdr>
    </w:div>
    <w:div w:id="1988047987">
      <w:bodyDiv w:val="1"/>
      <w:marLeft w:val="0"/>
      <w:marRight w:val="0"/>
      <w:marTop w:val="0"/>
      <w:marBottom w:val="0"/>
      <w:divBdr>
        <w:top w:val="none" w:sz="0" w:space="0" w:color="auto"/>
        <w:left w:val="none" w:sz="0" w:space="0" w:color="auto"/>
        <w:bottom w:val="none" w:sz="0" w:space="0" w:color="auto"/>
        <w:right w:val="none" w:sz="0" w:space="0" w:color="auto"/>
      </w:divBdr>
    </w:div>
    <w:div w:id="2010597406">
      <w:bodyDiv w:val="1"/>
      <w:marLeft w:val="0"/>
      <w:marRight w:val="0"/>
      <w:marTop w:val="0"/>
      <w:marBottom w:val="0"/>
      <w:divBdr>
        <w:top w:val="none" w:sz="0" w:space="0" w:color="auto"/>
        <w:left w:val="none" w:sz="0" w:space="0" w:color="auto"/>
        <w:bottom w:val="none" w:sz="0" w:space="0" w:color="auto"/>
        <w:right w:val="none" w:sz="0" w:space="0" w:color="auto"/>
      </w:divBdr>
    </w:div>
    <w:div w:id="2114398207">
      <w:bodyDiv w:val="1"/>
      <w:marLeft w:val="0"/>
      <w:marRight w:val="0"/>
      <w:marTop w:val="0"/>
      <w:marBottom w:val="0"/>
      <w:divBdr>
        <w:top w:val="none" w:sz="0" w:space="0" w:color="auto"/>
        <w:left w:val="none" w:sz="0" w:space="0" w:color="auto"/>
        <w:bottom w:val="none" w:sz="0" w:space="0" w:color="auto"/>
        <w:right w:val="none" w:sz="0" w:space="0" w:color="auto"/>
      </w:divBdr>
    </w:div>
    <w:div w:id="214342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omorikensetuko.com/7183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23BAB-8769-46F2-9CDB-45820421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8</Pages>
  <Words>1071</Words>
  <Characters>6110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masako-m</dc:creator>
  <cp:lastModifiedBy>201op</cp:lastModifiedBy>
  <cp:revision>37</cp:revision>
  <cp:lastPrinted>2019-12-19T10:23:00Z</cp:lastPrinted>
  <dcterms:created xsi:type="dcterms:W3CDTF">2016-01-06T03:21:00Z</dcterms:created>
  <dcterms:modified xsi:type="dcterms:W3CDTF">2023-12-26T01:37:00Z</dcterms:modified>
</cp:coreProperties>
</file>